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.xml" ContentType="application/vnd.openxmlformats-officedocument.themeOverride+xml"/>
  <Override PartName="/word/charts/chart14.xml" ContentType="application/vnd.openxmlformats-officedocument.drawingml.chart+xml"/>
  <Override PartName="/word/theme/themeOverride2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DB69A4" w:rsidRPr="00D41526" w:rsidTr="00712EE7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DB69A4" w:rsidRPr="00D41526" w:rsidRDefault="00DB69A4" w:rsidP="00712EE7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DB69A4" w:rsidRPr="00D41526" w:rsidRDefault="00DB69A4" w:rsidP="00DB69A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CBF1F8" wp14:editId="3E0E76B5">
            <wp:extent cx="771525" cy="904875"/>
            <wp:effectExtent l="0" t="0" r="9525" b="9525"/>
            <wp:docPr id="71" name="Рисунок 7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9A4" w:rsidRPr="00D41526" w:rsidRDefault="00DB69A4" w:rsidP="00DB69A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DB69A4" w:rsidRPr="00D41526" w:rsidRDefault="00DB69A4" w:rsidP="00DB69A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DB69A4" w:rsidRPr="00D41526" w:rsidRDefault="00DB69A4" w:rsidP="00DB69A4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DB69A4" w:rsidRPr="00D41526" w:rsidRDefault="00DB69A4" w:rsidP="00DB69A4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DB69A4" w:rsidRPr="00D41526" w:rsidRDefault="00DB69A4" w:rsidP="00DB69A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DB69A4" w:rsidRPr="00964050" w:rsidRDefault="00DB69A4" w:rsidP="00DB69A4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DB69A4" w:rsidRPr="00D41526" w:rsidRDefault="00DB69A4" w:rsidP="00DB69A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DB69A4" w:rsidRPr="00D41526" w:rsidRDefault="00DB69A4" w:rsidP="00DB69A4">
      <w:pPr>
        <w:rPr>
          <w:sz w:val="16"/>
          <w:szCs w:val="16"/>
        </w:rPr>
      </w:pPr>
    </w:p>
    <w:p w:rsidR="00DB69A4" w:rsidRPr="00780A2A" w:rsidRDefault="00DB69A4" w:rsidP="00DB69A4">
      <w:pPr>
        <w:ind w:left="-360"/>
        <w:jc w:val="center"/>
        <w:rPr>
          <w:b/>
          <w:sz w:val="16"/>
          <w:szCs w:val="16"/>
        </w:rPr>
      </w:pPr>
      <w:r w:rsidRPr="00780A2A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72E3E9B6" wp14:editId="2C89E5DA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70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F6B681" id="Line 438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c24Jjx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9E2940" w:rsidRPr="001B14A7" w:rsidRDefault="009E2940" w:rsidP="00DB69A4">
      <w:pPr>
        <w:ind w:left="-360"/>
        <w:jc w:val="center"/>
        <w:rPr>
          <w:b/>
          <w:sz w:val="30"/>
          <w:szCs w:val="30"/>
        </w:rPr>
      </w:pP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DB69A4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B55104" w:rsidRPr="00D41526" w:rsidRDefault="00B5510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 w:rsidR="001A1C72" w:rsidRPr="000B3E38">
        <w:rPr>
          <w:b/>
          <w:sz w:val="30"/>
          <w:szCs w:val="30"/>
        </w:rPr>
        <w:t>10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 w:rsidR="001A1C72" w:rsidRPr="000B3E38">
        <w:rPr>
          <w:b/>
          <w:sz w:val="30"/>
          <w:szCs w:val="30"/>
        </w:rPr>
        <w:t>90</w:t>
      </w:r>
      <w:r w:rsidRPr="00D41526">
        <w:rPr>
          <w:b/>
          <w:sz w:val="30"/>
          <w:szCs w:val="30"/>
        </w:rPr>
        <w:t>)</w:t>
      </w:r>
    </w:p>
    <w:p w:rsidR="00DB69A4" w:rsidRPr="00D41526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DB69A4" w:rsidRDefault="00DB69A4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B55104" w:rsidRPr="00745274" w:rsidRDefault="00B55104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0B3E38" w:rsidRPr="00B55104" w:rsidRDefault="0082005F" w:rsidP="000B3E38">
      <w:pPr>
        <w:pStyle w:val="af9"/>
        <w:ind w:right="49"/>
        <w:jc w:val="center"/>
        <w:rPr>
          <w:b/>
          <w:spacing w:val="-6"/>
        </w:rPr>
      </w:pPr>
      <w:r w:rsidRPr="0082005F">
        <w:rPr>
          <w:b/>
          <w:spacing w:val="-6"/>
        </w:rPr>
        <w:t xml:space="preserve">1 </w:t>
      </w:r>
      <w:r w:rsidR="000B3E38" w:rsidRPr="00B55104">
        <w:rPr>
          <w:b/>
          <w:spacing w:val="-6"/>
        </w:rPr>
        <w:t>раздел:</w:t>
      </w:r>
      <w:r w:rsidR="00D8070B">
        <w:rPr>
          <w:b/>
          <w:spacing w:val="-6"/>
        </w:rPr>
        <w:t xml:space="preserve"> ОТНОШЕНИЕ К ФЛАГУ, ГЕРБУ И ГИМНУ РОССИИ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Назовите, пожалуйста, сверху вниз цвета государственного флага России и их расположение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Скажите, что изображено на государственном гербе России?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Назовите, пожалуйста, первые слова государственного гимна России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Какие чувства Вы испытываете, когда видите государственный флаг России?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Какие чувства Вы испытываете, когда видите государственный герб России?</w:t>
      </w:r>
    </w:p>
    <w:p w:rsidR="000B3E3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Какие чувства Вы испытываете, когда слышите государственный гимн России?</w:t>
      </w:r>
    </w:p>
    <w:p w:rsidR="000B3E38" w:rsidRDefault="000B3E38" w:rsidP="00B55104">
      <w:pPr>
        <w:pStyle w:val="af9"/>
        <w:ind w:right="49"/>
        <w:jc w:val="center"/>
        <w:rPr>
          <w:b/>
          <w:spacing w:val="-6"/>
        </w:rPr>
      </w:pPr>
    </w:p>
    <w:p w:rsidR="00B55104" w:rsidRPr="00B55104" w:rsidRDefault="0082005F" w:rsidP="00B55104">
      <w:pPr>
        <w:pStyle w:val="af9"/>
        <w:ind w:right="49"/>
        <w:jc w:val="center"/>
        <w:rPr>
          <w:b/>
          <w:spacing w:val="-6"/>
        </w:rPr>
      </w:pPr>
      <w:r w:rsidRPr="0082005F">
        <w:rPr>
          <w:b/>
          <w:spacing w:val="-6"/>
        </w:rPr>
        <w:t>2</w:t>
      </w:r>
      <w:r w:rsidR="00B55104" w:rsidRPr="00B55104">
        <w:rPr>
          <w:b/>
          <w:spacing w:val="-6"/>
        </w:rPr>
        <w:t xml:space="preserve"> раздел: </w:t>
      </w:r>
      <w:r w:rsidR="000B3E38">
        <w:rPr>
          <w:b/>
          <w:spacing w:val="-6"/>
        </w:rPr>
        <w:t>ЗАЩИТА ОТ ГОСУДАРСТВА: ЕСТЬ ИЛИ НЕТ?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Чувствуете ли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ы себя защищенным от возможного произвола со стороны властей, милиции, ГИБДД, налоговиков, судов, прочих государственных структур?</w:t>
      </w:r>
    </w:p>
    <w:p w:rsidR="00C947E8" w:rsidRPr="00A06AEB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  <w:spacing w:val="-2"/>
        </w:rPr>
      </w:pPr>
      <w:r w:rsidRPr="00A06AEB">
        <w:rPr>
          <w:rFonts w:cs="Arial"/>
          <w:bCs/>
          <w:spacing w:val="-2"/>
        </w:rPr>
        <w:t>Как Вы считаете, Вы можете отстоять в России свои интересы или права в случае их нарушения?</w:t>
      </w:r>
    </w:p>
    <w:p w:rsidR="0067054D" w:rsidRPr="001B14A7" w:rsidRDefault="0067054D" w:rsidP="000B3E38">
      <w:pPr>
        <w:pStyle w:val="af9"/>
        <w:ind w:right="49"/>
        <w:jc w:val="center"/>
        <w:rPr>
          <w:b/>
          <w:spacing w:val="-6"/>
        </w:rPr>
      </w:pPr>
    </w:p>
    <w:p w:rsidR="000B3E38" w:rsidRDefault="0082005F" w:rsidP="000B3E38">
      <w:pPr>
        <w:pStyle w:val="af9"/>
        <w:ind w:right="49"/>
        <w:jc w:val="center"/>
        <w:rPr>
          <w:b/>
          <w:caps/>
        </w:rPr>
      </w:pPr>
      <w:r w:rsidRPr="0082005F">
        <w:rPr>
          <w:b/>
          <w:spacing w:val="-6"/>
        </w:rPr>
        <w:t>3</w:t>
      </w:r>
      <w:r w:rsidRPr="00B55104">
        <w:rPr>
          <w:b/>
          <w:spacing w:val="-6"/>
        </w:rPr>
        <w:t xml:space="preserve"> раздел: </w:t>
      </w:r>
      <w:r w:rsidR="000B3E38" w:rsidRPr="000B3E38">
        <w:rPr>
          <w:b/>
          <w:caps/>
        </w:rPr>
        <w:t>о ДЕМОГРАФИЧЕСКОЙ СИТУАЦИИ В рОССИИ</w:t>
      </w:r>
    </w:p>
    <w:p w:rsidR="000B3E38" w:rsidRPr="0067054D" w:rsidRDefault="0067054D" w:rsidP="0067054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7054D">
        <w:rPr>
          <w:rFonts w:cs="Arial"/>
          <w:bCs/>
        </w:rPr>
        <w:t>Некоторые ученые утверждают, что в связи с уменьшением численности населения России грозит демографическая катастрофа. Согласны ли Вы с этим?</w:t>
      </w:r>
    </w:p>
    <w:p w:rsidR="0067054D" w:rsidRPr="0067054D" w:rsidRDefault="0067054D" w:rsidP="0067054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7054D">
        <w:rPr>
          <w:rFonts w:cs="Arial"/>
          <w:bCs/>
        </w:rPr>
        <w:t>Что, на Ваш взгляд, необходимо предпринять нашему обществу для того, чтобы избежать д</w:t>
      </w:r>
      <w:r w:rsidRPr="0067054D">
        <w:rPr>
          <w:rFonts w:cs="Arial"/>
          <w:bCs/>
        </w:rPr>
        <w:t>е</w:t>
      </w:r>
      <w:r w:rsidRPr="0067054D">
        <w:rPr>
          <w:rFonts w:cs="Arial"/>
          <w:bCs/>
        </w:rPr>
        <w:t>мографической катастрофы?</w:t>
      </w:r>
    </w:p>
    <w:p w:rsidR="0067054D" w:rsidRPr="0067054D" w:rsidRDefault="0067054D" w:rsidP="0067054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7054D">
        <w:rPr>
          <w:rFonts w:cs="Arial"/>
          <w:bCs/>
        </w:rPr>
        <w:t>Какую позицию в отношен</w:t>
      </w:r>
      <w:r w:rsidR="009F336F">
        <w:rPr>
          <w:rFonts w:cs="Arial"/>
          <w:bCs/>
        </w:rPr>
        <w:t>ии притока эмигрантов в Россию В</w:t>
      </w:r>
      <w:r w:rsidRPr="0067054D">
        <w:rPr>
          <w:rFonts w:cs="Arial"/>
          <w:bCs/>
        </w:rPr>
        <w:t>ы занимаете?</w:t>
      </w:r>
    </w:p>
    <w:p w:rsidR="0067054D" w:rsidRPr="001B14A7" w:rsidRDefault="0067054D" w:rsidP="000B3E38">
      <w:pPr>
        <w:pStyle w:val="af9"/>
        <w:ind w:right="49"/>
        <w:jc w:val="center"/>
        <w:rPr>
          <w:b/>
          <w:spacing w:val="-6"/>
        </w:rPr>
      </w:pPr>
    </w:p>
    <w:p w:rsidR="000B3E38" w:rsidRPr="00B55104" w:rsidRDefault="0082005F" w:rsidP="000B3E38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  <w:lang w:val="en-US"/>
        </w:rPr>
        <w:t xml:space="preserve">4 </w:t>
      </w:r>
      <w:r w:rsidR="000B3E38" w:rsidRPr="00B55104">
        <w:rPr>
          <w:b/>
          <w:spacing w:val="-6"/>
        </w:rPr>
        <w:t>раздел:</w:t>
      </w:r>
      <w:r w:rsidR="000B3E38" w:rsidRPr="00290B2B">
        <w:rPr>
          <w:b/>
        </w:rPr>
        <w:t xml:space="preserve"> </w:t>
      </w:r>
      <w:r w:rsidR="000B3E38">
        <w:rPr>
          <w:b/>
        </w:rPr>
        <w:t>ПРОТЕСТНЫЕ НАСТРОЕНИЯ ВОРОНЕЖЦЕВ</w:t>
      </w:r>
    </w:p>
    <w:p w:rsidR="000B3E38" w:rsidRPr="00C947E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ы думаете, насколько возможны (вероятны) сейчас в нашем городе массовые выступл</w:t>
      </w:r>
      <w:r w:rsidRPr="00C947E8">
        <w:rPr>
          <w:rFonts w:cs="Arial"/>
          <w:bCs/>
        </w:rPr>
        <w:t>е</w:t>
      </w:r>
      <w:r w:rsidRPr="00C947E8">
        <w:rPr>
          <w:rFonts w:cs="Arial"/>
          <w:bCs/>
        </w:rPr>
        <w:t>ния населения против роста цен, падения уровня жизни?</w:t>
      </w:r>
    </w:p>
    <w:p w:rsidR="000B3E38" w:rsidRDefault="000B3E38" w:rsidP="000B3E38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>Вы лично допускаете или исключаете для себя возможность принять участие в каких-либо а</w:t>
      </w:r>
      <w:r w:rsidRPr="00C947E8">
        <w:rPr>
          <w:rFonts w:cs="Arial"/>
          <w:bCs/>
        </w:rPr>
        <w:t>к</w:t>
      </w:r>
      <w:r w:rsidRPr="00C947E8">
        <w:rPr>
          <w:rFonts w:cs="Arial"/>
          <w:bCs/>
        </w:rPr>
        <w:t>циях протеста?</w:t>
      </w:r>
    </w:p>
    <w:p w:rsidR="000B3E38" w:rsidRPr="0067054D" w:rsidRDefault="000B3E38" w:rsidP="0082005F">
      <w:pPr>
        <w:ind w:right="51"/>
        <w:jc w:val="both"/>
        <w:rPr>
          <w:rFonts w:cs="Arial"/>
          <w:bCs/>
        </w:rPr>
      </w:pPr>
    </w:p>
    <w:p w:rsidR="00D47F4B" w:rsidRPr="00B55104" w:rsidRDefault="0082005F" w:rsidP="00D47F4B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  <w:lang w:val="en-US"/>
        </w:rPr>
        <w:t>5</w:t>
      </w:r>
      <w:r w:rsidR="001B14A7">
        <w:rPr>
          <w:b/>
          <w:spacing w:val="-6"/>
        </w:rPr>
        <w:t xml:space="preserve"> </w:t>
      </w:r>
      <w:r w:rsidR="00D47F4B" w:rsidRPr="00B55104">
        <w:rPr>
          <w:b/>
          <w:spacing w:val="-6"/>
        </w:rPr>
        <w:t>раздел:</w:t>
      </w:r>
      <w:r w:rsidR="000B3E38">
        <w:rPr>
          <w:b/>
          <w:spacing w:val="-6"/>
        </w:rPr>
        <w:t xml:space="preserve"> </w:t>
      </w:r>
      <w:r w:rsidR="000B3E38" w:rsidRPr="00203E6D">
        <w:rPr>
          <w:b/>
          <w:caps/>
        </w:rPr>
        <w:t>Нюансы трудоустройства воронежцев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Работаете ли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ы?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Сколько обычно длится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аш рабочий день?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Чем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 xml:space="preserve">ас больше всего </w:t>
      </w:r>
      <w:r w:rsidR="009F336F">
        <w:rPr>
          <w:rFonts w:cs="Arial"/>
          <w:bCs/>
        </w:rPr>
        <w:t>привлекает В</w:t>
      </w:r>
      <w:r w:rsidRPr="00C947E8">
        <w:rPr>
          <w:rFonts w:cs="Arial"/>
          <w:bCs/>
        </w:rPr>
        <w:t>аша работа?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Как бы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ы оценили производительность своей работы?</w:t>
      </w:r>
    </w:p>
    <w:p w:rsidR="00C947E8" w:rsidRPr="00C947E8" w:rsidRDefault="00C947E8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C947E8">
        <w:rPr>
          <w:rFonts w:cs="Arial"/>
          <w:bCs/>
        </w:rPr>
        <w:t xml:space="preserve">Заключили ли </w:t>
      </w:r>
      <w:r>
        <w:rPr>
          <w:rFonts w:cs="Arial"/>
          <w:bCs/>
        </w:rPr>
        <w:t>В</w:t>
      </w:r>
      <w:r w:rsidRPr="00C947E8">
        <w:rPr>
          <w:rFonts w:cs="Arial"/>
          <w:bCs/>
        </w:rPr>
        <w:t>ы с работодателем документально оформленный официальный договор или только устную договоренность?</w:t>
      </w:r>
    </w:p>
    <w:p w:rsidR="00DB69A4" w:rsidRPr="0067054D" w:rsidRDefault="00C947E8" w:rsidP="00DB69A4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7054D">
        <w:rPr>
          <w:rFonts w:cs="Arial"/>
          <w:bCs/>
        </w:rPr>
        <w:t>Какую зарплату Вы получаете?</w:t>
      </w:r>
      <w:r w:rsidR="00DB69A4" w:rsidRPr="0067054D">
        <w:rPr>
          <w:rFonts w:cs="Arial"/>
          <w:bCs/>
        </w:rPr>
        <w:br w:type="page"/>
      </w:r>
    </w:p>
    <w:p w:rsidR="008B5AE9" w:rsidRDefault="008B5AE9" w:rsidP="001C5166">
      <w:pPr>
        <w:pStyle w:val="af9"/>
        <w:ind w:right="51"/>
        <w:jc w:val="both"/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D47F4B" w:rsidRPr="00D41526" w:rsidRDefault="00D47F4B" w:rsidP="00D47F4B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D47F4B" w:rsidRPr="00D41526" w:rsidRDefault="00D47F4B" w:rsidP="00D47F4B">
      <w:pPr>
        <w:jc w:val="both"/>
        <w:rPr>
          <w:b/>
          <w:sz w:val="28"/>
        </w:rPr>
      </w:pPr>
    </w:p>
    <w:p w:rsidR="00D47F4B" w:rsidRPr="00D41526" w:rsidRDefault="00D47F4B" w:rsidP="00D47F4B">
      <w:r w:rsidRPr="00D41526">
        <w:rPr>
          <w:b/>
        </w:rPr>
        <w:tab/>
      </w:r>
      <w:r w:rsidRPr="00D41526">
        <w:t>Н.А. Романович (главный редактор)</w:t>
      </w:r>
    </w:p>
    <w:p w:rsidR="00D47F4B" w:rsidRPr="00D41526" w:rsidRDefault="00D47F4B" w:rsidP="00D47F4B">
      <w:r w:rsidRPr="00D41526">
        <w:tab/>
        <w:t>Ю.В. Митрофанов (редактор)</w:t>
      </w:r>
    </w:p>
    <w:p w:rsidR="00D47F4B" w:rsidRPr="00D41526" w:rsidRDefault="00D47F4B" w:rsidP="00D47F4B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А.</w:t>
      </w:r>
      <w:r w:rsidR="00150CED">
        <w:rPr>
          <w:bCs/>
          <w:iCs/>
        </w:rPr>
        <w:t>С.</w:t>
      </w:r>
      <w:r>
        <w:rPr>
          <w:bCs/>
          <w:iCs/>
        </w:rPr>
        <w:t xml:space="preserve"> Михальченко</w:t>
      </w:r>
      <w:r w:rsidRPr="00D41526">
        <w:rPr>
          <w:bCs/>
          <w:iCs/>
        </w:rPr>
        <w:t xml:space="preserve"> (руководитель полевого исследования) </w:t>
      </w:r>
    </w:p>
    <w:p w:rsidR="00D47F4B" w:rsidRPr="00D41526" w:rsidRDefault="00D47F4B" w:rsidP="00D47F4B">
      <w:pPr>
        <w:ind w:firstLine="720"/>
        <w:jc w:val="both"/>
        <w:rPr>
          <w:bCs/>
          <w:iCs/>
        </w:rPr>
      </w:pPr>
    </w:p>
    <w:p w:rsidR="000541B9" w:rsidRDefault="00D47F4B" w:rsidP="000541B9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Pr="00493414">
        <w:br/>
      </w:r>
      <w:r w:rsidR="000541B9">
        <w:t>РАЗДЕЛЫ 1, 2, 4, 5:</w:t>
      </w:r>
      <w:r w:rsidR="000541B9" w:rsidRPr="00493414">
        <w:br/>
      </w:r>
      <w:r w:rsidR="000541B9">
        <w:t>– опрос проведен 11 – 16 октября</w:t>
      </w:r>
      <w:r w:rsidR="000541B9" w:rsidRPr="000D675C">
        <w:rPr>
          <w:color w:val="FF0000"/>
        </w:rPr>
        <w:t xml:space="preserve"> </w:t>
      </w:r>
      <w:r w:rsidR="000541B9">
        <w:t>2013 г., опрошено 606 человек;</w:t>
      </w:r>
    </w:p>
    <w:p w:rsidR="000541B9" w:rsidRDefault="000541B9" w:rsidP="000541B9">
      <w:r>
        <w:t>– метод: телефонное интервью;</w:t>
      </w:r>
    </w:p>
    <w:p w:rsidR="000541B9" w:rsidRPr="00D41526" w:rsidRDefault="000541B9" w:rsidP="000541B9">
      <w:r>
        <w:t>– выборка репрезентативна для населения г. Воронежа старше 18 лет по полу и возрасту.</w:t>
      </w:r>
    </w:p>
    <w:p w:rsidR="000541B9" w:rsidRPr="00D41526" w:rsidRDefault="000541B9" w:rsidP="000541B9">
      <w:pPr>
        <w:jc w:val="both"/>
      </w:pPr>
    </w:p>
    <w:p w:rsidR="000541B9" w:rsidRDefault="000541B9" w:rsidP="000541B9">
      <w:pPr>
        <w:jc w:val="both"/>
      </w:pPr>
    </w:p>
    <w:p w:rsidR="000541B9" w:rsidRDefault="000541B9" w:rsidP="000541B9">
      <w:r>
        <w:t>РАЗДЕЛ 3:</w:t>
      </w:r>
      <w:r w:rsidRPr="00493414">
        <w:br/>
      </w:r>
      <w:r>
        <w:t>– опрос проведен 3 – 6</w:t>
      </w:r>
      <w:r w:rsidRPr="00340FEC">
        <w:t xml:space="preserve"> </w:t>
      </w:r>
      <w:r>
        <w:t>июня</w:t>
      </w:r>
      <w:r w:rsidRPr="00340FEC">
        <w:t xml:space="preserve"> </w:t>
      </w:r>
      <w:r>
        <w:t>2013 г., опрошено 809 человек;</w:t>
      </w:r>
    </w:p>
    <w:p w:rsidR="000541B9" w:rsidRDefault="000541B9" w:rsidP="000541B9">
      <w:r>
        <w:t>– метод: телефонное интервью;</w:t>
      </w:r>
    </w:p>
    <w:p w:rsidR="000541B9" w:rsidRPr="00D41526" w:rsidRDefault="000541B9" w:rsidP="000541B9">
      <w:r>
        <w:t>– выборка репрезентативна для населения г. Воронежа старше 18 лет по полу и возрасту.</w:t>
      </w:r>
    </w:p>
    <w:p w:rsidR="00763C61" w:rsidRDefault="00763C61" w:rsidP="000541B9">
      <w: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F732088" wp14:editId="4EB3A7B2">
            <wp:extent cx="457200" cy="533400"/>
            <wp:effectExtent l="0" t="0" r="0" b="0"/>
            <wp:docPr id="7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BEF" w:rsidRPr="00D41526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11 – 16 </w:t>
      </w:r>
      <w:r w:rsidR="000C51B3">
        <w:rPr>
          <w:rFonts w:ascii="Arial" w:hAnsi="Arial" w:cs="Arial"/>
          <w:sz w:val="20"/>
          <w:szCs w:val="20"/>
        </w:rPr>
        <w:t>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CB0BEF" w:rsidRPr="00D0418A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0BEF" w:rsidRPr="005D7DFD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3408" behindDoc="0" locked="0" layoutInCell="1" allowOverlap="1" wp14:anchorId="5D352A89" wp14:editId="5BAD9F9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F02FCF" id="Прямая соединительная линия 4" o:spid="_x0000_s1026" style="position:absolute;z-index:251793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LDTQ4k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F024E0" w:rsidRDefault="0082005F" w:rsidP="0082005F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005F">
        <w:rPr>
          <w:rFonts w:ascii="Times New Roman" w:hAnsi="Times New Roman" w:cs="Times New Roman"/>
          <w:i/>
          <w:sz w:val="24"/>
          <w:szCs w:val="24"/>
        </w:rPr>
        <w:t xml:space="preserve">1 </w:t>
      </w:r>
      <w:r w:rsidRPr="00887DAB">
        <w:rPr>
          <w:rFonts w:ascii="Times New Roman" w:hAnsi="Times New Roman" w:cs="Times New Roman"/>
          <w:i/>
          <w:sz w:val="24"/>
          <w:szCs w:val="24"/>
        </w:rPr>
        <w:t xml:space="preserve">раздел: </w:t>
      </w:r>
      <w:r w:rsidRPr="0082005F">
        <w:rPr>
          <w:rFonts w:ascii="Times New Roman" w:hAnsi="Times New Roman" w:cs="Times New Roman"/>
          <w:i/>
          <w:sz w:val="24"/>
          <w:szCs w:val="24"/>
        </w:rPr>
        <w:t>ОТНОШЕНИЕ К ФЛАГУ, ГЕРБУ И ГИМНУ РОССИИ</w: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760CC">
        <w:rPr>
          <w:rFonts w:cs="Arial"/>
          <w:b/>
          <w:bCs/>
          <w:caps/>
          <w:spacing w:val="-4"/>
        </w:rPr>
        <w:t>Назовите, пожалуйста, сверху вниз цвета государственного флага России и их расположение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</w:p>
    <w:p w:rsidR="0082005F" w:rsidRPr="00B46A53" w:rsidRDefault="00307AD3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5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45pt;height:272.3pt" o:ole="" fillcolor="window">
            <v:imagedata r:id="rId11" o:title=""/>
          </v:shape>
          <o:OLEObject Type="Embed" ProgID="Excel.Sheet.12" ShapeID="_x0000_i1025" DrawAspect="Content" ObjectID="_1444550336" r:id="rId12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CF542A" w:rsidP="0082005F">
      <w:pPr>
        <w:ind w:firstLine="567"/>
        <w:jc w:val="both"/>
        <w:rPr>
          <w:lang w:eastAsia="en-US"/>
        </w:rPr>
      </w:pPr>
      <w:r>
        <w:t xml:space="preserve">Решение о восстановлении исторического флага России было принято </w:t>
      </w:r>
      <w:r w:rsidR="0082005F">
        <w:t xml:space="preserve">22 августа 1991 года.  </w:t>
      </w:r>
      <w:r w:rsidR="0082005F">
        <w:rPr>
          <w:lang w:eastAsia="en-US"/>
        </w:rPr>
        <w:t>Большинство воронежцев знают цвета российского флага и их расположение (</w:t>
      </w:r>
      <w:r w:rsidR="0082005F" w:rsidRPr="00123BA7">
        <w:rPr>
          <w:b/>
          <w:lang w:eastAsia="en-US"/>
        </w:rPr>
        <w:t>52%</w:t>
      </w:r>
      <w:r w:rsidR="0082005F">
        <w:rPr>
          <w:lang w:eastAsia="en-US"/>
        </w:rPr>
        <w:t>). Как ни странно, правильные ответы чаще давали молодые люди (</w:t>
      </w:r>
      <w:r w:rsidR="0082005F" w:rsidRPr="00123BA7">
        <w:rPr>
          <w:b/>
          <w:lang w:eastAsia="en-US"/>
        </w:rPr>
        <w:t>68%</w:t>
      </w:r>
      <w:r w:rsidR="0082005F">
        <w:rPr>
          <w:lang w:eastAsia="en-US"/>
        </w:rPr>
        <w:t>), чем пожилые (</w:t>
      </w:r>
      <w:r w:rsidR="0082005F" w:rsidRPr="00A84ABC">
        <w:rPr>
          <w:b/>
          <w:lang w:eastAsia="en-US"/>
        </w:rPr>
        <w:t>4</w:t>
      </w:r>
      <w:r w:rsidR="00570280" w:rsidRPr="00A84ABC">
        <w:rPr>
          <w:b/>
          <w:lang w:eastAsia="en-US"/>
        </w:rPr>
        <w:t>4</w:t>
      </w:r>
      <w:r w:rsidR="0082005F" w:rsidRPr="00123BA7">
        <w:rPr>
          <w:b/>
          <w:lang w:eastAsia="en-US"/>
        </w:rPr>
        <w:t>%</w:t>
      </w:r>
      <w:r w:rsidR="0082005F">
        <w:rPr>
          <w:lang w:eastAsia="en-US"/>
        </w:rPr>
        <w:t xml:space="preserve">). Возможно, красный стяг, водруженный над Рейхстагом, старикам более памятен, чем современный. По мере повышения уровня образования число верных ответов возрастает от </w:t>
      </w:r>
      <w:r w:rsidR="0082005F" w:rsidRPr="00123BA7">
        <w:rPr>
          <w:b/>
          <w:lang w:eastAsia="en-US"/>
        </w:rPr>
        <w:t>29%</w:t>
      </w:r>
      <w:r w:rsidR="0082005F">
        <w:rPr>
          <w:lang w:eastAsia="en-US"/>
        </w:rPr>
        <w:t xml:space="preserve"> до </w:t>
      </w:r>
      <w:r w:rsidR="0082005F" w:rsidRPr="00123BA7">
        <w:rPr>
          <w:b/>
          <w:lang w:eastAsia="en-US"/>
        </w:rPr>
        <w:t>57%</w:t>
      </w:r>
      <w:r w:rsidR="0082005F">
        <w:rPr>
          <w:lang w:eastAsia="en-US"/>
        </w:rPr>
        <w:t xml:space="preserve">. Рост уровня дохода также стимулирует умножение правильных ответов от </w:t>
      </w:r>
      <w:r w:rsidR="0082005F" w:rsidRPr="00123BA7">
        <w:rPr>
          <w:b/>
          <w:lang w:eastAsia="en-US"/>
        </w:rPr>
        <w:t>39%</w:t>
      </w:r>
      <w:r w:rsidR="0082005F">
        <w:rPr>
          <w:lang w:eastAsia="en-US"/>
        </w:rPr>
        <w:t xml:space="preserve"> до </w:t>
      </w:r>
      <w:r w:rsidR="0082005F" w:rsidRPr="00123BA7">
        <w:rPr>
          <w:b/>
          <w:lang w:eastAsia="en-US"/>
        </w:rPr>
        <w:t>57%</w:t>
      </w:r>
      <w:r w:rsidR="0082005F">
        <w:rPr>
          <w:lang w:eastAsia="en-US"/>
        </w:rPr>
        <w:t xml:space="preserve">. </w:t>
      </w:r>
      <w:r>
        <w:rPr>
          <w:lang w:eastAsia="en-US"/>
        </w:rPr>
        <w:t xml:space="preserve">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Каждый третий опрошенный (</w:t>
      </w:r>
      <w:r w:rsidRPr="00123BA7">
        <w:rPr>
          <w:b/>
          <w:lang w:eastAsia="en-US"/>
        </w:rPr>
        <w:t>33%</w:t>
      </w:r>
      <w:r>
        <w:rPr>
          <w:lang w:eastAsia="en-US"/>
        </w:rPr>
        <w:t>) ограничил свои познания о российском флаге лишь перечи</w:t>
      </w:r>
      <w:r>
        <w:rPr>
          <w:lang w:eastAsia="en-US"/>
        </w:rPr>
        <w:t>с</w:t>
      </w:r>
      <w:r>
        <w:rPr>
          <w:lang w:eastAsia="en-US"/>
        </w:rPr>
        <w:t xml:space="preserve">лением его цветов, запутавшись в их расположении. Женщины чаще путались в том, какая </w:t>
      </w:r>
      <w:proofErr w:type="gramStart"/>
      <w:r>
        <w:rPr>
          <w:lang w:eastAsia="en-US"/>
        </w:rPr>
        <w:t>полоса</w:t>
      </w:r>
      <w:proofErr w:type="gramEnd"/>
      <w:r>
        <w:rPr>
          <w:lang w:eastAsia="en-US"/>
        </w:rPr>
        <w:t xml:space="preserve"> за какой следует (</w:t>
      </w:r>
      <w:r w:rsidRPr="00123BA7">
        <w:rPr>
          <w:b/>
          <w:lang w:eastAsia="en-US"/>
        </w:rPr>
        <w:t>36%</w:t>
      </w:r>
      <w:r>
        <w:rPr>
          <w:lang w:eastAsia="en-US"/>
        </w:rPr>
        <w:t>), чем мужчины (</w:t>
      </w:r>
      <w:r w:rsidRPr="00123BA7">
        <w:rPr>
          <w:b/>
          <w:lang w:eastAsia="en-US"/>
        </w:rPr>
        <w:t>29%</w:t>
      </w:r>
      <w:r>
        <w:rPr>
          <w:lang w:eastAsia="en-US"/>
        </w:rPr>
        <w:t xml:space="preserve">).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А каждый десятый житель города не смог назвать правильно ни цветов, ни их расположения (</w:t>
      </w:r>
      <w:r w:rsidRPr="00123BA7">
        <w:rPr>
          <w:b/>
          <w:lang w:eastAsia="en-US"/>
        </w:rPr>
        <w:t>10%</w:t>
      </w:r>
      <w:r>
        <w:rPr>
          <w:lang w:eastAsia="en-US"/>
        </w:rPr>
        <w:t xml:space="preserve">). Если среди молодежи называли все неверно только </w:t>
      </w:r>
      <w:r w:rsidRPr="00123BA7">
        <w:rPr>
          <w:b/>
          <w:lang w:eastAsia="en-US"/>
        </w:rPr>
        <w:t>3%</w:t>
      </w:r>
      <w:r>
        <w:rPr>
          <w:lang w:eastAsia="en-US"/>
        </w:rPr>
        <w:t xml:space="preserve">, то среди пожилых людей – </w:t>
      </w:r>
      <w:r w:rsidRPr="00123BA7">
        <w:rPr>
          <w:b/>
          <w:lang w:eastAsia="en-US"/>
        </w:rPr>
        <w:t>20%</w:t>
      </w:r>
      <w:r>
        <w:rPr>
          <w:lang w:eastAsia="en-US"/>
        </w:rPr>
        <w:t xml:space="preserve">.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ответы воронежцев и россиян в целом (всероссийский опрос проведен ВЦИОМ в авг</w:t>
      </w:r>
      <w:r>
        <w:rPr>
          <w:lang w:eastAsia="en-US"/>
        </w:rPr>
        <w:t>у</w:t>
      </w:r>
      <w:r>
        <w:rPr>
          <w:lang w:eastAsia="en-US"/>
        </w:rPr>
        <w:t xml:space="preserve">сте 2013 года, опрошено 1600 жителей в 42 областях, краях и республиках России, </w:t>
      </w:r>
      <w:r w:rsidRPr="00896C8B">
        <w:rPr>
          <w:lang w:eastAsia="en-US"/>
        </w:rPr>
        <w:t>www.wciom.ru)</w:t>
      </w:r>
      <w:r>
        <w:rPr>
          <w:lang w:eastAsia="en-US"/>
        </w:rPr>
        <w:t xml:space="preserve">. </w:t>
      </w: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82005F" w:rsidRPr="00123BA7" w:rsidRDefault="0082005F" w:rsidP="0082005F">
      <w:pPr>
        <w:jc w:val="center"/>
        <w:rPr>
          <w:rFonts w:cs="Arial"/>
          <w:b/>
          <w:bCs/>
          <w:i/>
          <w:spacing w:val="-4"/>
        </w:rPr>
      </w:pPr>
      <w:r w:rsidRPr="00123BA7">
        <w:rPr>
          <w:rFonts w:cs="Arial"/>
          <w:b/>
          <w:bCs/>
          <w:i/>
          <w:spacing w:val="-4"/>
        </w:rPr>
        <w:t>Назовите, пожалуйста, сверху вниз цвета государственного флага России и их расположение</w:t>
      </w:r>
    </w:p>
    <w:p w:rsidR="0082005F" w:rsidRDefault="0082005F" w:rsidP="0082005F">
      <w:pPr>
        <w:jc w:val="center"/>
        <w:rPr>
          <w:rFonts w:cs="Arial"/>
          <w:b/>
          <w:bCs/>
          <w:i/>
          <w:spacing w:val="-4"/>
          <w:sz w:val="22"/>
          <w:lang w:val="en-US"/>
        </w:rPr>
      </w:pPr>
      <w:r>
        <w:rPr>
          <w:noProof/>
        </w:rPr>
        <w:drawing>
          <wp:inline distT="0" distB="0" distL="0" distR="0" wp14:anchorId="4C510B58" wp14:editId="5C2D1698">
            <wp:extent cx="6147303" cy="1937441"/>
            <wp:effectExtent l="0" t="0" r="25400" b="24765"/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2005F" w:rsidRPr="00896C8B" w:rsidRDefault="0082005F" w:rsidP="0082005F">
      <w:pPr>
        <w:rPr>
          <w:lang w:eastAsia="en-US"/>
        </w:rPr>
      </w:pPr>
      <w:r w:rsidRPr="00896C8B">
        <w:rPr>
          <w:lang w:eastAsia="en-US"/>
        </w:rPr>
        <w:t xml:space="preserve">Россияне в целом превзошли воронежцев в </w:t>
      </w:r>
      <w:r>
        <w:rPr>
          <w:lang w:eastAsia="en-US"/>
        </w:rPr>
        <w:t xml:space="preserve">доскональном </w:t>
      </w:r>
      <w:r w:rsidRPr="00896C8B">
        <w:rPr>
          <w:lang w:eastAsia="en-US"/>
        </w:rPr>
        <w:t xml:space="preserve">знании российского флага </w:t>
      </w:r>
      <w:r>
        <w:rPr>
          <w:lang w:eastAsia="en-US"/>
        </w:rPr>
        <w:t>(</w:t>
      </w:r>
      <w:r w:rsidRPr="00150CED">
        <w:rPr>
          <w:b/>
          <w:lang w:eastAsia="en-US"/>
        </w:rPr>
        <w:t>70/52</w:t>
      </w:r>
      <w:r>
        <w:rPr>
          <w:lang w:eastAsia="en-US"/>
        </w:rPr>
        <w:t>)</w:t>
      </w:r>
      <w:r w:rsidRPr="00896C8B">
        <w:rPr>
          <w:lang w:eastAsia="en-US"/>
        </w:rPr>
        <w:t xml:space="preserve">. </w:t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 w:rsidRPr="00B46A53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8C8A713" wp14:editId="54BE6648">
            <wp:extent cx="457200" cy="533400"/>
            <wp:effectExtent l="0" t="0" r="0" b="0"/>
            <wp:docPr id="115" name="Рисунок 1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0752" behindDoc="0" locked="0" layoutInCell="1" allowOverlap="1" wp14:anchorId="2766C4F4" wp14:editId="2C9E949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0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8by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NIiRxA03qvmw+bm66H93XzQ3afOp+dd+7b91t97O73VxDfLf5DLFPdne7&#10;5RuUeS1bbXOAHMsL49UgK3mpzxV5Z5FU4xrLOQs1Xa01X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hGPG8k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F26DB">
        <w:rPr>
          <w:rFonts w:cs="Arial"/>
          <w:b/>
          <w:bCs/>
          <w:caps/>
          <w:spacing w:val="-4"/>
        </w:rPr>
        <w:t>Скажите, что изображено на государственном гербе России?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727" w:dyaOrig="6784">
          <v:shape id="_x0000_i1026" type="#_x0000_t75" style="width:451.95pt;height:315.8pt" o:ole="" fillcolor="window">
            <v:imagedata r:id="rId14" o:title=""/>
          </v:shape>
          <o:OLEObject Type="Embed" ProgID="Excel.Sheet.12" ShapeID="_x0000_i1026" DrawAspect="Content" ObjectID="_1444550337" r:id="rId15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Современный вид российский герб принял сравнительно недавно – в декабре 2000 года. Пода</w:t>
      </w:r>
      <w:r>
        <w:rPr>
          <w:lang w:eastAsia="en-US"/>
        </w:rPr>
        <w:t>в</w:t>
      </w:r>
      <w:r>
        <w:rPr>
          <w:lang w:eastAsia="en-US"/>
        </w:rPr>
        <w:t>ляющее большинство воронежцев (</w:t>
      </w:r>
      <w:r w:rsidRPr="004D4416">
        <w:rPr>
          <w:b/>
          <w:lang w:eastAsia="en-US"/>
        </w:rPr>
        <w:t>73%</w:t>
      </w:r>
      <w:r>
        <w:rPr>
          <w:lang w:eastAsia="en-US"/>
        </w:rPr>
        <w:t>) правильно описали, что изображено на государственном ге</w:t>
      </w:r>
      <w:r>
        <w:rPr>
          <w:lang w:eastAsia="en-US"/>
        </w:rPr>
        <w:t>р</w:t>
      </w:r>
      <w:r>
        <w:rPr>
          <w:lang w:eastAsia="en-US"/>
        </w:rPr>
        <w:t xml:space="preserve">бе России. Среди молодежи правильно ответили </w:t>
      </w:r>
      <w:r w:rsidRPr="004D4416">
        <w:rPr>
          <w:b/>
          <w:lang w:eastAsia="en-US"/>
        </w:rPr>
        <w:t>87%</w:t>
      </w:r>
      <w:r>
        <w:rPr>
          <w:lang w:eastAsia="en-US"/>
        </w:rPr>
        <w:t xml:space="preserve"> опрошенных, а по мере увеличения возраста р</w:t>
      </w:r>
      <w:r>
        <w:rPr>
          <w:lang w:eastAsia="en-US"/>
        </w:rPr>
        <w:t>е</w:t>
      </w:r>
      <w:r>
        <w:rPr>
          <w:lang w:eastAsia="en-US"/>
        </w:rPr>
        <w:t xml:space="preserve">спондентов число правильных ответов снижается до </w:t>
      </w:r>
      <w:r w:rsidRPr="004D4416">
        <w:rPr>
          <w:b/>
          <w:lang w:eastAsia="en-US"/>
        </w:rPr>
        <w:t>60%</w:t>
      </w:r>
      <w:r>
        <w:rPr>
          <w:lang w:eastAsia="en-US"/>
        </w:rPr>
        <w:t>. Рост уровня образования способствует ув</w:t>
      </w:r>
      <w:r>
        <w:rPr>
          <w:lang w:eastAsia="en-US"/>
        </w:rPr>
        <w:t>е</w:t>
      </w:r>
      <w:r>
        <w:rPr>
          <w:lang w:eastAsia="en-US"/>
        </w:rPr>
        <w:t xml:space="preserve">личению количества правильных ответов с </w:t>
      </w:r>
      <w:r w:rsidRPr="004D4416">
        <w:rPr>
          <w:b/>
          <w:lang w:eastAsia="en-US"/>
        </w:rPr>
        <w:t>29%</w:t>
      </w:r>
      <w:r>
        <w:rPr>
          <w:lang w:eastAsia="en-US"/>
        </w:rPr>
        <w:t xml:space="preserve"> до </w:t>
      </w:r>
      <w:r w:rsidRPr="004D4416">
        <w:rPr>
          <w:b/>
          <w:lang w:eastAsia="en-US"/>
        </w:rPr>
        <w:t>78%</w:t>
      </w:r>
      <w:r>
        <w:rPr>
          <w:lang w:eastAsia="en-US"/>
        </w:rPr>
        <w:t xml:space="preserve">. Хорошее материальное положение также умножает число верных ответов до </w:t>
      </w:r>
      <w:r w:rsidRPr="004D4416">
        <w:rPr>
          <w:b/>
          <w:lang w:eastAsia="en-US"/>
        </w:rPr>
        <w:t>83%</w:t>
      </w:r>
      <w:r>
        <w:rPr>
          <w:lang w:eastAsia="en-US"/>
        </w:rPr>
        <w:t xml:space="preserve">.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правильно описали российский герб </w:t>
      </w:r>
      <w:r w:rsidRPr="004D4416">
        <w:rPr>
          <w:b/>
          <w:lang w:eastAsia="en-US"/>
        </w:rPr>
        <w:t>13%</w:t>
      </w:r>
      <w:r>
        <w:rPr>
          <w:lang w:eastAsia="en-US"/>
        </w:rPr>
        <w:t xml:space="preserve"> воронежцев. Чем старше респонденты, тем чаще они ошибались. Среди пожилых людей количество ошибок возрастает до </w:t>
      </w:r>
      <w:r w:rsidRPr="004D4416">
        <w:rPr>
          <w:b/>
          <w:lang w:eastAsia="en-US"/>
        </w:rPr>
        <w:t>21%</w:t>
      </w:r>
      <w:r>
        <w:rPr>
          <w:lang w:eastAsia="en-US"/>
        </w:rPr>
        <w:t>.</w:t>
      </w:r>
      <w:r w:rsidRPr="004D4416">
        <w:rPr>
          <w:lang w:eastAsia="en-US"/>
        </w:rPr>
        <w:t xml:space="preserve"> </w:t>
      </w:r>
      <w:r>
        <w:rPr>
          <w:lang w:eastAsia="en-US"/>
        </w:rPr>
        <w:t xml:space="preserve">А </w:t>
      </w:r>
      <w:r w:rsidR="00CF542A">
        <w:rPr>
          <w:lang w:eastAsia="en-US"/>
        </w:rPr>
        <w:t>если у человека нет даже среднего образования, то ошибка почти гарантирована (</w:t>
      </w:r>
      <w:r w:rsidRPr="004D4416">
        <w:rPr>
          <w:b/>
          <w:lang w:eastAsia="en-US"/>
        </w:rPr>
        <w:t>57%</w:t>
      </w:r>
      <w:r w:rsidR="00CF542A">
        <w:rPr>
          <w:b/>
          <w:lang w:eastAsia="en-US"/>
        </w:rPr>
        <w:t>)</w:t>
      </w:r>
      <w:r>
        <w:rPr>
          <w:lang w:eastAsia="en-US"/>
        </w:rPr>
        <w:t xml:space="preserve">.  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Как выглядят ответы воронежцев на общероссийском фоне? Всероссийский опрос проведен ВЦИОМ в августе 2013 года в 130 населенных пунктах России (</w:t>
      </w:r>
      <w:r w:rsidRPr="00847214">
        <w:rPr>
          <w:lang w:eastAsia="en-US"/>
        </w:rPr>
        <w:t>www.wciom.ru</w:t>
      </w:r>
      <w:r>
        <w:rPr>
          <w:lang w:eastAsia="en-US"/>
        </w:rPr>
        <w:t xml:space="preserve">). </w:t>
      </w: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82005F" w:rsidRPr="00007748" w:rsidRDefault="0082005F" w:rsidP="0082005F">
      <w:pPr>
        <w:jc w:val="center"/>
        <w:rPr>
          <w:rFonts w:cs="Arial"/>
          <w:b/>
          <w:bCs/>
          <w:i/>
          <w:spacing w:val="-4"/>
        </w:rPr>
      </w:pPr>
      <w:r w:rsidRPr="004D4416">
        <w:rPr>
          <w:rFonts w:cs="Arial"/>
          <w:b/>
          <w:bCs/>
          <w:i/>
          <w:spacing w:val="-4"/>
        </w:rPr>
        <w:t>Скажите, что изображено на государственном гербе России?</w:t>
      </w:r>
    </w:p>
    <w:p w:rsidR="0082005F" w:rsidRDefault="0082005F" w:rsidP="0082005F">
      <w:pPr>
        <w:jc w:val="center"/>
        <w:rPr>
          <w:rFonts w:cs="Arial"/>
          <w:b/>
          <w:bCs/>
          <w:i/>
          <w:spacing w:val="-4"/>
          <w:sz w:val="22"/>
          <w:lang w:val="en-US"/>
        </w:rPr>
      </w:pPr>
      <w:r>
        <w:rPr>
          <w:noProof/>
        </w:rPr>
        <w:drawing>
          <wp:inline distT="0" distB="0" distL="0" distR="0" wp14:anchorId="5AB7376D" wp14:editId="41D630E1">
            <wp:extent cx="6147303" cy="1937441"/>
            <wp:effectExtent l="0" t="0" r="25400" b="2476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В правильном описании государственного герба России воронежцы уступают (</w:t>
      </w:r>
      <w:r w:rsidRPr="004D4416">
        <w:rPr>
          <w:b/>
          <w:lang w:eastAsia="en-US"/>
        </w:rPr>
        <w:t>73%</w:t>
      </w:r>
      <w:r>
        <w:rPr>
          <w:lang w:eastAsia="en-US"/>
        </w:rPr>
        <w:t>) жителям страны в целом (</w:t>
      </w:r>
      <w:r w:rsidRPr="004D4416">
        <w:rPr>
          <w:b/>
          <w:lang w:eastAsia="en-US"/>
        </w:rPr>
        <w:t>86%</w:t>
      </w:r>
      <w:r>
        <w:rPr>
          <w:lang w:eastAsia="en-US"/>
        </w:rPr>
        <w:t xml:space="preserve">). При этом </w:t>
      </w:r>
      <w:r w:rsidRPr="004D4416">
        <w:rPr>
          <w:b/>
          <w:lang w:eastAsia="en-US"/>
        </w:rPr>
        <w:t>14%</w:t>
      </w:r>
      <w:r>
        <w:rPr>
          <w:lang w:eastAsia="en-US"/>
        </w:rPr>
        <w:t xml:space="preserve"> наш</w:t>
      </w:r>
      <w:r w:rsidR="00CF542A">
        <w:rPr>
          <w:lang w:eastAsia="en-US"/>
        </w:rPr>
        <w:t xml:space="preserve">их земляков даже не пытались </w:t>
      </w:r>
      <w:r>
        <w:rPr>
          <w:lang w:eastAsia="en-US"/>
        </w:rPr>
        <w:t>описать</w:t>
      </w:r>
      <w:r w:rsidR="00CF542A">
        <w:rPr>
          <w:lang w:eastAsia="en-US"/>
        </w:rPr>
        <w:t xml:space="preserve"> герб</w:t>
      </w:r>
      <w:r>
        <w:rPr>
          <w:lang w:eastAsia="en-US"/>
        </w:rPr>
        <w:t xml:space="preserve">, признались, что не знают, как он выглядит (среди россиян в целом затруднились ответить только </w:t>
      </w:r>
      <w:r w:rsidRPr="004D4416">
        <w:rPr>
          <w:b/>
          <w:lang w:eastAsia="en-US"/>
        </w:rPr>
        <w:t>4%</w:t>
      </w:r>
      <w:r>
        <w:rPr>
          <w:lang w:eastAsia="en-US"/>
        </w:rPr>
        <w:t xml:space="preserve">). </w:t>
      </w:r>
      <w:r w:rsidRPr="00B46A53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511E113D" wp14:editId="09882169">
            <wp:extent cx="457200" cy="533400"/>
            <wp:effectExtent l="0" t="0" r="0" b="0"/>
            <wp:docPr id="117" name="Рисунок 1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1776" behindDoc="0" locked="0" layoutInCell="1" allowOverlap="1" wp14:anchorId="4676813A" wp14:editId="4B485DDE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1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Iy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dREjiBprUfdl83Nx0P7qvmxu0+dT96r5337rb7md3u7mG+G7zGWKf7O52&#10;yzco81q22uYAOZYXxqtBVvJSnyvyziKpxjWWcxZqulpruCb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ipHyMk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F26DB">
        <w:rPr>
          <w:rFonts w:cs="Arial"/>
          <w:b/>
          <w:bCs/>
          <w:caps/>
          <w:spacing w:val="-4"/>
        </w:rPr>
        <w:t>Назовите, пожалуйста, первые слова государственного ги</w:t>
      </w:r>
      <w:r w:rsidRPr="00AF26DB">
        <w:rPr>
          <w:rFonts w:cs="Arial"/>
          <w:b/>
          <w:bCs/>
          <w:caps/>
          <w:spacing w:val="-4"/>
        </w:rPr>
        <w:t>м</w:t>
      </w:r>
      <w:r w:rsidRPr="00AF26DB">
        <w:rPr>
          <w:rFonts w:cs="Arial"/>
          <w:b/>
          <w:bCs/>
          <w:caps/>
          <w:spacing w:val="-4"/>
        </w:rPr>
        <w:t>на России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47" w:dyaOrig="5840">
          <v:shape id="_x0000_i1027" type="#_x0000_t75" style="width:476.2pt;height:271.6pt" o:ole="" fillcolor="window">
            <v:imagedata r:id="rId17" o:title=""/>
          </v:shape>
          <o:OLEObject Type="Embed" ProgID="Excel.Sheet.12" ShapeID="_x0000_i1027" DrawAspect="Content" ObjectID="_1444550338" r:id="rId18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82005F">
      <w:pPr>
        <w:ind w:left="181" w:firstLine="386"/>
        <w:jc w:val="both"/>
      </w:pPr>
      <w:r>
        <w:rPr>
          <w:lang w:eastAsia="en-US"/>
        </w:rPr>
        <w:t>Наряду с флагом и гербом гимн РФ – это один из главных официальных государственных си</w:t>
      </w:r>
      <w:r>
        <w:rPr>
          <w:lang w:eastAsia="en-US"/>
        </w:rPr>
        <w:t>м</w:t>
      </w:r>
      <w:r>
        <w:rPr>
          <w:lang w:eastAsia="en-US"/>
        </w:rPr>
        <w:t xml:space="preserve">волов. </w:t>
      </w:r>
      <w:r>
        <w:t xml:space="preserve">Текст гимна является неотъемлемой частью Конституции, принятие Конституции 1993 года потребовало новый гимн. Но дебаты по поводу нового гимна не утихали до декабря 2000 года, когда, наконец, был принят вариант с музыкой бывшего советского гимна и со стихами </w:t>
      </w:r>
      <w:proofErr w:type="spellStart"/>
      <w:r>
        <w:t>С.В.Михалкова</w:t>
      </w:r>
      <w:proofErr w:type="spellEnd"/>
      <w:r>
        <w:t>. Но в памяти народа строки гимна пока не улеглись. Большинство воронежцев либо затруднились вспомнить первые слова государственного гимна (</w:t>
      </w:r>
      <w:r w:rsidRPr="0094480F">
        <w:rPr>
          <w:b/>
        </w:rPr>
        <w:t>45%</w:t>
      </w:r>
      <w:r>
        <w:t>), либо назвали их неверно (</w:t>
      </w:r>
      <w:r w:rsidRPr="0094480F">
        <w:rPr>
          <w:b/>
        </w:rPr>
        <w:t>31%</w:t>
      </w:r>
      <w:r>
        <w:t xml:space="preserve">). </w:t>
      </w:r>
    </w:p>
    <w:p w:rsidR="0082005F" w:rsidRDefault="0082005F" w:rsidP="0082005F">
      <w:pPr>
        <w:ind w:left="181" w:firstLine="386"/>
        <w:jc w:val="both"/>
      </w:pPr>
      <w:r>
        <w:t xml:space="preserve">Правильно продекламировали первые слова современного гимна только </w:t>
      </w:r>
      <w:r w:rsidRPr="0094480F">
        <w:rPr>
          <w:b/>
        </w:rPr>
        <w:t>24%</w:t>
      </w:r>
      <w:r>
        <w:t xml:space="preserve"> жителей Воронежа. Чаще всего – это были молодые люди, среди которых большинство (</w:t>
      </w:r>
      <w:r w:rsidRPr="0094480F">
        <w:rPr>
          <w:b/>
        </w:rPr>
        <w:t>59%</w:t>
      </w:r>
      <w:r>
        <w:t xml:space="preserve">) знают свой гимн. В итоге выходит, что современная молодежь лучше всего подкована по части государственной символики РФ – молодые люди лучше других знают и флаг, и герб, и гимн своей страны. 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t xml:space="preserve">Хорошо ли знают свой гимн остальные жители России? </w:t>
      </w:r>
      <w:r>
        <w:rPr>
          <w:lang w:eastAsia="en-US"/>
        </w:rPr>
        <w:t>Всероссийский опрос проведен ВЦИОМ в августе 2013 года в</w:t>
      </w:r>
      <w:r w:rsidRPr="003569A5">
        <w:rPr>
          <w:lang w:eastAsia="en-US"/>
        </w:rPr>
        <w:t xml:space="preserve"> 42 областях, краях и республиках России </w:t>
      </w:r>
      <w:r>
        <w:rPr>
          <w:lang w:eastAsia="en-US"/>
        </w:rPr>
        <w:t>(</w:t>
      </w:r>
      <w:r w:rsidRPr="003569A5">
        <w:rPr>
          <w:lang w:eastAsia="en-US"/>
        </w:rPr>
        <w:t>www.wciom.ru)</w:t>
      </w:r>
      <w:r>
        <w:rPr>
          <w:lang w:eastAsia="en-US"/>
        </w:rPr>
        <w:t xml:space="preserve">.  </w:t>
      </w: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</w:rPr>
      </w:pPr>
    </w:p>
    <w:p w:rsidR="0082005F" w:rsidRPr="0094480F" w:rsidRDefault="0082005F" w:rsidP="0082005F">
      <w:pPr>
        <w:jc w:val="center"/>
        <w:rPr>
          <w:rFonts w:cs="Arial"/>
          <w:b/>
          <w:bCs/>
          <w:i/>
          <w:spacing w:val="-4"/>
        </w:rPr>
      </w:pPr>
      <w:r w:rsidRPr="0094480F">
        <w:rPr>
          <w:rFonts w:cs="Arial"/>
          <w:b/>
          <w:bCs/>
          <w:i/>
          <w:spacing w:val="-4"/>
        </w:rPr>
        <w:t>Назовите, пожалуйста, первые слова государственного гимна России</w:t>
      </w:r>
    </w:p>
    <w:p w:rsidR="0082005F" w:rsidRDefault="0082005F" w:rsidP="0082005F">
      <w:pPr>
        <w:jc w:val="center"/>
        <w:rPr>
          <w:rFonts w:cs="Arial"/>
          <w:b/>
          <w:bCs/>
          <w:i/>
          <w:spacing w:val="-4"/>
          <w:sz w:val="22"/>
          <w:lang w:val="en-US"/>
        </w:rPr>
      </w:pPr>
      <w:r>
        <w:rPr>
          <w:noProof/>
        </w:rPr>
        <w:drawing>
          <wp:inline distT="0" distB="0" distL="0" distR="0" wp14:anchorId="3245F8A6" wp14:editId="4160BA77">
            <wp:extent cx="6147303" cy="1937441"/>
            <wp:effectExtent l="0" t="0" r="25400" b="24765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С сожалением отметим, что наши земляки и здесь отстают от прочих россиян в знании госуда</w:t>
      </w:r>
      <w:r>
        <w:rPr>
          <w:lang w:eastAsia="en-US"/>
        </w:rPr>
        <w:t>р</w:t>
      </w:r>
      <w:r>
        <w:rPr>
          <w:lang w:eastAsia="en-US"/>
        </w:rPr>
        <w:t xml:space="preserve">ственной символики РФ. Только </w:t>
      </w:r>
      <w:r w:rsidRPr="0057691E">
        <w:rPr>
          <w:b/>
          <w:lang w:eastAsia="en-US"/>
        </w:rPr>
        <w:t>24%</w:t>
      </w:r>
      <w:r>
        <w:rPr>
          <w:lang w:eastAsia="en-US"/>
        </w:rPr>
        <w:t xml:space="preserve"> воронежцев правильно назвали первые слова гимна, тогда как среди российских граждан большинство опрошенных (</w:t>
      </w:r>
      <w:r w:rsidRPr="0057691E">
        <w:rPr>
          <w:b/>
          <w:lang w:eastAsia="en-US"/>
        </w:rPr>
        <w:t>54%</w:t>
      </w:r>
      <w:r>
        <w:rPr>
          <w:lang w:eastAsia="en-US"/>
        </w:rPr>
        <w:t xml:space="preserve">) вспомнили эти строки.  </w:t>
      </w:r>
      <w:r w:rsidRPr="00B46A53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36DE4FFB" wp14:editId="09AF277B">
            <wp:extent cx="457200" cy="533400"/>
            <wp:effectExtent l="0" t="0" r="0" b="0"/>
            <wp:docPr id="119" name="Рисунок 1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2800" behindDoc="0" locked="0" layoutInCell="1" allowOverlap="1" wp14:anchorId="1F8A3E40" wp14:editId="1582E94E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2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Y0XvH0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C25FF">
        <w:rPr>
          <w:rFonts w:cs="Arial"/>
          <w:b/>
          <w:bCs/>
          <w:caps/>
          <w:spacing w:val="-4"/>
        </w:rPr>
        <w:t>Какие чувства Вы испытываете, когда видите ГОСУДАРСТВЕ</w:t>
      </w:r>
      <w:r w:rsidRPr="003C25FF">
        <w:rPr>
          <w:rFonts w:cs="Arial"/>
          <w:b/>
          <w:bCs/>
          <w:caps/>
          <w:spacing w:val="-4"/>
        </w:rPr>
        <w:t>Н</w:t>
      </w:r>
      <w:r w:rsidRPr="003C25FF">
        <w:rPr>
          <w:rFonts w:cs="Arial"/>
          <w:b/>
          <w:bCs/>
          <w:caps/>
          <w:spacing w:val="-4"/>
        </w:rPr>
        <w:t>НЫЙ ФЛАГ России</w:t>
      </w:r>
      <w:r>
        <w:rPr>
          <w:rFonts w:cs="Arial"/>
          <w:b/>
          <w:bCs/>
          <w:caps/>
          <w:spacing w:val="-4"/>
        </w:rPr>
        <w:t>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6029">
          <v:shape id="_x0000_i1028" type="#_x0000_t75" style="width:428.45pt;height:280.15pt" o:ole="" fillcolor="window">
            <v:imagedata r:id="rId20" o:title=""/>
          </v:shape>
          <o:OLEObject Type="Embed" ProgID="Excel.Sheet.12" ShapeID="_x0000_i1028" DrawAspect="Content" ObjectID="_1444550339" r:id="rId21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Напомним, что </w:t>
      </w:r>
      <w:r w:rsidRPr="0057691E">
        <w:rPr>
          <w:b/>
          <w:lang w:eastAsia="en-US"/>
        </w:rPr>
        <w:t>52%</w:t>
      </w:r>
      <w:r>
        <w:rPr>
          <w:lang w:eastAsia="en-US"/>
        </w:rPr>
        <w:t xml:space="preserve"> воронежцев правильно назвали цвета российского флага и последовател</w:t>
      </w:r>
      <w:r>
        <w:rPr>
          <w:lang w:eastAsia="en-US"/>
        </w:rPr>
        <w:t>ь</w:t>
      </w:r>
      <w:r>
        <w:rPr>
          <w:lang w:eastAsia="en-US"/>
        </w:rPr>
        <w:t xml:space="preserve">ность их размещения. Но даже если человек путается в описании флага, это ещё </w:t>
      </w:r>
      <w:r w:rsidRPr="00A84ABC">
        <w:rPr>
          <w:lang w:eastAsia="en-US"/>
        </w:rPr>
        <w:t xml:space="preserve">не повод </w:t>
      </w:r>
      <w:r w:rsidR="00B34427" w:rsidRPr="00A84ABC">
        <w:rPr>
          <w:lang w:eastAsia="en-US"/>
        </w:rPr>
        <w:t>не испыт</w:t>
      </w:r>
      <w:r w:rsidR="00B34427" w:rsidRPr="00A84ABC">
        <w:rPr>
          <w:lang w:eastAsia="en-US"/>
        </w:rPr>
        <w:t>ы</w:t>
      </w:r>
      <w:r w:rsidR="00B34427" w:rsidRPr="00A84ABC">
        <w:rPr>
          <w:lang w:eastAsia="en-US"/>
        </w:rPr>
        <w:t>вать гордость</w:t>
      </w:r>
      <w:r w:rsidRPr="00A84ABC">
        <w:rPr>
          <w:lang w:eastAsia="en-US"/>
        </w:rPr>
        <w:t xml:space="preserve">. </w:t>
      </w:r>
      <w:r>
        <w:rPr>
          <w:lang w:eastAsia="en-US"/>
        </w:rPr>
        <w:t xml:space="preserve">Оказалось, что </w:t>
      </w:r>
      <w:r w:rsidRPr="0057691E">
        <w:rPr>
          <w:b/>
          <w:lang w:eastAsia="en-US"/>
        </w:rPr>
        <w:t>72%</w:t>
      </w:r>
      <w:r>
        <w:rPr>
          <w:lang w:eastAsia="en-US"/>
        </w:rPr>
        <w:t xml:space="preserve"> воронежцев гордятся государственным флагом России. Причем гордятся в равной степени и молодежь (</w:t>
      </w:r>
      <w:r w:rsidRPr="0057691E">
        <w:rPr>
          <w:b/>
          <w:lang w:eastAsia="en-US"/>
        </w:rPr>
        <w:t>74%</w:t>
      </w:r>
      <w:r>
        <w:rPr>
          <w:lang w:eastAsia="en-US"/>
        </w:rPr>
        <w:t>), и пожилые люди (</w:t>
      </w:r>
      <w:r w:rsidRPr="0057691E">
        <w:rPr>
          <w:b/>
          <w:lang w:eastAsia="en-US"/>
        </w:rPr>
        <w:t>76%</w:t>
      </w:r>
      <w:r>
        <w:rPr>
          <w:lang w:eastAsia="en-US"/>
        </w:rPr>
        <w:t>), хотя молодые люди чаще оп</w:t>
      </w:r>
      <w:r>
        <w:rPr>
          <w:lang w:eastAsia="en-US"/>
        </w:rPr>
        <w:t>и</w:t>
      </w:r>
      <w:r>
        <w:rPr>
          <w:lang w:eastAsia="en-US"/>
        </w:rPr>
        <w:t>сывают флаг правильно, а пожилые – путают цвета и их расположение.  Симпатия к российскому фл</w:t>
      </w:r>
      <w:r>
        <w:rPr>
          <w:lang w:eastAsia="en-US"/>
        </w:rPr>
        <w:t>а</w:t>
      </w:r>
      <w:r>
        <w:rPr>
          <w:lang w:eastAsia="en-US"/>
        </w:rPr>
        <w:t xml:space="preserve">гу не зависит ни от возраста, ни от образования  респондентов.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 xml:space="preserve">Равнодушны к флагу как символу российской государственности </w:t>
      </w:r>
      <w:r w:rsidRPr="0057691E">
        <w:rPr>
          <w:b/>
          <w:lang w:eastAsia="en-US"/>
        </w:rPr>
        <w:t>23%</w:t>
      </w:r>
      <w:r>
        <w:rPr>
          <w:lang w:eastAsia="en-US"/>
        </w:rPr>
        <w:t xml:space="preserve"> горожан, а </w:t>
      </w:r>
      <w:r w:rsidRPr="003A7182">
        <w:rPr>
          <w:b/>
          <w:lang w:eastAsia="en-US"/>
        </w:rPr>
        <w:t>2</w:t>
      </w:r>
      <w:r w:rsidRPr="0057691E">
        <w:rPr>
          <w:b/>
          <w:lang w:eastAsia="en-US"/>
        </w:rPr>
        <w:t>%</w:t>
      </w:r>
      <w:r>
        <w:rPr>
          <w:lang w:eastAsia="en-US"/>
        </w:rPr>
        <w:t xml:space="preserve"> опроше</w:t>
      </w:r>
      <w:r>
        <w:rPr>
          <w:lang w:eastAsia="en-US"/>
        </w:rPr>
        <w:t>н</w:t>
      </w:r>
      <w:r>
        <w:rPr>
          <w:lang w:eastAsia="en-US"/>
        </w:rPr>
        <w:t>ных испытывают раздражение и антипатию к нему.</w:t>
      </w:r>
      <w:proofErr w:type="gramEnd"/>
      <w:r>
        <w:rPr>
          <w:lang w:eastAsia="en-US"/>
        </w:rPr>
        <w:t xml:space="preserve"> Чаще всего флаг не нравится людям с бедстве</w:t>
      </w:r>
      <w:r>
        <w:rPr>
          <w:lang w:eastAsia="en-US"/>
        </w:rPr>
        <w:t>н</w:t>
      </w:r>
      <w:r>
        <w:rPr>
          <w:lang w:eastAsia="en-US"/>
        </w:rPr>
        <w:t>ным материальным положением (</w:t>
      </w:r>
      <w:r w:rsidRPr="0057691E">
        <w:rPr>
          <w:b/>
          <w:lang w:eastAsia="en-US"/>
        </w:rPr>
        <w:t>8%</w:t>
      </w:r>
      <w:r>
        <w:rPr>
          <w:lang w:eastAsia="en-US"/>
        </w:rPr>
        <w:t xml:space="preserve">). </w:t>
      </w:r>
    </w:p>
    <w:p w:rsidR="0082005F" w:rsidRDefault="0082005F" w:rsidP="0082005F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реакцию на флаг воронежцев и россиян в целом. Всероссийский опрос проведен ВЦ</w:t>
      </w:r>
      <w:r>
        <w:rPr>
          <w:lang w:eastAsia="en-US"/>
        </w:rPr>
        <w:t>И</w:t>
      </w:r>
      <w:r>
        <w:rPr>
          <w:lang w:eastAsia="en-US"/>
        </w:rPr>
        <w:t>ОМ в августе 2013 года в</w:t>
      </w:r>
      <w:r w:rsidRPr="003569A5">
        <w:rPr>
          <w:lang w:eastAsia="en-US"/>
        </w:rPr>
        <w:t xml:space="preserve"> 42 областях, краях и республиках России </w:t>
      </w:r>
      <w:r>
        <w:rPr>
          <w:lang w:eastAsia="en-US"/>
        </w:rPr>
        <w:t>(</w:t>
      </w:r>
      <w:r w:rsidRPr="003569A5">
        <w:rPr>
          <w:lang w:eastAsia="en-US"/>
        </w:rPr>
        <w:t>www.wciom.ru)</w:t>
      </w:r>
      <w:r>
        <w:rPr>
          <w:lang w:eastAsia="en-US"/>
        </w:rPr>
        <w:t xml:space="preserve">.  </w:t>
      </w: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</w:rPr>
      </w:pP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</w:rPr>
      </w:pPr>
      <w:r w:rsidRPr="00684E16">
        <w:rPr>
          <w:rFonts w:cs="Arial"/>
          <w:b/>
          <w:bCs/>
          <w:i/>
          <w:spacing w:val="-4"/>
        </w:rPr>
        <w:t xml:space="preserve">Какие чувства </w:t>
      </w:r>
      <w:r>
        <w:rPr>
          <w:rFonts w:cs="Arial"/>
          <w:b/>
          <w:bCs/>
          <w:i/>
          <w:spacing w:val="-4"/>
        </w:rPr>
        <w:t>В</w:t>
      </w:r>
      <w:r w:rsidRPr="00684E16">
        <w:rPr>
          <w:rFonts w:cs="Arial"/>
          <w:b/>
          <w:bCs/>
          <w:i/>
          <w:spacing w:val="-4"/>
        </w:rPr>
        <w:t xml:space="preserve">ы испытываете, когда видите государственный флаг </w:t>
      </w:r>
      <w:r>
        <w:rPr>
          <w:rFonts w:cs="Arial"/>
          <w:b/>
          <w:bCs/>
          <w:i/>
          <w:spacing w:val="-4"/>
        </w:rPr>
        <w:t>Р</w:t>
      </w:r>
      <w:r w:rsidRPr="00684E16">
        <w:rPr>
          <w:rFonts w:cs="Arial"/>
          <w:b/>
          <w:bCs/>
          <w:i/>
          <w:spacing w:val="-4"/>
        </w:rPr>
        <w:t>оссии</w:t>
      </w:r>
      <w:r w:rsidRPr="0057691E">
        <w:rPr>
          <w:rFonts w:cs="Arial"/>
          <w:b/>
          <w:bCs/>
          <w:i/>
          <w:spacing w:val="-4"/>
        </w:rPr>
        <w:t>?</w:t>
      </w:r>
    </w:p>
    <w:p w:rsidR="0082005F" w:rsidRPr="000B3E38" w:rsidRDefault="0082005F" w:rsidP="0082005F">
      <w:pPr>
        <w:jc w:val="center"/>
        <w:rPr>
          <w:rFonts w:cs="Arial"/>
          <w:b/>
          <w:bCs/>
          <w:i/>
          <w:spacing w:val="-4"/>
        </w:rPr>
      </w:pPr>
    </w:p>
    <w:p w:rsidR="0082005F" w:rsidRPr="0057691E" w:rsidRDefault="0082005F" w:rsidP="0082005F">
      <w:pPr>
        <w:jc w:val="center"/>
      </w:pPr>
      <w:r w:rsidRPr="0057691E">
        <w:rPr>
          <w:noProof/>
        </w:rPr>
        <w:drawing>
          <wp:inline distT="0" distB="0" distL="0" distR="0" wp14:anchorId="5A3D16D2" wp14:editId="74A16D0C">
            <wp:extent cx="6147303" cy="1937441"/>
            <wp:effectExtent l="0" t="0" r="25400" b="24765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 w:rsidRPr="0057691E">
        <w:t>Жители России в целом чаще (</w:t>
      </w:r>
      <w:r w:rsidRPr="0057691E">
        <w:rPr>
          <w:b/>
        </w:rPr>
        <w:t>83%</w:t>
      </w:r>
      <w:r w:rsidRPr="0057691E">
        <w:t>), чем воронежцы (</w:t>
      </w:r>
      <w:r w:rsidRPr="0057691E">
        <w:rPr>
          <w:b/>
        </w:rPr>
        <w:t>72%</w:t>
      </w:r>
      <w:r w:rsidRPr="0057691E">
        <w:t>), испытывают чувство гордости и восхищ</w:t>
      </w:r>
      <w:r>
        <w:rPr>
          <w:lang w:eastAsia="en-US"/>
        </w:rPr>
        <w:t>ения при виде российского флага. А наши земляки чаще безразличны к нему (</w:t>
      </w:r>
      <w:r w:rsidRPr="0057691E">
        <w:rPr>
          <w:b/>
          <w:lang w:eastAsia="en-US"/>
        </w:rPr>
        <w:t>23%</w:t>
      </w:r>
      <w:r>
        <w:rPr>
          <w:lang w:eastAsia="en-US"/>
        </w:rPr>
        <w:t>), чем пр</w:t>
      </w:r>
      <w:r>
        <w:rPr>
          <w:lang w:eastAsia="en-US"/>
        </w:rPr>
        <w:t>о</w:t>
      </w:r>
      <w:r>
        <w:rPr>
          <w:lang w:eastAsia="en-US"/>
        </w:rPr>
        <w:t>чие россияне (</w:t>
      </w:r>
      <w:r w:rsidRPr="0057691E">
        <w:rPr>
          <w:b/>
          <w:lang w:eastAsia="en-US"/>
        </w:rPr>
        <w:t>14%</w:t>
      </w:r>
      <w:r>
        <w:rPr>
          <w:lang w:eastAsia="en-US"/>
        </w:rPr>
        <w:t xml:space="preserve">).  </w:t>
      </w:r>
      <w:r w:rsidRPr="00B46A53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FE161BD" wp14:editId="346F7D95">
            <wp:extent cx="457200" cy="533400"/>
            <wp:effectExtent l="0" t="0" r="0" b="0"/>
            <wp:docPr id="121" name="Рисунок 1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3824" behindDoc="0" locked="0" layoutInCell="1" allowOverlap="1" wp14:anchorId="34318297" wp14:editId="6A6B9CF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38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6LQ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2F6LQSwIA&#10;AFs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F7351">
        <w:rPr>
          <w:rFonts w:cs="Arial"/>
          <w:b/>
          <w:bCs/>
          <w:caps/>
          <w:spacing w:val="-4"/>
        </w:rPr>
        <w:t>Какие чувства Вы испытываете, когда видите ГОСУДАРСТВЕ</w:t>
      </w:r>
      <w:r w:rsidRPr="00FF7351">
        <w:rPr>
          <w:rFonts w:cs="Arial"/>
          <w:b/>
          <w:bCs/>
          <w:caps/>
          <w:spacing w:val="-4"/>
        </w:rPr>
        <w:t>Н</w:t>
      </w:r>
      <w:r w:rsidRPr="00FF7351">
        <w:rPr>
          <w:rFonts w:cs="Arial"/>
          <w:b/>
          <w:bCs/>
          <w:caps/>
          <w:spacing w:val="-4"/>
        </w:rPr>
        <w:t>НЫЙ ГЕРБ России</w:t>
      </w:r>
      <w:r>
        <w:rPr>
          <w:rFonts w:cs="Arial"/>
          <w:b/>
          <w:bCs/>
          <w:caps/>
          <w:spacing w:val="-4"/>
        </w:rPr>
        <w:t>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6784">
          <v:shape id="_x0000_i1029" type="#_x0000_t75" style="width:428.45pt;height:315.8pt" o:ole="" fillcolor="window">
            <v:imagedata r:id="rId23" o:title=""/>
          </v:shape>
          <o:OLEObject Type="Embed" ProgID="Excel.Sheet.12" ShapeID="_x0000_i1029" DrawAspect="Content" ObjectID="_1444550340" r:id="rId24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A84AB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Российский герб вызывает чувство гордости у </w:t>
      </w:r>
      <w:r w:rsidRPr="00DF27AA">
        <w:rPr>
          <w:b/>
          <w:lang w:eastAsia="en-US"/>
        </w:rPr>
        <w:t>65%</w:t>
      </w:r>
      <w:r>
        <w:rPr>
          <w:lang w:eastAsia="en-US"/>
        </w:rPr>
        <w:t xml:space="preserve"> воронежцев. Особенно восхищаются им м</w:t>
      </w:r>
      <w:r>
        <w:rPr>
          <w:lang w:eastAsia="en-US"/>
        </w:rPr>
        <w:t>о</w:t>
      </w:r>
      <w:r>
        <w:rPr>
          <w:lang w:eastAsia="en-US"/>
        </w:rPr>
        <w:t>лодые люди (</w:t>
      </w:r>
      <w:r w:rsidRPr="00DF27AA">
        <w:rPr>
          <w:b/>
          <w:lang w:eastAsia="en-US"/>
        </w:rPr>
        <w:t>71%</w:t>
      </w:r>
      <w:r>
        <w:rPr>
          <w:lang w:eastAsia="en-US"/>
        </w:rPr>
        <w:t xml:space="preserve">). По мере повышения уровня благосостояния респондентов растет их симпатия к российскому гербу: от </w:t>
      </w:r>
      <w:r w:rsidRPr="00DF27AA">
        <w:rPr>
          <w:b/>
          <w:lang w:eastAsia="en-US"/>
        </w:rPr>
        <w:t>54%</w:t>
      </w:r>
      <w:r>
        <w:rPr>
          <w:lang w:eastAsia="en-US"/>
        </w:rPr>
        <w:t xml:space="preserve"> среди самых бедных до </w:t>
      </w:r>
      <w:r w:rsidRPr="00DF27AA">
        <w:rPr>
          <w:b/>
          <w:lang w:eastAsia="en-US"/>
        </w:rPr>
        <w:t>79%</w:t>
      </w:r>
      <w:r>
        <w:rPr>
          <w:lang w:eastAsia="en-US"/>
        </w:rPr>
        <w:t xml:space="preserve"> среди самых богатых. Женщинам госуда</w:t>
      </w:r>
      <w:r>
        <w:rPr>
          <w:lang w:eastAsia="en-US"/>
        </w:rPr>
        <w:t>р</w:t>
      </w:r>
      <w:r>
        <w:rPr>
          <w:lang w:eastAsia="en-US"/>
        </w:rPr>
        <w:t>ственный герб нравится чаще (</w:t>
      </w:r>
      <w:r w:rsidRPr="00DF27AA">
        <w:rPr>
          <w:b/>
          <w:lang w:eastAsia="en-US"/>
        </w:rPr>
        <w:t>70%</w:t>
      </w:r>
      <w:r>
        <w:rPr>
          <w:lang w:eastAsia="en-US"/>
        </w:rPr>
        <w:t>), чем мужчинам (</w:t>
      </w:r>
      <w:r w:rsidRPr="00DF27AA">
        <w:rPr>
          <w:b/>
          <w:lang w:eastAsia="en-US"/>
        </w:rPr>
        <w:t>60%</w:t>
      </w:r>
      <w:r>
        <w:rPr>
          <w:lang w:eastAsia="en-US"/>
        </w:rPr>
        <w:t xml:space="preserve">). </w:t>
      </w:r>
    </w:p>
    <w:p w:rsidR="0082005F" w:rsidRPr="00834231" w:rsidRDefault="0082005F" w:rsidP="00A84ABC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Безразлично относятся к гербу своей страны </w:t>
      </w:r>
      <w:r w:rsidRPr="00DF27AA">
        <w:rPr>
          <w:b/>
          <w:lang w:eastAsia="en-US"/>
        </w:rPr>
        <w:t>28%</w:t>
      </w:r>
      <w:r>
        <w:rPr>
          <w:lang w:eastAsia="en-US"/>
        </w:rPr>
        <w:t xml:space="preserve"> горожан, а у некоторых он вызывает раздр</w:t>
      </w:r>
      <w:r>
        <w:rPr>
          <w:lang w:eastAsia="en-US"/>
        </w:rPr>
        <w:t>а</w:t>
      </w:r>
      <w:r>
        <w:rPr>
          <w:lang w:eastAsia="en-US"/>
        </w:rPr>
        <w:t>жение (</w:t>
      </w:r>
      <w:r w:rsidRPr="00DF27AA">
        <w:rPr>
          <w:b/>
          <w:lang w:eastAsia="en-US"/>
        </w:rPr>
        <w:t>3%</w:t>
      </w:r>
      <w:r>
        <w:rPr>
          <w:lang w:eastAsia="en-US"/>
        </w:rPr>
        <w:t xml:space="preserve">). Антипатия к гербу среди людей с бедственным материальным положением возрастает до </w:t>
      </w:r>
      <w:r w:rsidRPr="00DF27AA">
        <w:rPr>
          <w:b/>
          <w:lang w:eastAsia="en-US"/>
        </w:rPr>
        <w:t>8%</w:t>
      </w:r>
      <w:r>
        <w:rPr>
          <w:lang w:eastAsia="en-US"/>
        </w:rPr>
        <w:t xml:space="preserve">. </w:t>
      </w:r>
    </w:p>
    <w:p w:rsidR="0082005F" w:rsidRDefault="0082005F" w:rsidP="00A84ABC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Сравним отношение к гербу воронежцев и россиян в целом. Всероссийский опрос проведен ВЦИОМ в августе 2013 года в</w:t>
      </w:r>
      <w:r w:rsidRPr="003569A5">
        <w:rPr>
          <w:lang w:eastAsia="en-US"/>
        </w:rPr>
        <w:t xml:space="preserve"> 42 областях, краях и республиках России </w:t>
      </w:r>
      <w:r>
        <w:rPr>
          <w:lang w:eastAsia="en-US"/>
        </w:rPr>
        <w:t>(</w:t>
      </w:r>
      <w:r w:rsidRPr="003569A5">
        <w:rPr>
          <w:lang w:eastAsia="en-US"/>
        </w:rPr>
        <w:t>www.wciom.ru)</w:t>
      </w:r>
      <w:r>
        <w:rPr>
          <w:lang w:eastAsia="en-US"/>
        </w:rPr>
        <w:t xml:space="preserve">.  </w:t>
      </w:r>
    </w:p>
    <w:p w:rsidR="0082005F" w:rsidRPr="000B3E38" w:rsidRDefault="0082005F" w:rsidP="0082005F">
      <w:pPr>
        <w:jc w:val="center"/>
        <w:rPr>
          <w:b/>
          <w:i/>
        </w:rPr>
      </w:pPr>
    </w:p>
    <w:p w:rsidR="0082005F" w:rsidRPr="00DF27AA" w:rsidRDefault="0082005F" w:rsidP="0082005F">
      <w:pPr>
        <w:jc w:val="center"/>
        <w:rPr>
          <w:b/>
          <w:i/>
        </w:rPr>
      </w:pPr>
      <w:r w:rsidRPr="00DF27AA">
        <w:rPr>
          <w:b/>
          <w:i/>
        </w:rPr>
        <w:t>Какие чувства Вы испытываете, когда видите государственный герб России?</w:t>
      </w:r>
    </w:p>
    <w:p w:rsidR="0082005F" w:rsidRDefault="0082005F" w:rsidP="0082005F">
      <w:pPr>
        <w:jc w:val="center"/>
        <w:rPr>
          <w:lang w:val="en-US"/>
        </w:rPr>
      </w:pPr>
      <w:r w:rsidRPr="0057691E">
        <w:rPr>
          <w:noProof/>
        </w:rPr>
        <w:drawing>
          <wp:inline distT="0" distB="0" distL="0" distR="0" wp14:anchorId="3D70AB55" wp14:editId="2669B74B">
            <wp:extent cx="6147303" cy="2209046"/>
            <wp:effectExtent l="0" t="0" r="25400" b="2032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2005F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Воронежцы реже  (</w:t>
      </w:r>
      <w:r w:rsidRPr="00DF27AA">
        <w:rPr>
          <w:b/>
          <w:lang w:eastAsia="en-US"/>
        </w:rPr>
        <w:t>65%</w:t>
      </w:r>
      <w:r>
        <w:rPr>
          <w:lang w:eastAsia="en-US"/>
        </w:rPr>
        <w:t>) испытывают симпатию к государственному гербу России, чем россияне в целом (</w:t>
      </w:r>
      <w:r w:rsidRPr="00DF27AA">
        <w:rPr>
          <w:b/>
          <w:lang w:eastAsia="en-US"/>
        </w:rPr>
        <w:t>81%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0A982CD" wp14:editId="420BC20C">
            <wp:extent cx="457200" cy="533400"/>
            <wp:effectExtent l="0" t="0" r="0" b="0"/>
            <wp:docPr id="123" name="Рисунок 1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4848" behindDoc="0" locked="0" layoutInCell="1" allowOverlap="1" wp14:anchorId="58201C73" wp14:editId="62F05CAA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2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4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+OWWEE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406B">
        <w:rPr>
          <w:rFonts w:cs="Arial"/>
          <w:b/>
          <w:bCs/>
          <w:caps/>
          <w:spacing w:val="-4"/>
        </w:rPr>
        <w:t>Какие чувства Вы испытываете, когда слышите ГОСУДА</w:t>
      </w:r>
      <w:r w:rsidRPr="002D406B">
        <w:rPr>
          <w:rFonts w:cs="Arial"/>
          <w:b/>
          <w:bCs/>
          <w:caps/>
          <w:spacing w:val="-4"/>
        </w:rPr>
        <w:t>Р</w:t>
      </w:r>
      <w:r w:rsidRPr="002D406B">
        <w:rPr>
          <w:rFonts w:cs="Arial"/>
          <w:b/>
          <w:bCs/>
          <w:caps/>
          <w:spacing w:val="-4"/>
        </w:rPr>
        <w:t>СТВЕННЫЙ ГИМН России</w:t>
      </w:r>
      <w:r>
        <w:rPr>
          <w:rFonts w:cs="Arial"/>
          <w:b/>
          <w:bCs/>
          <w:caps/>
          <w:spacing w:val="-4"/>
        </w:rPr>
        <w:t>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6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6320">
          <v:shape id="_x0000_i1030" type="#_x0000_t75" style="width:428.45pt;height:293.7pt" o:ole="" fillcolor="window">
            <v:imagedata r:id="rId26" o:title=""/>
          </v:shape>
          <o:OLEObject Type="Embed" ProgID="Excel.Sheet.12" ShapeID="_x0000_i1030" DrawAspect="Content" ObjectID="_1444550341" r:id="rId27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6F78F2">
      <w:pPr>
        <w:ind w:firstLine="567"/>
        <w:jc w:val="both"/>
        <w:rPr>
          <w:lang w:eastAsia="en-US"/>
        </w:rPr>
      </w:pPr>
      <w:r>
        <w:rPr>
          <w:lang w:eastAsia="en-US"/>
        </w:rPr>
        <w:t>При звуках государственного гимна РФ большинство воронежцев (</w:t>
      </w:r>
      <w:r w:rsidRPr="00A84ABC">
        <w:rPr>
          <w:b/>
          <w:lang w:eastAsia="en-US"/>
        </w:rPr>
        <w:t>8</w:t>
      </w:r>
      <w:r w:rsidR="009A214A" w:rsidRPr="00A84ABC">
        <w:rPr>
          <w:b/>
          <w:lang w:eastAsia="en-US"/>
        </w:rPr>
        <w:t>1</w:t>
      </w:r>
      <w:r w:rsidRPr="00DF27AA">
        <w:rPr>
          <w:b/>
          <w:lang w:eastAsia="en-US"/>
        </w:rPr>
        <w:t>%</w:t>
      </w:r>
      <w:r>
        <w:rPr>
          <w:lang w:eastAsia="en-US"/>
        </w:rPr>
        <w:t>) преисполняются горд</w:t>
      </w:r>
      <w:r>
        <w:rPr>
          <w:lang w:eastAsia="en-US"/>
        </w:rPr>
        <w:t>о</w:t>
      </w:r>
      <w:r>
        <w:rPr>
          <w:lang w:eastAsia="en-US"/>
        </w:rPr>
        <w:t>сти. Симпатия к российскому гимну не зависит от возраста или образования респондентов, но корр</w:t>
      </w:r>
      <w:r>
        <w:rPr>
          <w:lang w:eastAsia="en-US"/>
        </w:rPr>
        <w:t>е</w:t>
      </w:r>
      <w:r>
        <w:rPr>
          <w:lang w:eastAsia="en-US"/>
        </w:rPr>
        <w:t xml:space="preserve">лирует с его уровнем дохода. По мере роста благосостояния горожан растет их восхищение гимном с </w:t>
      </w:r>
      <w:r w:rsidRPr="00DF27AA">
        <w:rPr>
          <w:b/>
          <w:lang w:eastAsia="en-US"/>
        </w:rPr>
        <w:t>73%</w:t>
      </w:r>
      <w:r>
        <w:rPr>
          <w:lang w:eastAsia="en-US"/>
        </w:rPr>
        <w:t xml:space="preserve"> (среди самых бедных) до </w:t>
      </w:r>
      <w:r w:rsidRPr="00DF27AA">
        <w:rPr>
          <w:b/>
          <w:lang w:eastAsia="en-US"/>
        </w:rPr>
        <w:t>86%</w:t>
      </w:r>
      <w:r>
        <w:rPr>
          <w:lang w:eastAsia="en-US"/>
        </w:rPr>
        <w:t xml:space="preserve"> (среди самых богатых). Женщины относятся к гимну с большим пиететом (</w:t>
      </w:r>
      <w:r w:rsidRPr="00DF27AA">
        <w:rPr>
          <w:b/>
          <w:lang w:eastAsia="en-US"/>
        </w:rPr>
        <w:t>84%</w:t>
      </w:r>
      <w:r>
        <w:rPr>
          <w:lang w:eastAsia="en-US"/>
        </w:rPr>
        <w:t>), чем мужчины (</w:t>
      </w:r>
      <w:r w:rsidRPr="00DF27AA">
        <w:rPr>
          <w:b/>
          <w:lang w:eastAsia="en-US"/>
        </w:rPr>
        <w:t>77%</w:t>
      </w:r>
      <w:r>
        <w:rPr>
          <w:lang w:eastAsia="en-US"/>
        </w:rPr>
        <w:t>).</w:t>
      </w:r>
    </w:p>
    <w:p w:rsidR="0082005F" w:rsidRDefault="0082005F" w:rsidP="006F78F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Безразличен гимн для </w:t>
      </w:r>
      <w:r w:rsidRPr="00DF27AA">
        <w:rPr>
          <w:b/>
          <w:lang w:eastAsia="en-US"/>
        </w:rPr>
        <w:t>15%</w:t>
      </w:r>
      <w:r>
        <w:rPr>
          <w:lang w:eastAsia="en-US"/>
        </w:rPr>
        <w:t xml:space="preserve"> горожан, а у </w:t>
      </w:r>
      <w:r w:rsidRPr="00DF27AA">
        <w:rPr>
          <w:b/>
          <w:lang w:eastAsia="en-US"/>
        </w:rPr>
        <w:t>2%</w:t>
      </w:r>
      <w:r>
        <w:rPr>
          <w:lang w:eastAsia="en-US"/>
        </w:rPr>
        <w:t xml:space="preserve"> опрошенных он вызывает раздражение и антипатию.</w:t>
      </w:r>
    </w:p>
    <w:p w:rsidR="0082005F" w:rsidRDefault="0082005F" w:rsidP="006F78F2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Сравним отношение к гимну воронежцев и россиян в целом. Всероссийский опрос проведен ВЦИОМ в августе 2013 года в</w:t>
      </w:r>
      <w:r w:rsidRPr="003569A5">
        <w:rPr>
          <w:lang w:eastAsia="en-US"/>
        </w:rPr>
        <w:t xml:space="preserve"> 42 областях, краях и республиках России </w:t>
      </w:r>
      <w:r>
        <w:rPr>
          <w:lang w:eastAsia="en-US"/>
        </w:rPr>
        <w:t>(</w:t>
      </w:r>
      <w:r w:rsidRPr="003569A5">
        <w:rPr>
          <w:lang w:eastAsia="en-US"/>
        </w:rPr>
        <w:t>www.wciom.ru)</w:t>
      </w:r>
      <w:r>
        <w:rPr>
          <w:lang w:eastAsia="en-US"/>
        </w:rPr>
        <w:t>.</w:t>
      </w:r>
    </w:p>
    <w:p w:rsidR="00A84ABC" w:rsidRPr="00150CED" w:rsidRDefault="00A84ABC" w:rsidP="0082005F">
      <w:pPr>
        <w:jc w:val="center"/>
        <w:rPr>
          <w:b/>
          <w:i/>
          <w:sz w:val="12"/>
          <w:szCs w:val="12"/>
        </w:rPr>
      </w:pPr>
    </w:p>
    <w:p w:rsidR="0082005F" w:rsidRDefault="0082005F" w:rsidP="0082005F">
      <w:pPr>
        <w:jc w:val="center"/>
        <w:rPr>
          <w:b/>
          <w:i/>
        </w:rPr>
      </w:pPr>
      <w:r w:rsidRPr="00DF27AA">
        <w:rPr>
          <w:b/>
          <w:i/>
        </w:rPr>
        <w:t>Какие чувства Вы испытываете, когда видите государственный г</w:t>
      </w:r>
      <w:r w:rsidR="00AF295F">
        <w:rPr>
          <w:b/>
          <w:i/>
        </w:rPr>
        <w:t>имн</w:t>
      </w:r>
      <w:r w:rsidRPr="00DF27AA">
        <w:rPr>
          <w:b/>
          <w:i/>
        </w:rPr>
        <w:t xml:space="preserve"> России?</w:t>
      </w:r>
    </w:p>
    <w:p w:rsidR="0082005F" w:rsidRDefault="0082005F" w:rsidP="0082005F">
      <w:pPr>
        <w:jc w:val="center"/>
        <w:rPr>
          <w:lang w:val="en-US"/>
        </w:rPr>
      </w:pPr>
      <w:r w:rsidRPr="0057691E">
        <w:rPr>
          <w:noProof/>
        </w:rPr>
        <w:drawing>
          <wp:inline distT="0" distB="0" distL="0" distR="0" wp14:anchorId="3A1FCD62" wp14:editId="71170A75">
            <wp:extent cx="6147303" cy="2209046"/>
            <wp:effectExtent l="0" t="0" r="25400" b="20320"/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Восхищение государственным гимно</w:t>
      </w:r>
      <w:r w:rsidR="009A214A" w:rsidRPr="00A84ABC">
        <w:rPr>
          <w:lang w:eastAsia="en-US"/>
        </w:rPr>
        <w:t>м</w:t>
      </w:r>
      <w:r>
        <w:rPr>
          <w:lang w:eastAsia="en-US"/>
        </w:rPr>
        <w:t xml:space="preserve"> среди воронежцев (</w:t>
      </w:r>
      <w:r w:rsidRPr="00DF27AA">
        <w:rPr>
          <w:b/>
          <w:lang w:eastAsia="en-US"/>
        </w:rPr>
        <w:t>81%</w:t>
      </w:r>
      <w:r>
        <w:rPr>
          <w:lang w:eastAsia="en-US"/>
        </w:rPr>
        <w:t xml:space="preserve">) почти </w:t>
      </w:r>
      <w:r w:rsidR="0004466B">
        <w:rPr>
          <w:lang w:eastAsia="en-US"/>
        </w:rPr>
        <w:t xml:space="preserve">совпадает с </w:t>
      </w:r>
      <w:r>
        <w:rPr>
          <w:lang w:eastAsia="en-US"/>
        </w:rPr>
        <w:t>восхищением россиян (</w:t>
      </w:r>
      <w:r w:rsidRPr="00DF27AA">
        <w:rPr>
          <w:b/>
          <w:lang w:eastAsia="en-US"/>
        </w:rPr>
        <w:t>84%</w:t>
      </w:r>
      <w:r>
        <w:rPr>
          <w:lang w:eastAsia="en-US"/>
        </w:rPr>
        <w:t>). Воронежцы больше всего гордятся не столько флагом (</w:t>
      </w:r>
      <w:r w:rsidRPr="00DF27AA">
        <w:rPr>
          <w:b/>
          <w:lang w:eastAsia="en-US"/>
        </w:rPr>
        <w:t>72%</w:t>
      </w:r>
      <w:r>
        <w:rPr>
          <w:lang w:eastAsia="en-US"/>
        </w:rPr>
        <w:t>) или гербом (</w:t>
      </w:r>
      <w:r w:rsidRPr="00DF27AA">
        <w:rPr>
          <w:b/>
          <w:lang w:eastAsia="en-US"/>
        </w:rPr>
        <w:t>65%</w:t>
      </w:r>
      <w:r>
        <w:rPr>
          <w:lang w:eastAsia="en-US"/>
        </w:rPr>
        <w:t>),  сколько российским гимном (</w:t>
      </w:r>
      <w:r w:rsidRPr="00DF27AA">
        <w:rPr>
          <w:b/>
          <w:lang w:eastAsia="en-US"/>
        </w:rPr>
        <w:t>81%</w:t>
      </w:r>
      <w:r>
        <w:rPr>
          <w:lang w:eastAsia="en-US"/>
        </w:rPr>
        <w:t>), но в то же время менее всего с ним знакомы. Напомним, что тол</w:t>
      </w:r>
      <w:r>
        <w:rPr>
          <w:lang w:eastAsia="en-US"/>
        </w:rPr>
        <w:t>ь</w:t>
      </w:r>
      <w:r>
        <w:rPr>
          <w:lang w:eastAsia="en-US"/>
        </w:rPr>
        <w:t xml:space="preserve">ко </w:t>
      </w:r>
      <w:r w:rsidRPr="00DF27AA">
        <w:rPr>
          <w:b/>
          <w:lang w:eastAsia="en-US"/>
        </w:rPr>
        <w:t>24%</w:t>
      </w:r>
      <w:r>
        <w:rPr>
          <w:lang w:eastAsia="en-US"/>
        </w:rPr>
        <w:t xml:space="preserve"> опрошенных смогли правильно назвать первые слова государственного гимна РФ (сравните: правильно описали российский флаг- </w:t>
      </w:r>
      <w:r w:rsidRPr="00DF27AA">
        <w:rPr>
          <w:b/>
          <w:lang w:eastAsia="en-US"/>
        </w:rPr>
        <w:t>52%</w:t>
      </w:r>
      <w:r>
        <w:rPr>
          <w:lang w:eastAsia="en-US"/>
        </w:rPr>
        <w:t xml:space="preserve">, герб – </w:t>
      </w:r>
      <w:r w:rsidRPr="00DF27AA">
        <w:rPr>
          <w:b/>
          <w:lang w:eastAsia="en-US"/>
        </w:rPr>
        <w:t>73%</w:t>
      </w:r>
      <w:r>
        <w:rPr>
          <w:lang w:eastAsia="en-US"/>
        </w:rPr>
        <w:t xml:space="preserve">). </w:t>
      </w:r>
      <w:r w:rsidRPr="00B46A53">
        <w:rPr>
          <w:i/>
          <w:lang w:eastAsia="en-US"/>
        </w:rPr>
        <w:br w:type="page"/>
      </w:r>
    </w:p>
    <w:p w:rsidR="0082005F" w:rsidRPr="00D41526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D41526" w:rsidRDefault="0082005F" w:rsidP="0082005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BF90CE3" wp14:editId="3C7026F9">
            <wp:extent cx="457200" cy="533400"/>
            <wp:effectExtent l="0" t="0" r="0" b="0"/>
            <wp:docPr id="2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D41526" w:rsidRDefault="0082005F" w:rsidP="0082005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55872" behindDoc="0" locked="0" layoutInCell="1" allowOverlap="1" wp14:anchorId="3593F560" wp14:editId="08393254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58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ll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Oo5OWV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B55104" w:rsidRPr="00F024E0" w:rsidRDefault="0082005F" w:rsidP="00B55104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005F">
        <w:rPr>
          <w:rFonts w:ascii="Times New Roman" w:hAnsi="Times New Roman" w:cs="Times New Roman"/>
          <w:i/>
          <w:sz w:val="24"/>
          <w:szCs w:val="24"/>
        </w:rPr>
        <w:t>2</w:t>
      </w:r>
      <w:r w:rsidR="00B55104"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Pr="0082005F">
        <w:rPr>
          <w:rFonts w:ascii="Times New Roman" w:hAnsi="Times New Roman" w:cs="Times New Roman"/>
          <w:i/>
          <w:sz w:val="24"/>
          <w:szCs w:val="24"/>
        </w:rPr>
        <w:t>ЗАЩИТА ОТ ГОСУДАРСТВА: ЕСТЬ ИЛИ НЕТ?</w:t>
      </w:r>
    </w:p>
    <w:p w:rsidR="00B761C3" w:rsidRPr="00B46A53" w:rsidRDefault="00B761C3" w:rsidP="00B761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761C3">
        <w:rPr>
          <w:rFonts w:cs="Arial"/>
          <w:b/>
          <w:bCs/>
          <w:caps/>
          <w:spacing w:val="-4"/>
        </w:rPr>
        <w:t>ЧУВСТВУЕТЕ ЛИ ВЫ СЕБЯ ЗАЩИЩЕННЫМ ОТ ВОЗМОЖНОГО ПРОИЗВ</w:t>
      </w:r>
      <w:r w:rsidRPr="00B761C3">
        <w:rPr>
          <w:rFonts w:cs="Arial"/>
          <w:b/>
          <w:bCs/>
          <w:caps/>
          <w:spacing w:val="-4"/>
        </w:rPr>
        <w:t>О</w:t>
      </w:r>
      <w:r w:rsidRPr="00B761C3">
        <w:rPr>
          <w:rFonts w:cs="Arial"/>
          <w:b/>
          <w:bCs/>
          <w:caps/>
          <w:spacing w:val="-4"/>
        </w:rPr>
        <w:t>ЛА СО СТОРОНЫ ВЛАСТЕЙ, МИЛИЦИИ, ГИБДД, НАЛОГОВИКОВ, СУДОВ, ПРОЧИХ ГОСУДАРСТВЕННЫХ СТРУКТУР</w:t>
      </w:r>
      <w:r w:rsidRPr="00743666">
        <w:rPr>
          <w:rFonts w:cs="Arial"/>
          <w:b/>
          <w:bCs/>
          <w:caps/>
          <w:spacing w:val="-4"/>
        </w:rPr>
        <w:t>?</w:t>
      </w:r>
    </w:p>
    <w:p w:rsidR="00B761C3" w:rsidRPr="00A0143C" w:rsidRDefault="00B761C3" w:rsidP="00B761C3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82005F">
        <w:rPr>
          <w:i/>
          <w:lang w:val="en-US" w:eastAsia="en-US"/>
        </w:rPr>
        <w:t>7</w:t>
      </w:r>
    </w:p>
    <w:p w:rsidR="00B761C3" w:rsidRPr="00B46A53" w:rsidRDefault="001A1C72" w:rsidP="00B761C3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6130">
          <v:shape id="_x0000_i1031" type="#_x0000_t75" style="width:478.35pt;height:285.15pt" o:ole="" fillcolor="window">
            <v:imagedata r:id="rId29" o:title=""/>
          </v:shape>
          <o:OLEObject Type="Embed" ProgID="Excel.Sheet.12" ShapeID="_x0000_i1031" DrawAspect="Content" ObjectID="_1444550342" r:id="rId30"/>
        </w:object>
      </w:r>
    </w:p>
    <w:p w:rsidR="00B761C3" w:rsidRDefault="00B761C3" w:rsidP="00B761C3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2C7F" w:rsidRDefault="00B60A7D" w:rsidP="001A1C7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1A1C72">
        <w:rPr>
          <w:b/>
          <w:lang w:eastAsia="en-US"/>
        </w:rPr>
        <w:t>24%</w:t>
      </w:r>
      <w:r>
        <w:rPr>
          <w:lang w:eastAsia="en-US"/>
        </w:rPr>
        <w:t xml:space="preserve"> воронежцев чувствуют себя защищенными </w:t>
      </w:r>
      <w:r w:rsidR="00FF2CBA">
        <w:rPr>
          <w:lang w:eastAsia="en-US"/>
        </w:rPr>
        <w:t>от произвола различных государстве</w:t>
      </w:r>
      <w:r w:rsidR="00FF2CBA">
        <w:rPr>
          <w:lang w:eastAsia="en-US"/>
        </w:rPr>
        <w:t>н</w:t>
      </w:r>
      <w:r w:rsidR="00FF2CBA">
        <w:rPr>
          <w:lang w:eastAsia="en-US"/>
        </w:rPr>
        <w:t xml:space="preserve">ных структур. Чувство защищенности  среди молодежи </w:t>
      </w:r>
      <w:r w:rsidR="00306B86">
        <w:rPr>
          <w:lang w:eastAsia="en-US"/>
        </w:rPr>
        <w:t>в два раза выше (</w:t>
      </w:r>
      <w:r w:rsidR="00306B86" w:rsidRPr="001A1C72">
        <w:rPr>
          <w:b/>
          <w:lang w:eastAsia="en-US"/>
        </w:rPr>
        <w:t>35%</w:t>
      </w:r>
      <w:r w:rsidR="00306B86">
        <w:rPr>
          <w:lang w:eastAsia="en-US"/>
        </w:rPr>
        <w:t>), чем среди людей старшего поколения (</w:t>
      </w:r>
      <w:r w:rsidR="00ED4488" w:rsidRPr="00ED4488">
        <w:rPr>
          <w:b/>
          <w:lang w:eastAsia="en-US"/>
        </w:rPr>
        <w:t>17</w:t>
      </w:r>
      <w:r w:rsidR="00306B86" w:rsidRPr="00ED4488">
        <w:rPr>
          <w:b/>
          <w:lang w:eastAsia="en-US"/>
        </w:rPr>
        <w:t>%</w:t>
      </w:r>
      <w:r w:rsidR="00B5595A" w:rsidRPr="00B5595A">
        <w:rPr>
          <w:b/>
          <w:lang w:eastAsia="en-US"/>
        </w:rPr>
        <w:t xml:space="preserve"> </w:t>
      </w:r>
      <w:r w:rsidR="00ED4488">
        <w:rPr>
          <w:b/>
          <w:lang w:eastAsia="en-US"/>
        </w:rPr>
        <w:t>–</w:t>
      </w:r>
      <w:r w:rsidR="00B5595A">
        <w:rPr>
          <w:lang w:eastAsia="en-US"/>
        </w:rPr>
        <w:t>50-55 лет</w:t>
      </w:r>
      <w:r w:rsidR="00306B86">
        <w:rPr>
          <w:lang w:eastAsia="en-US"/>
        </w:rPr>
        <w:t xml:space="preserve">). Среди богатых людей ощущают себя </w:t>
      </w:r>
      <w:r w:rsidR="001930DB">
        <w:rPr>
          <w:lang w:eastAsia="en-US"/>
        </w:rPr>
        <w:t>в безопасности</w:t>
      </w:r>
      <w:r w:rsidR="00306B86">
        <w:rPr>
          <w:lang w:eastAsia="en-US"/>
        </w:rPr>
        <w:t xml:space="preserve"> </w:t>
      </w:r>
      <w:r w:rsidR="00306B86" w:rsidRPr="001A1C72">
        <w:rPr>
          <w:b/>
          <w:lang w:eastAsia="en-US"/>
        </w:rPr>
        <w:t>43%</w:t>
      </w:r>
      <w:r w:rsidR="00306B86">
        <w:rPr>
          <w:lang w:eastAsia="en-US"/>
        </w:rPr>
        <w:t xml:space="preserve"> опрошенных, тогда как среди </w:t>
      </w:r>
      <w:r w:rsidR="00AF19A3">
        <w:rPr>
          <w:lang w:eastAsia="en-US"/>
        </w:rPr>
        <w:t>горожан с плохим материальным положением</w:t>
      </w:r>
      <w:r w:rsidR="00306B86">
        <w:rPr>
          <w:lang w:eastAsia="en-US"/>
        </w:rPr>
        <w:t xml:space="preserve"> – только </w:t>
      </w:r>
      <w:r w:rsidR="00B5595A" w:rsidRPr="00ED4488">
        <w:rPr>
          <w:b/>
          <w:lang w:eastAsia="en-US"/>
        </w:rPr>
        <w:t>1</w:t>
      </w:r>
      <w:r w:rsidR="00AF19A3" w:rsidRPr="00ED4488">
        <w:rPr>
          <w:b/>
          <w:lang w:eastAsia="en-US"/>
        </w:rPr>
        <w:t>5</w:t>
      </w:r>
      <w:r w:rsidR="00306B86" w:rsidRPr="001A1C72">
        <w:rPr>
          <w:b/>
          <w:lang w:eastAsia="en-US"/>
        </w:rPr>
        <w:t>%</w:t>
      </w:r>
      <w:r w:rsidR="00306B86">
        <w:rPr>
          <w:lang w:eastAsia="en-US"/>
        </w:rPr>
        <w:t xml:space="preserve">.  </w:t>
      </w:r>
      <w:r w:rsidR="001930DB">
        <w:rPr>
          <w:lang w:eastAsia="en-US"/>
        </w:rPr>
        <w:t xml:space="preserve">Однако </w:t>
      </w:r>
      <w:r w:rsidR="001930DB" w:rsidRPr="001A1C72">
        <w:rPr>
          <w:b/>
          <w:lang w:eastAsia="en-US"/>
        </w:rPr>
        <w:t>72%</w:t>
      </w:r>
      <w:r w:rsidR="001930DB">
        <w:rPr>
          <w:lang w:eastAsia="en-US"/>
        </w:rPr>
        <w:t xml:space="preserve"> горожан полагают, что никто не сможет защитить их </w:t>
      </w:r>
      <w:r w:rsidR="00C21692">
        <w:rPr>
          <w:lang w:eastAsia="en-US"/>
        </w:rPr>
        <w:t xml:space="preserve">от произвола со стороны </w:t>
      </w:r>
      <w:r w:rsidR="00C21692" w:rsidRPr="00E84EF8">
        <w:rPr>
          <w:lang w:eastAsia="en-US"/>
        </w:rPr>
        <w:t>властей.</w:t>
      </w:r>
    </w:p>
    <w:p w:rsidR="00282C7F" w:rsidRDefault="00282C7F" w:rsidP="001A1C7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Первый раз мы задали этот вопрос воронежцам в 2008 году </w:t>
      </w:r>
      <w:r w:rsidRPr="00282C7F">
        <w:rPr>
          <w:lang w:eastAsia="en-US"/>
        </w:rPr>
        <w:t>[</w:t>
      </w:r>
      <w:r>
        <w:rPr>
          <w:lang w:eastAsia="en-US"/>
        </w:rPr>
        <w:t>Бюллетень 2008-09</w:t>
      </w:r>
      <w:r w:rsidRPr="00282C7F">
        <w:rPr>
          <w:lang w:eastAsia="en-US"/>
        </w:rPr>
        <w:t>]</w:t>
      </w:r>
      <w:r>
        <w:rPr>
          <w:lang w:eastAsia="en-US"/>
        </w:rPr>
        <w:t xml:space="preserve"> и сегодня его повторили. Что изменилось в общественном мнении за это время?</w:t>
      </w:r>
    </w:p>
    <w:p w:rsidR="001A1C72" w:rsidRPr="000B3E38" w:rsidRDefault="001A1C72" w:rsidP="00B60A7D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</w:rPr>
      </w:pPr>
    </w:p>
    <w:p w:rsidR="00B60A7D" w:rsidRDefault="00B60A7D" w:rsidP="00B60A7D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>Чувствуете ли Вы себя защищенным от возможного произвола со стороны властей,</w:t>
      </w:r>
    </w:p>
    <w:p w:rsidR="00B60A7D" w:rsidRPr="000B3E38" w:rsidRDefault="00B60A7D" w:rsidP="00B60A7D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 xml:space="preserve"> милиции, ГИБДД, налоговиков, судов, прочих государственных структур?</w:t>
      </w:r>
    </w:p>
    <w:p w:rsidR="001A1C72" w:rsidRDefault="001A1C72" w:rsidP="001A1C72">
      <w:pPr>
        <w:tabs>
          <w:tab w:val="left" w:pos="2190"/>
        </w:tabs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55494C2B" wp14:editId="77FBF698">
            <wp:extent cx="5930020" cy="2064190"/>
            <wp:effectExtent l="0" t="0" r="13970" b="1270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A1C72" w:rsidRPr="001A1C72" w:rsidRDefault="001A1C72" w:rsidP="00B60A7D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  <w:lang w:val="en-US"/>
        </w:rPr>
      </w:pPr>
    </w:p>
    <w:p w:rsidR="00282C7F" w:rsidRPr="00282C7F" w:rsidRDefault="001930DB" w:rsidP="001A1C72">
      <w:pPr>
        <w:tabs>
          <w:tab w:val="left" w:pos="2190"/>
        </w:tabs>
        <w:ind w:firstLine="540"/>
        <w:jc w:val="both"/>
      </w:pPr>
      <w:r>
        <w:t xml:space="preserve">За последние пять лет чувство защищенности воронежцев повысилось с </w:t>
      </w:r>
      <w:r w:rsidRPr="001A1C72">
        <w:rPr>
          <w:b/>
        </w:rPr>
        <w:t>11%</w:t>
      </w:r>
      <w:r>
        <w:t xml:space="preserve"> до </w:t>
      </w:r>
      <w:r w:rsidRPr="001A1C72">
        <w:rPr>
          <w:b/>
        </w:rPr>
        <w:t>24%</w:t>
      </w:r>
      <w:r>
        <w:t>. Не удив</w:t>
      </w:r>
      <w:r>
        <w:t>и</w:t>
      </w:r>
      <w:r>
        <w:t>тельно – ведь 2008 год был годом кризиса</w:t>
      </w:r>
      <w:r w:rsidR="00681D35">
        <w:t>,</w:t>
      </w:r>
      <w:r>
        <w:t xml:space="preserve"> и</w:t>
      </w:r>
      <w:r w:rsidR="00681D35">
        <w:t xml:space="preserve"> многие граждане потеряли работу</w:t>
      </w:r>
      <w:r>
        <w:t xml:space="preserve"> и средства к существ</w:t>
      </w:r>
      <w:r>
        <w:t>о</w:t>
      </w:r>
      <w:r>
        <w:t>ванию, поэтому чувство защищенности тогда было крайне низким. Годы стабилизации способств</w:t>
      </w:r>
      <w:r w:rsidR="00620ED8">
        <w:t>ов</w:t>
      </w:r>
      <w:r w:rsidR="00620ED8">
        <w:t>а</w:t>
      </w:r>
      <w:r w:rsidR="00620ED8">
        <w:t xml:space="preserve">ли </w:t>
      </w:r>
      <w:r>
        <w:t>укреплению</w:t>
      </w:r>
      <w:r w:rsidR="00681D35">
        <w:t xml:space="preserve"> этого чувства</w:t>
      </w:r>
      <w:r w:rsidR="00620ED8">
        <w:t>, но подавляющее большинство воронежцев так его и не приобрели</w:t>
      </w:r>
      <w:r>
        <w:t xml:space="preserve">. </w:t>
      </w:r>
    </w:p>
    <w:p w:rsidR="00B761C3" w:rsidRPr="00B46A53" w:rsidRDefault="00B761C3" w:rsidP="00B761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761C3" w:rsidRPr="00B46A53" w:rsidRDefault="00B761C3" w:rsidP="00B761C3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830116B" wp14:editId="0718F471">
            <wp:extent cx="457200" cy="533400"/>
            <wp:effectExtent l="0" t="0" r="0" b="0"/>
            <wp:docPr id="3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761C3" w:rsidRPr="00B46A53" w:rsidRDefault="00B761C3" w:rsidP="00B761C3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01600" behindDoc="0" locked="0" layoutInCell="1" allowOverlap="1" wp14:anchorId="636639DD" wp14:editId="63C6B09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0F5190" id="Прямая соединительная линия 4" o:spid="_x0000_s1026" style="position:absolute;z-index:251801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7h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0Tk7h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761C3" w:rsidRPr="00B46A53" w:rsidRDefault="00B761C3" w:rsidP="00B761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761C3">
        <w:rPr>
          <w:rFonts w:cs="Arial"/>
          <w:b/>
          <w:bCs/>
          <w:caps/>
          <w:spacing w:val="-4"/>
        </w:rPr>
        <w:t>КАК ВЫ СЧИТАЕТЕ, ВЫ МОЖЕТЕ ОТСТОЯТЬ В РОССИИ СВОИ ИНТЕРЕСЫ ИЛИ ПРАВА В СЛУЧАЕ ИХ НАРУШЕНИЯ</w:t>
      </w:r>
      <w:r w:rsidRPr="00743666">
        <w:rPr>
          <w:rFonts w:cs="Arial"/>
          <w:b/>
          <w:bCs/>
          <w:caps/>
          <w:spacing w:val="-4"/>
        </w:rPr>
        <w:t>?</w:t>
      </w:r>
    </w:p>
    <w:p w:rsidR="00B761C3" w:rsidRPr="00A0143C" w:rsidRDefault="00B761C3" w:rsidP="00B761C3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82005F">
        <w:rPr>
          <w:i/>
          <w:lang w:val="en-US" w:eastAsia="en-US"/>
        </w:rPr>
        <w:t>8</w:t>
      </w:r>
    </w:p>
    <w:p w:rsidR="00B761C3" w:rsidRPr="00B46A53" w:rsidRDefault="0075101C" w:rsidP="00B761C3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6580">
          <v:shape id="_x0000_i1032" type="#_x0000_t75" style="width:478.35pt;height:305.8pt" o:ole="" fillcolor="window">
            <v:imagedata r:id="rId32" o:title=""/>
          </v:shape>
          <o:OLEObject Type="Embed" ProgID="Excel.Sheet.12" ShapeID="_x0000_i1032" DrawAspect="Content" ObjectID="_1444550343" r:id="rId33"/>
        </w:object>
      </w:r>
    </w:p>
    <w:p w:rsidR="00B761C3" w:rsidRPr="00B46A53" w:rsidRDefault="00B761C3" w:rsidP="00B761C3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437F3" w:rsidRDefault="00B97B96" w:rsidP="00B97B9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75101C">
        <w:rPr>
          <w:b/>
          <w:lang w:eastAsia="en-US"/>
        </w:rPr>
        <w:t>36%</w:t>
      </w:r>
      <w:r>
        <w:rPr>
          <w:lang w:eastAsia="en-US"/>
        </w:rPr>
        <w:t xml:space="preserve"> воронежцев считают, что смогут отстоять свои права в России в случае их нар</w:t>
      </w:r>
      <w:r>
        <w:rPr>
          <w:lang w:eastAsia="en-US"/>
        </w:rPr>
        <w:t>у</w:t>
      </w:r>
      <w:r>
        <w:rPr>
          <w:lang w:eastAsia="en-US"/>
        </w:rPr>
        <w:t>шения. Чаще всего это мнение молодежи (</w:t>
      </w:r>
      <w:r w:rsidRPr="0075101C">
        <w:rPr>
          <w:b/>
          <w:lang w:eastAsia="en-US"/>
        </w:rPr>
        <w:t>52%</w:t>
      </w:r>
      <w:r>
        <w:rPr>
          <w:lang w:eastAsia="en-US"/>
        </w:rPr>
        <w:t xml:space="preserve">). </w:t>
      </w:r>
      <w:r w:rsidR="001070DB">
        <w:rPr>
          <w:lang w:eastAsia="en-US"/>
        </w:rPr>
        <w:t xml:space="preserve"> Реже всего так думают пожилые люди (</w:t>
      </w:r>
      <w:r w:rsidR="001070DB" w:rsidRPr="0075101C">
        <w:rPr>
          <w:b/>
          <w:lang w:eastAsia="en-US"/>
        </w:rPr>
        <w:t>20%</w:t>
      </w:r>
      <w:r w:rsidR="001070DB">
        <w:rPr>
          <w:lang w:eastAsia="en-US"/>
        </w:rPr>
        <w:t>). С</w:t>
      </w:r>
      <w:r w:rsidR="001070DB">
        <w:rPr>
          <w:lang w:eastAsia="en-US"/>
        </w:rPr>
        <w:t>о</w:t>
      </w:r>
      <w:r w:rsidR="001070DB">
        <w:rPr>
          <w:lang w:eastAsia="en-US"/>
        </w:rPr>
        <w:t>стоятельные граждане уверены в этом в большей степени, чем беднота.</w:t>
      </w:r>
      <w:r w:rsidR="001437F3">
        <w:rPr>
          <w:lang w:eastAsia="en-US"/>
        </w:rPr>
        <w:t xml:space="preserve"> </w:t>
      </w:r>
    </w:p>
    <w:p w:rsidR="001437F3" w:rsidRDefault="001437F3" w:rsidP="00B97B9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75101C">
        <w:rPr>
          <w:b/>
          <w:lang w:eastAsia="en-US"/>
        </w:rPr>
        <w:t>60%</w:t>
      </w:r>
      <w:r>
        <w:rPr>
          <w:lang w:eastAsia="en-US"/>
        </w:rPr>
        <w:t xml:space="preserve"> жителей Воронежа полагают, что отстоять свои интересы в случае их нар</w:t>
      </w:r>
      <w:r>
        <w:rPr>
          <w:lang w:eastAsia="en-US"/>
        </w:rPr>
        <w:t>у</w:t>
      </w:r>
      <w:r>
        <w:rPr>
          <w:lang w:eastAsia="en-US"/>
        </w:rPr>
        <w:t>шения в России не удастся. Наиболее исполнены пессимизма в этом отношении люди с плохим мат</w:t>
      </w:r>
      <w:r>
        <w:rPr>
          <w:lang w:eastAsia="en-US"/>
        </w:rPr>
        <w:t>е</w:t>
      </w:r>
      <w:r>
        <w:rPr>
          <w:lang w:eastAsia="en-US"/>
        </w:rPr>
        <w:t>риальным положением (</w:t>
      </w:r>
      <w:r w:rsidRPr="0075101C">
        <w:rPr>
          <w:b/>
          <w:lang w:eastAsia="en-US"/>
        </w:rPr>
        <w:t>76%</w:t>
      </w:r>
      <w:r>
        <w:rPr>
          <w:lang w:eastAsia="en-US"/>
        </w:rPr>
        <w:t>).</w:t>
      </w:r>
    </w:p>
    <w:p w:rsidR="000C3636" w:rsidRPr="000C3636" w:rsidRDefault="000C3636" w:rsidP="00B97B9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Пять лет назад мы уже задавали воронежцам этот вопрос </w:t>
      </w:r>
      <w:r w:rsidRPr="000C3636">
        <w:rPr>
          <w:lang w:eastAsia="en-US"/>
        </w:rPr>
        <w:t>[</w:t>
      </w:r>
      <w:r>
        <w:rPr>
          <w:lang w:eastAsia="en-US"/>
        </w:rPr>
        <w:t>Бюллетень 2008-09</w:t>
      </w:r>
      <w:r w:rsidRPr="000C3636">
        <w:rPr>
          <w:lang w:eastAsia="en-US"/>
        </w:rPr>
        <w:t>]</w:t>
      </w:r>
      <w:r>
        <w:rPr>
          <w:lang w:eastAsia="en-US"/>
        </w:rPr>
        <w:t>. Что изменилось?</w:t>
      </w:r>
    </w:p>
    <w:p w:rsidR="00545D02" w:rsidRPr="0075101C" w:rsidRDefault="00545D02" w:rsidP="00B97B96">
      <w:pPr>
        <w:ind w:right="51" w:firstLine="567"/>
        <w:jc w:val="both"/>
        <w:rPr>
          <w:sz w:val="12"/>
          <w:szCs w:val="12"/>
          <w:lang w:eastAsia="en-US"/>
        </w:rPr>
      </w:pPr>
    </w:p>
    <w:p w:rsidR="008E2115" w:rsidRDefault="008E2115" w:rsidP="008E2115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 xml:space="preserve">Как Вы считаете, Вы можете отстоять в России свои интересы или права </w:t>
      </w:r>
    </w:p>
    <w:p w:rsidR="008E2115" w:rsidRDefault="008E2115" w:rsidP="008E2115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  <w:r>
        <w:rPr>
          <w:b/>
          <w:i/>
        </w:rPr>
        <w:t>в случае их нарушения?</w:t>
      </w:r>
    </w:p>
    <w:p w:rsidR="0075101C" w:rsidRPr="0075101C" w:rsidRDefault="0075101C" w:rsidP="008E2115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</w:p>
    <w:p w:rsidR="0075101C" w:rsidRDefault="0075101C" w:rsidP="008E2115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5870B059" wp14:editId="762A21F7">
            <wp:extent cx="5930020" cy="2064190"/>
            <wp:effectExtent l="0" t="0" r="13970" b="1270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75101C" w:rsidRPr="0075101C" w:rsidRDefault="0075101C" w:rsidP="008E2115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  <w:lang w:val="en-US"/>
        </w:rPr>
      </w:pPr>
    </w:p>
    <w:p w:rsidR="000C3636" w:rsidRPr="000C3636" w:rsidRDefault="00BD4589" w:rsidP="000C3636">
      <w:pPr>
        <w:tabs>
          <w:tab w:val="left" w:pos="2190"/>
        </w:tabs>
        <w:ind w:firstLine="540"/>
      </w:pPr>
      <w:r>
        <w:t>За последние годы, судя по ответам воронежцев, наметился сдвиг в положительную сторону. К</w:t>
      </w:r>
      <w:r>
        <w:t>о</w:t>
      </w:r>
      <w:r>
        <w:t>личество горожан, которые рассчитывают на успех в борьбе за свои права в случае их нарушения, во</w:t>
      </w:r>
      <w:r>
        <w:t>з</w:t>
      </w:r>
      <w:r>
        <w:t xml:space="preserve">росло с </w:t>
      </w:r>
      <w:r w:rsidRPr="0075101C">
        <w:rPr>
          <w:b/>
        </w:rPr>
        <w:t>24</w:t>
      </w:r>
      <w:r>
        <w:t xml:space="preserve"> до </w:t>
      </w:r>
      <w:r w:rsidRPr="0075101C">
        <w:rPr>
          <w:b/>
        </w:rPr>
        <w:t>36%</w:t>
      </w:r>
      <w:r>
        <w:t xml:space="preserve">. </w:t>
      </w:r>
    </w:p>
    <w:p w:rsidR="006C5FB5" w:rsidRPr="00B46A53" w:rsidRDefault="00B761C3" w:rsidP="00E259C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="006C5FB5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6C5FB5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6C5FB5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FB5" w:rsidRPr="00B46A53" w:rsidRDefault="006C5FB5" w:rsidP="006C5FB5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966068D" wp14:editId="6A1638CB">
            <wp:extent cx="457200" cy="533400"/>
            <wp:effectExtent l="0" t="0" r="0" b="0"/>
            <wp:docPr id="57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C5FB5" w:rsidRPr="00B46A53" w:rsidRDefault="006C5FB5" w:rsidP="006C5FB5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20032" behindDoc="0" locked="0" layoutInCell="1" allowOverlap="1" wp14:anchorId="718DC153" wp14:editId="663E777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BD0553" id="Прямая соединительная линия 4" o:spid="_x0000_s1026" style="position:absolute;z-index:2518200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o+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Dtqo+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82005F" w:rsidRPr="0086510B" w:rsidRDefault="0082005F" w:rsidP="0082005F">
      <w:pPr>
        <w:pStyle w:val="1"/>
        <w:spacing w:before="0" w:after="0"/>
        <w:jc w:val="center"/>
        <w:rPr>
          <w:rFonts w:ascii="Times New Roman" w:hAnsi="Times New Roman"/>
          <w:bCs w:val="0"/>
          <w:i/>
          <w:spacing w:val="-4"/>
          <w:kern w:val="0"/>
          <w:sz w:val="24"/>
          <w:szCs w:val="24"/>
        </w:rPr>
      </w:pPr>
      <w:r w:rsidRPr="0082005F">
        <w:rPr>
          <w:rFonts w:ascii="Times New Roman" w:hAnsi="Times New Roman"/>
          <w:i/>
          <w:spacing w:val="-4"/>
          <w:kern w:val="0"/>
          <w:sz w:val="24"/>
          <w:szCs w:val="24"/>
        </w:rPr>
        <w:t>3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2005F">
        <w:rPr>
          <w:rFonts w:ascii="Times New Roman" w:hAnsi="Times New Roman"/>
          <w:i/>
          <w:spacing w:val="-4"/>
          <w:kern w:val="0"/>
          <w:sz w:val="24"/>
          <w:szCs w:val="24"/>
        </w:rPr>
        <w:t>О ДЕМОГРАФИЧЕСКОЙ СИТУАЦИИ В РОССИИ</w:t>
      </w:r>
    </w:p>
    <w:p w:rsidR="0082005F" w:rsidRPr="006D249F" w:rsidRDefault="0082005F" w:rsidP="0082005F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930C2">
        <w:rPr>
          <w:rFonts w:cs="Arial"/>
          <w:b/>
          <w:bCs/>
          <w:caps/>
          <w:spacing w:val="-4"/>
        </w:rPr>
        <w:t>Некоторые ученые утверждают, что в связи с уменьшением численности населения России грозит демографическая кат</w:t>
      </w:r>
      <w:r w:rsidRPr="00F930C2">
        <w:rPr>
          <w:rFonts w:cs="Arial"/>
          <w:b/>
          <w:bCs/>
          <w:caps/>
          <w:spacing w:val="-4"/>
        </w:rPr>
        <w:t>а</w:t>
      </w:r>
      <w:r w:rsidRPr="00F930C2">
        <w:rPr>
          <w:rFonts w:cs="Arial"/>
          <w:b/>
          <w:bCs/>
          <w:caps/>
          <w:spacing w:val="-4"/>
        </w:rPr>
        <w:t>строфа. Согласны ли Вы с этим?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9</w:t>
      </w:r>
    </w:p>
    <w:p w:rsidR="0082005F" w:rsidRDefault="00B01232" w:rsidP="0082005F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251" w:dyaOrig="7278">
          <v:shape id="_x0000_i1041" type="#_x0000_t75" style="width:430.55pt;height:337.2pt" o:ole="" fillcolor="window">
            <v:imagedata r:id="rId35" o:title=""/>
          </v:shape>
          <o:OLEObject Type="Embed" ProgID="Excel.Sheet.12" ShapeID="_x0000_i1041" DrawAspect="Content" ObjectID="_1444550344" r:id="rId36"/>
        </w:object>
      </w:r>
    </w:p>
    <w:p w:rsidR="0082005F" w:rsidRDefault="0082005F" w:rsidP="0082005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82005F">
      <w:pPr>
        <w:ind w:right="51" w:firstLine="567"/>
        <w:jc w:val="both"/>
      </w:pPr>
      <w:r>
        <w:t>Смертность в России превышает рождаемость, начиная с 1992 года. Большинство воронежцев (</w:t>
      </w:r>
      <w:r w:rsidRPr="00A6660D">
        <w:rPr>
          <w:b/>
        </w:rPr>
        <w:t>58%</w:t>
      </w:r>
      <w:r>
        <w:t>) согласны с тем, что России грозит демографическая катастрофа в связи с уменьшением чи</w:t>
      </w:r>
      <w:r>
        <w:t>с</w:t>
      </w:r>
      <w:r>
        <w:t xml:space="preserve">ленности населения. Среди людей старше 50 лет ожидание катастрофы свойственно </w:t>
      </w:r>
      <w:r w:rsidRPr="00A6660D">
        <w:rPr>
          <w:b/>
        </w:rPr>
        <w:t>64%</w:t>
      </w:r>
      <w:r>
        <w:t xml:space="preserve"> опроше</w:t>
      </w:r>
      <w:r>
        <w:t>н</w:t>
      </w:r>
      <w:r>
        <w:t xml:space="preserve">ных. В то же время </w:t>
      </w:r>
      <w:r w:rsidRPr="00A6660D">
        <w:rPr>
          <w:b/>
        </w:rPr>
        <w:t>36%</w:t>
      </w:r>
      <w:r>
        <w:t xml:space="preserve"> горожан никаких тревожных предчувствий в этом плане не имеют, а </w:t>
      </w:r>
      <w:r w:rsidR="0069742A" w:rsidRPr="0069742A">
        <w:rPr>
          <w:b/>
        </w:rPr>
        <w:t>6</w:t>
      </w:r>
      <w:r w:rsidRPr="0069742A">
        <w:rPr>
          <w:b/>
        </w:rPr>
        <w:t>%</w:t>
      </w:r>
      <w:r>
        <w:t xml:space="preserve"> ж</w:t>
      </w:r>
      <w:r>
        <w:t>и</w:t>
      </w:r>
      <w:r>
        <w:t xml:space="preserve">телей Воронежа просто не задумывались над этим. </w:t>
      </w:r>
    </w:p>
    <w:p w:rsidR="0082005F" w:rsidRDefault="0082005F" w:rsidP="0082005F">
      <w:pPr>
        <w:ind w:right="51" w:firstLine="567"/>
        <w:jc w:val="both"/>
      </w:pPr>
      <w:r>
        <w:t>Сравним, как изменились настроения горожан по поводу демографических ожиданий за после</w:t>
      </w:r>
      <w:r>
        <w:t>д</w:t>
      </w:r>
      <w:r>
        <w:t>нее десятилетие.</w:t>
      </w:r>
    </w:p>
    <w:p w:rsidR="00E84EF8" w:rsidRPr="00150CED" w:rsidRDefault="00E84EF8" w:rsidP="0082005F">
      <w:pPr>
        <w:ind w:right="49"/>
        <w:jc w:val="center"/>
        <w:rPr>
          <w:b/>
          <w:i/>
          <w:sz w:val="12"/>
          <w:szCs w:val="12"/>
        </w:rPr>
      </w:pPr>
    </w:p>
    <w:p w:rsidR="0082005F" w:rsidRPr="00C318D9" w:rsidRDefault="0082005F" w:rsidP="0082005F">
      <w:pPr>
        <w:ind w:right="49"/>
        <w:jc w:val="center"/>
        <w:rPr>
          <w:b/>
          <w:i/>
        </w:rPr>
      </w:pPr>
      <w:r w:rsidRPr="00516C7E">
        <w:rPr>
          <w:b/>
          <w:i/>
        </w:rPr>
        <w:t xml:space="preserve">Некоторые ученые утверждают, что в связи с уменьшением численности населения России </w:t>
      </w:r>
    </w:p>
    <w:p w:rsidR="0082005F" w:rsidRPr="00150CED" w:rsidRDefault="0082005F" w:rsidP="0082005F">
      <w:pPr>
        <w:ind w:right="49"/>
        <w:jc w:val="center"/>
        <w:rPr>
          <w:b/>
          <w:i/>
        </w:rPr>
      </w:pPr>
      <w:r w:rsidRPr="00516C7E">
        <w:rPr>
          <w:b/>
          <w:i/>
        </w:rPr>
        <w:t>грозит демографическая катастрофа. Согласны ли Вы с этим?</w:t>
      </w:r>
    </w:p>
    <w:p w:rsidR="00E84EF8" w:rsidRPr="00150CED" w:rsidRDefault="00E84EF8" w:rsidP="0082005F">
      <w:pPr>
        <w:ind w:right="49"/>
        <w:jc w:val="center"/>
        <w:rPr>
          <w:b/>
          <w:sz w:val="12"/>
          <w:szCs w:val="12"/>
        </w:rPr>
      </w:pPr>
    </w:p>
    <w:p w:rsidR="0082005F" w:rsidRDefault="0082005F" w:rsidP="0082005F">
      <w:pPr>
        <w:ind w:right="51" w:firstLine="567"/>
        <w:jc w:val="both"/>
        <w:rPr>
          <w:i/>
        </w:rPr>
      </w:pPr>
      <w:r>
        <w:rPr>
          <w:noProof/>
        </w:rPr>
        <w:drawing>
          <wp:inline distT="0" distB="0" distL="0" distR="0" wp14:anchorId="69749EEA" wp14:editId="3A016C32">
            <wp:extent cx="6003290" cy="1609090"/>
            <wp:effectExtent l="0" t="0" r="16510" b="10160"/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2005F" w:rsidRDefault="0082005F" w:rsidP="0082005F">
      <w:pPr>
        <w:ind w:right="51" w:firstLine="567"/>
        <w:jc w:val="both"/>
        <w:rPr>
          <w:b/>
          <w:caps/>
          <w:spacing w:val="-2"/>
          <w:szCs w:val="20"/>
        </w:rPr>
      </w:pPr>
      <w:r>
        <w:t>Беспокойство воронежцев по поводу вымирания России с 2003 года уменьшил</w:t>
      </w:r>
      <w:r w:rsidR="00A8132A" w:rsidRPr="00E84EF8">
        <w:t>о</w:t>
      </w:r>
      <w:r>
        <w:t xml:space="preserve">сь с </w:t>
      </w:r>
      <w:r w:rsidRPr="00A6660D">
        <w:rPr>
          <w:b/>
        </w:rPr>
        <w:t>80%</w:t>
      </w:r>
      <w:r>
        <w:t xml:space="preserve"> до </w:t>
      </w:r>
      <w:r w:rsidRPr="00A6660D">
        <w:rPr>
          <w:b/>
        </w:rPr>
        <w:t>58%</w:t>
      </w:r>
      <w:r>
        <w:t>. С каждым годом снижается острота восприятия проблемы, что, однако не означает исчезнов</w:t>
      </w:r>
      <w:r>
        <w:t>е</w:t>
      </w:r>
      <w:r>
        <w:t>ние самой проблемы.</w:t>
      </w:r>
      <w:r w:rsidRPr="00BF07F2">
        <w:rPr>
          <w:i/>
          <w:lang w:eastAsia="en-US"/>
        </w:rPr>
        <w:br w:type="page"/>
      </w:r>
    </w:p>
    <w:p w:rsidR="0082005F" w:rsidRPr="00D41526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D41526" w:rsidRDefault="0082005F" w:rsidP="0082005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3A0974C" wp14:editId="22D93659">
            <wp:extent cx="438150" cy="523875"/>
            <wp:effectExtent l="0" t="0" r="0" b="9525"/>
            <wp:docPr id="27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0455A4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D41526" w:rsidRDefault="0082005F" w:rsidP="0082005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60992" behindDoc="0" locked="0" layoutInCell="1" allowOverlap="1" wp14:anchorId="0206B1DA" wp14:editId="55E1B08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8609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xMk/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2005F" w:rsidRPr="006D249F" w:rsidRDefault="0082005F" w:rsidP="0082005F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47C7E">
        <w:rPr>
          <w:rFonts w:cs="Arial"/>
          <w:b/>
          <w:bCs/>
          <w:caps/>
          <w:spacing w:val="-4"/>
        </w:rPr>
        <w:t>Что, на Ваш взгляд, необходимо предпринять нашему обществу для того, чтобы избежать демографической катастрофы?</w:t>
      </w:r>
    </w:p>
    <w:p w:rsidR="0082005F" w:rsidRPr="00C318D9" w:rsidRDefault="0082005F" w:rsidP="0082005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Pr="00C318D9">
        <w:rPr>
          <w:i/>
          <w:lang w:eastAsia="en-US"/>
        </w:rPr>
        <w:t>1</w:t>
      </w:r>
      <w:r w:rsidRPr="0082005F">
        <w:rPr>
          <w:i/>
          <w:lang w:eastAsia="en-US"/>
        </w:rPr>
        <w:t>0</w:t>
      </w:r>
      <w:r w:rsidRPr="00C318D9">
        <w:rPr>
          <w:i/>
          <w:lang w:eastAsia="en-US"/>
        </w:rPr>
        <w:t xml:space="preserve"> (</w:t>
      </w:r>
      <w:r>
        <w:rPr>
          <w:i/>
          <w:lang w:eastAsia="en-US"/>
        </w:rPr>
        <w:t>Окончание на следующей странице)</w:t>
      </w:r>
    </w:p>
    <w:p w:rsidR="0082005F" w:rsidRDefault="00B01232" w:rsidP="0082005F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056" w:dyaOrig="6262">
          <v:shape id="_x0000_i1042" type="#_x0000_t75" style="width:515.4pt;height:290.15pt" o:ole="" fillcolor="window">
            <v:imagedata r:id="rId38" o:title=""/>
          </v:shape>
          <o:OLEObject Type="Embed" ProgID="Excel.Sheet.12" ShapeID="_x0000_i1042" DrawAspect="Content" ObjectID="_1444550345" r:id="rId39"/>
        </w:object>
      </w:r>
    </w:p>
    <w:p w:rsidR="0082005F" w:rsidRDefault="0082005F" w:rsidP="0082005F">
      <w:pPr>
        <w:ind w:left="181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(Примечание: ответили 467 респондентов, которые согласны</w:t>
      </w:r>
      <w:r w:rsidR="00651745">
        <w:rPr>
          <w:i/>
          <w:lang w:eastAsia="en-US"/>
        </w:rPr>
        <w:t>,</w:t>
      </w:r>
      <w:r>
        <w:rPr>
          <w:i/>
          <w:lang w:eastAsia="en-US"/>
        </w:rPr>
        <w:t xml:space="preserve"> что России г</w:t>
      </w:r>
      <w:r w:rsidR="00651745">
        <w:rPr>
          <w:i/>
          <w:lang w:eastAsia="en-US"/>
        </w:rPr>
        <w:t>розит демографическая катастро</w:t>
      </w:r>
      <w:r w:rsidR="00651745" w:rsidRPr="00E84EF8">
        <w:rPr>
          <w:i/>
          <w:lang w:eastAsia="en-US"/>
        </w:rPr>
        <w:t>ф</w:t>
      </w:r>
      <w:r w:rsidR="00377EA3" w:rsidRPr="00E84EF8">
        <w:rPr>
          <w:i/>
          <w:lang w:eastAsia="en-US"/>
        </w:rPr>
        <w:t>а</w:t>
      </w:r>
      <w:r w:rsidR="00651745">
        <w:rPr>
          <w:i/>
          <w:lang w:eastAsia="en-US"/>
        </w:rPr>
        <w:t>; в</w:t>
      </w:r>
      <w:r>
        <w:rPr>
          <w:i/>
          <w:lang w:eastAsia="en-US"/>
        </w:rPr>
        <w:t xml:space="preserve">виду того, что на вопрос допускалось несколько вариантов ответа, </w:t>
      </w:r>
      <w:proofErr w:type="gramEnd"/>
    </w:p>
    <w:p w:rsidR="0082005F" w:rsidRDefault="0082005F" w:rsidP="0082005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82005F" w:rsidRDefault="0082005F" w:rsidP="0082005F">
      <w:pPr>
        <w:ind w:firstLine="567"/>
        <w:jc w:val="both"/>
        <w:rPr>
          <w:i/>
        </w:rPr>
      </w:pPr>
      <w:r>
        <w:t>Более всего люди уповают в решении демографической катастрофы на материальную поддержку молодых семей (</w:t>
      </w:r>
      <w:r w:rsidRPr="00C318D9">
        <w:rPr>
          <w:b/>
        </w:rPr>
        <w:t>65%</w:t>
      </w:r>
      <w:r>
        <w:t>) и на предоставление им ссуды (</w:t>
      </w:r>
      <w:r w:rsidRPr="00C318D9">
        <w:rPr>
          <w:b/>
        </w:rPr>
        <w:t>48%</w:t>
      </w:r>
      <w:r>
        <w:t xml:space="preserve">). Хотя, как свидетельствует статистика, материальная обеспеченность вовсе не гарантирует многодетности. Напротив, богатые люди имеют от силы одного-двух, а то и вовсе не имеют детей. Пропаганда семейных ценностей, по мнению </w:t>
      </w:r>
      <w:r w:rsidRPr="00C318D9">
        <w:rPr>
          <w:b/>
        </w:rPr>
        <w:t>28%</w:t>
      </w:r>
      <w:r>
        <w:t xml:space="preserve"> населения, могла бы поправить эту ситуацию. Сравним взгляды населения на эту проблему в после</w:t>
      </w:r>
      <w:r>
        <w:t>д</w:t>
      </w:r>
      <w:r>
        <w:t xml:space="preserve">ние годы. </w:t>
      </w:r>
    </w:p>
    <w:p w:rsidR="0082005F" w:rsidRPr="00C318D9" w:rsidRDefault="0082005F" w:rsidP="0082005F">
      <w:pPr>
        <w:ind w:left="180"/>
        <w:jc w:val="center"/>
        <w:rPr>
          <w:b/>
          <w:i/>
          <w:sz w:val="12"/>
          <w:szCs w:val="12"/>
        </w:rPr>
      </w:pPr>
    </w:p>
    <w:p w:rsidR="00E84EF8" w:rsidRPr="00150CED" w:rsidRDefault="0082005F" w:rsidP="0082005F">
      <w:pPr>
        <w:ind w:left="180"/>
        <w:jc w:val="center"/>
        <w:rPr>
          <w:b/>
          <w:i/>
        </w:rPr>
      </w:pPr>
      <w:r>
        <w:rPr>
          <w:b/>
          <w:i/>
        </w:rPr>
        <w:t>Ч</w:t>
      </w:r>
      <w:r w:rsidRPr="004E1E08">
        <w:rPr>
          <w:b/>
          <w:i/>
        </w:rPr>
        <w:t xml:space="preserve">то, на </w:t>
      </w:r>
      <w:r>
        <w:rPr>
          <w:b/>
          <w:i/>
        </w:rPr>
        <w:t>В</w:t>
      </w:r>
      <w:r w:rsidRPr="004E1E08">
        <w:rPr>
          <w:b/>
          <w:i/>
        </w:rPr>
        <w:t xml:space="preserve">аш взгляд, необходимо предпринять нашему обществу для того, чтобы избежать </w:t>
      </w:r>
    </w:p>
    <w:p w:rsidR="0082005F" w:rsidRDefault="0082005F" w:rsidP="0082005F">
      <w:pPr>
        <w:ind w:left="180"/>
        <w:jc w:val="center"/>
        <w:rPr>
          <w:b/>
          <w:i/>
          <w:lang w:val="en-US"/>
        </w:rPr>
      </w:pPr>
      <w:r w:rsidRPr="004E1E08">
        <w:rPr>
          <w:b/>
          <w:i/>
        </w:rPr>
        <w:t>демографической катастрофы?</w:t>
      </w:r>
      <w:r>
        <w:rPr>
          <w:b/>
          <w:i/>
        </w:rPr>
        <w:t xml:space="preserve"> (начало)</w:t>
      </w:r>
    </w:p>
    <w:p w:rsidR="0082005F" w:rsidRDefault="0082005F" w:rsidP="0082005F">
      <w:pPr>
        <w:rPr>
          <w:i/>
        </w:rPr>
      </w:pPr>
      <w:r>
        <w:rPr>
          <w:noProof/>
        </w:rPr>
        <w:drawing>
          <wp:inline distT="0" distB="0" distL="0" distR="0" wp14:anchorId="4E3E8EC0" wp14:editId="50F74CD1">
            <wp:extent cx="6591300" cy="2238375"/>
            <wp:effectExtent l="0" t="0" r="19050" b="9525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2005F" w:rsidRDefault="0082005F" w:rsidP="0082005F">
      <w:pPr>
        <w:ind w:left="180" w:firstLine="387"/>
        <w:rPr>
          <w:b/>
          <w:caps/>
          <w:spacing w:val="-2"/>
          <w:szCs w:val="20"/>
        </w:rPr>
      </w:pPr>
      <w:r w:rsidRPr="00B36955">
        <w:t>Самыми популярными мерами для предотвращения демографической катастрофы</w:t>
      </w:r>
      <w:r>
        <w:t xml:space="preserve"> в глазах нас</w:t>
      </w:r>
      <w:r>
        <w:t>е</w:t>
      </w:r>
      <w:r>
        <w:t>ления</w:t>
      </w:r>
      <w:r w:rsidRPr="00B36955">
        <w:t xml:space="preserve"> были и остаются </w:t>
      </w:r>
      <w:r>
        <w:t>финансовые пути решения проблемы (материальная поддержка и предоста</w:t>
      </w:r>
      <w:r>
        <w:t>в</w:t>
      </w:r>
      <w:r>
        <w:t xml:space="preserve">ление ссуды). За последние годы выросло с </w:t>
      </w:r>
      <w:r w:rsidRPr="00C318D9">
        <w:rPr>
          <w:b/>
        </w:rPr>
        <w:t>3%</w:t>
      </w:r>
      <w:r>
        <w:t xml:space="preserve"> до </w:t>
      </w:r>
      <w:r w:rsidRPr="00C318D9">
        <w:rPr>
          <w:b/>
        </w:rPr>
        <w:t>8%</w:t>
      </w:r>
      <w:r>
        <w:t xml:space="preserve"> число сторонников запрета абортов. А число сторонников стимуляции притока беженцев увеличилось с </w:t>
      </w:r>
      <w:r w:rsidRPr="00C318D9">
        <w:rPr>
          <w:b/>
        </w:rPr>
        <w:t>1%</w:t>
      </w:r>
      <w:r>
        <w:t xml:space="preserve"> до </w:t>
      </w:r>
      <w:r w:rsidRPr="00C318D9">
        <w:rPr>
          <w:b/>
        </w:rPr>
        <w:t>6%</w:t>
      </w:r>
      <w:r>
        <w:t xml:space="preserve">. </w:t>
      </w:r>
      <w:r w:rsidRPr="00BF07F2">
        <w:rPr>
          <w:i/>
          <w:lang w:eastAsia="en-US"/>
        </w:rPr>
        <w:br w:type="page"/>
      </w:r>
    </w:p>
    <w:p w:rsidR="0082005F" w:rsidRPr="00D41526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D41526" w:rsidRDefault="0082005F" w:rsidP="0082005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A4ACB70" wp14:editId="626B5589">
            <wp:extent cx="438150" cy="523875"/>
            <wp:effectExtent l="0" t="0" r="0" b="9525"/>
            <wp:docPr id="6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D41526" w:rsidRDefault="0082005F" w:rsidP="0082005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63040" behindDoc="0" locked="0" layoutInCell="1" allowOverlap="1" wp14:anchorId="4ABD5E68" wp14:editId="5DDB9C5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8630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QSwIAAFk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wMmlB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2005F" w:rsidRPr="006D249F" w:rsidRDefault="0082005F" w:rsidP="0082005F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47C7E">
        <w:rPr>
          <w:rFonts w:cs="Arial"/>
          <w:b/>
          <w:bCs/>
          <w:caps/>
          <w:spacing w:val="-4"/>
        </w:rPr>
        <w:t>Что, на Ваш взгляд, необходимо предпринять нашему обществу для того, чтобы избежать демографической катастрофы?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>
        <w:rPr>
          <w:i/>
          <w:lang w:eastAsia="en-US"/>
        </w:rPr>
        <w:t>Окончание т</w:t>
      </w:r>
      <w:r w:rsidRPr="001F22A8">
        <w:rPr>
          <w:i/>
          <w:lang w:eastAsia="en-US"/>
        </w:rPr>
        <w:t>аблиц</w:t>
      </w:r>
      <w:r>
        <w:rPr>
          <w:i/>
          <w:lang w:eastAsia="en-US"/>
        </w:rPr>
        <w:t>ы</w:t>
      </w:r>
      <w:r w:rsidRPr="001F22A8">
        <w:rPr>
          <w:i/>
          <w:lang w:eastAsia="en-US"/>
        </w:rPr>
        <w:t xml:space="preserve"> </w:t>
      </w:r>
      <w:r w:rsidRPr="00831FBA">
        <w:rPr>
          <w:i/>
          <w:lang w:eastAsia="en-US"/>
        </w:rPr>
        <w:t>1</w:t>
      </w:r>
      <w:r>
        <w:rPr>
          <w:i/>
          <w:lang w:val="en-US" w:eastAsia="en-US"/>
        </w:rPr>
        <w:t>0</w:t>
      </w:r>
    </w:p>
    <w:p w:rsidR="0082005F" w:rsidRDefault="00D23563" w:rsidP="0082005F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243" w:dyaOrig="6420">
          <v:shape id="_x0000_i1043" type="#_x0000_t75" style="width:524.65pt;height:297.25pt" o:ole="" fillcolor="window">
            <v:imagedata r:id="rId41" o:title=""/>
          </v:shape>
          <o:OLEObject Type="Embed" ProgID="Excel.Sheet.12" ShapeID="_x0000_i1043" DrawAspect="Content" ObjectID="_1444550346" r:id="rId42"/>
        </w:object>
      </w:r>
    </w:p>
    <w:p w:rsidR="0082005F" w:rsidRPr="00B36955" w:rsidRDefault="0082005F" w:rsidP="0082005F">
      <w:pPr>
        <w:ind w:left="180" w:firstLine="387"/>
        <w:jc w:val="both"/>
      </w:pPr>
      <w:r>
        <w:t>Растет число людей, убежденных, что пропаганда семейных ценностей в силах предотвратить демографическую катастрофу. Мода – это флагман современного мира. И если в Россию вернется «мода на детей», есть шанс на возрождение. «Мода – это управляемая эпидемия», - говорят экспе</w:t>
      </w:r>
      <w:r>
        <w:t>р</w:t>
      </w:r>
      <w:r>
        <w:t xml:space="preserve">ты. То есть управлять ей возможно, а значит, целенаправленная работа по пропаганде семейных ценностей может иметь успех.    </w:t>
      </w:r>
    </w:p>
    <w:p w:rsidR="0082005F" w:rsidRPr="00150CED" w:rsidRDefault="0082005F" w:rsidP="0082005F">
      <w:pPr>
        <w:ind w:left="180"/>
        <w:jc w:val="center"/>
        <w:rPr>
          <w:b/>
          <w:i/>
        </w:rPr>
      </w:pPr>
    </w:p>
    <w:p w:rsidR="00076600" w:rsidRPr="00150CED" w:rsidRDefault="00076600" w:rsidP="0082005F">
      <w:pPr>
        <w:ind w:left="180"/>
        <w:jc w:val="center"/>
        <w:rPr>
          <w:b/>
          <w:i/>
        </w:rPr>
      </w:pPr>
    </w:p>
    <w:p w:rsidR="00E84EF8" w:rsidRPr="00150CED" w:rsidRDefault="0082005F" w:rsidP="0082005F">
      <w:pPr>
        <w:ind w:left="180"/>
        <w:jc w:val="center"/>
        <w:rPr>
          <w:b/>
          <w:i/>
        </w:rPr>
      </w:pPr>
      <w:r>
        <w:rPr>
          <w:b/>
          <w:i/>
        </w:rPr>
        <w:t>Ч</w:t>
      </w:r>
      <w:r w:rsidRPr="004E1E08">
        <w:rPr>
          <w:b/>
          <w:i/>
        </w:rPr>
        <w:t xml:space="preserve">то, на </w:t>
      </w:r>
      <w:r>
        <w:rPr>
          <w:b/>
          <w:i/>
        </w:rPr>
        <w:t>В</w:t>
      </w:r>
      <w:r w:rsidRPr="004E1E08">
        <w:rPr>
          <w:b/>
          <w:i/>
        </w:rPr>
        <w:t xml:space="preserve">аш взгляд, необходимо предпринять нашему обществу для того, чтобы избежать </w:t>
      </w:r>
    </w:p>
    <w:p w:rsidR="0082005F" w:rsidRDefault="0082005F" w:rsidP="0082005F">
      <w:pPr>
        <w:ind w:left="180"/>
        <w:jc w:val="center"/>
        <w:rPr>
          <w:b/>
          <w:i/>
          <w:lang w:val="en-US"/>
        </w:rPr>
      </w:pPr>
      <w:r w:rsidRPr="004E1E08">
        <w:rPr>
          <w:b/>
          <w:i/>
        </w:rPr>
        <w:t>демографической катастрофы?</w:t>
      </w:r>
      <w:r>
        <w:rPr>
          <w:b/>
          <w:i/>
        </w:rPr>
        <w:t xml:space="preserve"> (окончание)</w:t>
      </w:r>
    </w:p>
    <w:p w:rsidR="00E84EF8" w:rsidRPr="00E84EF8" w:rsidRDefault="00E84EF8" w:rsidP="0082005F">
      <w:pPr>
        <w:ind w:left="180"/>
        <w:jc w:val="center"/>
        <w:rPr>
          <w:b/>
          <w:i/>
          <w:lang w:val="en-US"/>
        </w:rPr>
      </w:pPr>
    </w:p>
    <w:p w:rsidR="0082005F" w:rsidRDefault="0082005F" w:rsidP="0082005F">
      <w:pPr>
        <w:rPr>
          <w:i/>
        </w:rPr>
      </w:pPr>
      <w:r>
        <w:rPr>
          <w:noProof/>
        </w:rPr>
        <w:drawing>
          <wp:inline distT="0" distB="0" distL="0" distR="0" wp14:anchorId="4D0A7ACB" wp14:editId="2615A3E0">
            <wp:extent cx="6482281" cy="2209046"/>
            <wp:effectExtent l="0" t="0" r="13970" b="20320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E84EF8" w:rsidRDefault="00E84EF8" w:rsidP="0082005F">
      <w:pPr>
        <w:ind w:firstLine="567"/>
        <w:rPr>
          <w:lang w:val="en-US"/>
        </w:rPr>
      </w:pPr>
    </w:p>
    <w:p w:rsidR="0082005F" w:rsidRDefault="0082005F" w:rsidP="00076600">
      <w:pPr>
        <w:ind w:firstLine="567"/>
        <w:rPr>
          <w:b/>
          <w:caps/>
          <w:spacing w:val="-2"/>
          <w:szCs w:val="20"/>
        </w:rPr>
      </w:pPr>
      <w:r>
        <w:t>За последние годы выросло число сторонников запрета на усыновление иностранцами росси</w:t>
      </w:r>
      <w:r>
        <w:t>й</w:t>
      </w:r>
      <w:r>
        <w:t xml:space="preserve">ских детей (с </w:t>
      </w:r>
      <w:r w:rsidRPr="00831FBA">
        <w:rPr>
          <w:b/>
        </w:rPr>
        <w:t>3%</w:t>
      </w:r>
      <w:r>
        <w:t xml:space="preserve"> до </w:t>
      </w:r>
      <w:r w:rsidRPr="00831FBA">
        <w:rPr>
          <w:b/>
        </w:rPr>
        <w:t>8%</w:t>
      </w:r>
      <w:r>
        <w:t xml:space="preserve">). </w:t>
      </w:r>
      <w:r w:rsidRPr="0072304A">
        <w:t xml:space="preserve">Самые непопулярные меры </w:t>
      </w:r>
      <w:r>
        <w:t>на сегодня – это введение налога на бездетность (</w:t>
      </w:r>
      <w:r w:rsidRPr="00831FBA">
        <w:rPr>
          <w:b/>
        </w:rPr>
        <w:t>2%</w:t>
      </w:r>
      <w:r>
        <w:t>) и многоженство (</w:t>
      </w:r>
      <w:r w:rsidRPr="00831FBA">
        <w:rPr>
          <w:b/>
        </w:rPr>
        <w:t>2%</w:t>
      </w:r>
      <w:r>
        <w:t xml:space="preserve">). </w:t>
      </w:r>
      <w:r w:rsidRPr="00BF07F2">
        <w:rPr>
          <w:i/>
          <w:lang w:eastAsia="en-US"/>
        </w:rPr>
        <w:br w:type="page"/>
      </w:r>
    </w:p>
    <w:p w:rsidR="0082005F" w:rsidRPr="00D41526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D41526" w:rsidRDefault="0082005F" w:rsidP="0082005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3C91F5" wp14:editId="59B825B7">
            <wp:extent cx="438150" cy="523875"/>
            <wp:effectExtent l="0" t="0" r="0" b="9525"/>
            <wp:docPr id="29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июня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2005F" w:rsidRPr="000455A4" w:rsidRDefault="0082005F" w:rsidP="0082005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D41526" w:rsidRDefault="0082005F" w:rsidP="0082005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62016" behindDoc="0" locked="0" layoutInCell="1" allowOverlap="1" wp14:anchorId="088BC2CA" wp14:editId="74BC62A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8620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2005F" w:rsidRPr="00DF2514" w:rsidRDefault="0082005F" w:rsidP="0082005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552D76">
        <w:rPr>
          <w:rFonts w:cs="Arial"/>
          <w:b/>
          <w:bCs/>
          <w:caps/>
          <w:spacing w:val="-4"/>
        </w:rPr>
        <w:t>Какую позицию в отношении притока эмигрантов в Россию вы занимаете?</w:t>
      </w:r>
      <w:r w:rsidR="00DF2514">
        <w:rPr>
          <w:rFonts w:cs="Arial"/>
          <w:b/>
          <w:bCs/>
          <w:caps/>
          <w:spacing w:val="-4"/>
        </w:rPr>
        <w:t xml:space="preserve"> 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Pr="00552D76">
        <w:rPr>
          <w:i/>
          <w:lang w:eastAsia="en-US"/>
        </w:rPr>
        <w:t>1</w:t>
      </w:r>
      <w:r>
        <w:rPr>
          <w:i/>
          <w:lang w:val="en-US" w:eastAsia="en-US"/>
        </w:rPr>
        <w:t>1</w:t>
      </w:r>
    </w:p>
    <w:p w:rsidR="0082005F" w:rsidRDefault="00D23563" w:rsidP="0082005F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863" w:dyaOrig="6899">
          <v:shape id="_x0000_i1044" type="#_x0000_t75" style="width:505.45pt;height:319.35pt" o:ole="" fillcolor="window">
            <v:imagedata r:id="rId44" o:title=""/>
          </v:shape>
          <o:OLEObject Type="Embed" ProgID="Excel.Sheet.12" ShapeID="_x0000_i1044" DrawAspect="Content" ObjectID="_1444550347" r:id="rId45"/>
        </w:object>
      </w:r>
    </w:p>
    <w:p w:rsidR="0082005F" w:rsidRDefault="0082005F" w:rsidP="0082005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Default="0082005F" w:rsidP="0082005F">
      <w:pPr>
        <w:ind w:firstLine="567"/>
        <w:jc w:val="both"/>
      </w:pPr>
      <w:r>
        <w:t>Проблему нехватки рабочей силы</w:t>
      </w:r>
      <w:r w:rsidRPr="008907FF">
        <w:t xml:space="preserve"> </w:t>
      </w:r>
      <w:r>
        <w:t>Россия сегодня решает за счет мигрантов, которые неприхо</w:t>
      </w:r>
      <w:r>
        <w:t>т</w:t>
      </w:r>
      <w:r>
        <w:t>ливы в условиях проживания, нетребовательны в социальных правах и согласны работать за мизерную зарплату. Но непритязательность приезжих вовсе не обеспечивает им лояльное отношение среди нас</w:t>
      </w:r>
      <w:r>
        <w:t>е</w:t>
      </w:r>
      <w:r>
        <w:t>ления. Большинство воронежцев (</w:t>
      </w:r>
      <w:r w:rsidRPr="00831FBA">
        <w:rPr>
          <w:b/>
        </w:rPr>
        <w:t>65%</w:t>
      </w:r>
      <w:r>
        <w:t xml:space="preserve">) выступает против притока </w:t>
      </w:r>
      <w:r w:rsidRPr="0069742A">
        <w:t>эм</w:t>
      </w:r>
      <w:r>
        <w:t>игрантов в Россию. Всячески ограничить их въе</w:t>
      </w:r>
      <w:bookmarkStart w:id="0" w:name="_GoBack"/>
      <w:bookmarkEnd w:id="0"/>
      <w:proofErr w:type="gramStart"/>
      <w:r>
        <w:t>зд в стр</w:t>
      </w:r>
      <w:proofErr w:type="gramEnd"/>
      <w:r>
        <w:t xml:space="preserve">ану считают необходимым </w:t>
      </w:r>
      <w:r w:rsidRPr="00831FBA">
        <w:rPr>
          <w:b/>
        </w:rPr>
        <w:t>80%</w:t>
      </w:r>
      <w:r>
        <w:t xml:space="preserve"> опрошенных среди самых бедных. </w:t>
      </w:r>
      <w:proofErr w:type="gramStart"/>
      <w:r>
        <w:t>Возмо</w:t>
      </w:r>
      <w:r>
        <w:t>ж</w:t>
      </w:r>
      <w:r>
        <w:t>но, неимущие видят в них своих конкурентов за рабочее место.</w:t>
      </w:r>
      <w:proofErr w:type="gramEnd"/>
      <w:r>
        <w:t xml:space="preserve"> Чем богаче респонденты, тем лояльнее они к приезжим. В целом по городу каждый десятый житель готов открыть границы России для всех, а </w:t>
      </w:r>
      <w:r w:rsidRPr="00831FBA">
        <w:rPr>
          <w:b/>
        </w:rPr>
        <w:t>17%</w:t>
      </w:r>
      <w:r>
        <w:t xml:space="preserve"> горожан – только </w:t>
      </w:r>
      <w:r w:rsidRPr="0069742A">
        <w:t xml:space="preserve">для эмигрантов </w:t>
      </w:r>
      <w:r>
        <w:t>из стран ближнего зарубежья.</w:t>
      </w:r>
    </w:p>
    <w:p w:rsidR="0082005F" w:rsidRDefault="0082005F" w:rsidP="0082005F">
      <w:pPr>
        <w:ind w:firstLine="567"/>
        <w:jc w:val="both"/>
        <w:rPr>
          <w:i/>
        </w:rPr>
      </w:pPr>
      <w:r>
        <w:t>Как менялась позиция горожан по этому вопросу за последние десять лет?</w:t>
      </w:r>
    </w:p>
    <w:p w:rsidR="0082005F" w:rsidRPr="00E84EF8" w:rsidRDefault="0082005F" w:rsidP="0082005F">
      <w:pPr>
        <w:jc w:val="center"/>
        <w:rPr>
          <w:b/>
          <w:i/>
          <w:sz w:val="12"/>
          <w:szCs w:val="12"/>
        </w:rPr>
      </w:pPr>
    </w:p>
    <w:p w:rsidR="0082005F" w:rsidRPr="007C438D" w:rsidRDefault="0082005F" w:rsidP="0082005F">
      <w:pPr>
        <w:jc w:val="center"/>
        <w:rPr>
          <w:b/>
          <w:i/>
        </w:rPr>
      </w:pPr>
      <w:r w:rsidRPr="007C438D">
        <w:rPr>
          <w:b/>
          <w:i/>
        </w:rPr>
        <w:t xml:space="preserve">Какую позицию в отношении притока </w:t>
      </w:r>
      <w:r w:rsidRPr="0069742A">
        <w:rPr>
          <w:b/>
          <w:i/>
        </w:rPr>
        <w:t>э</w:t>
      </w:r>
      <w:r w:rsidRPr="007C438D">
        <w:rPr>
          <w:b/>
          <w:i/>
        </w:rPr>
        <w:t>мигрантов в Россию Вы занимаете?</w:t>
      </w:r>
    </w:p>
    <w:p w:rsidR="0082005F" w:rsidRDefault="0082005F" w:rsidP="0082005F">
      <w:pPr>
        <w:ind w:left="181"/>
        <w:jc w:val="center"/>
        <w:rPr>
          <w:i/>
          <w:lang w:val="en-US"/>
        </w:rPr>
      </w:pPr>
      <w:r>
        <w:rPr>
          <w:noProof/>
        </w:rPr>
        <w:drawing>
          <wp:inline distT="0" distB="0" distL="0" distR="0" wp14:anchorId="7A224F86" wp14:editId="1151CF3A">
            <wp:extent cx="6156356" cy="2000816"/>
            <wp:effectExtent l="0" t="0" r="15875" b="19050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E84EF8" w:rsidRPr="00E84EF8" w:rsidRDefault="00E84EF8" w:rsidP="0082005F">
      <w:pPr>
        <w:ind w:left="181"/>
        <w:jc w:val="center"/>
        <w:rPr>
          <w:i/>
          <w:sz w:val="12"/>
          <w:szCs w:val="12"/>
          <w:lang w:val="en-US"/>
        </w:rPr>
      </w:pPr>
    </w:p>
    <w:p w:rsidR="0082005F" w:rsidRDefault="0082005F" w:rsidP="0082005F">
      <w:pPr>
        <w:ind w:right="51" w:firstLine="567"/>
        <w:rPr>
          <w:b/>
          <w:caps/>
          <w:spacing w:val="-2"/>
          <w:szCs w:val="20"/>
        </w:rPr>
      </w:pPr>
      <w:r>
        <w:t xml:space="preserve">Прошедшее десятилетие увеличило число сторонников всяческого ограничения притока </w:t>
      </w:r>
      <w:r w:rsidRPr="00E46525">
        <w:t>эм</w:t>
      </w:r>
      <w:r>
        <w:t>и</w:t>
      </w:r>
      <w:r>
        <w:t xml:space="preserve">грантов в Россию с </w:t>
      </w:r>
      <w:r w:rsidRPr="00831FBA">
        <w:rPr>
          <w:b/>
        </w:rPr>
        <w:t>56%</w:t>
      </w:r>
      <w:r>
        <w:t xml:space="preserve"> до </w:t>
      </w:r>
      <w:r w:rsidRPr="00831FBA">
        <w:rPr>
          <w:b/>
        </w:rPr>
        <w:t>65%</w:t>
      </w:r>
      <w:r>
        <w:t>.</w:t>
      </w:r>
      <w:r w:rsidRPr="00BF07F2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A87AE2E" wp14:editId="1231C07A">
            <wp:extent cx="457200" cy="533400"/>
            <wp:effectExtent l="0" t="0" r="0" b="0"/>
            <wp:docPr id="113" name="Рисунок 1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59968" behindDoc="0" locked="0" layoutInCell="1" allowOverlap="1" wp14:anchorId="19B1D0C7" wp14:editId="55A32E9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9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+pp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tR0jiBprUfdl83Nx0P7qvmxu0+dT96r5337rb7md3u7mG+G7zGWKf7O52&#10;yzco81q22uYAOZYXxqtBVvJSnyvyziKpxjWWcxZqulpruCb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13PqaU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82005F" w:rsidRPr="00F024E0" w:rsidRDefault="0082005F" w:rsidP="0082005F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005F">
        <w:rPr>
          <w:rFonts w:ascii="Times New Roman" w:hAnsi="Times New Roman" w:cs="Times New Roman"/>
          <w:i/>
          <w:sz w:val="24"/>
          <w:szCs w:val="24"/>
        </w:rPr>
        <w:t xml:space="preserve">4 </w:t>
      </w:r>
      <w:r w:rsidRPr="00887DAB">
        <w:rPr>
          <w:rFonts w:ascii="Times New Roman" w:hAnsi="Times New Roman" w:cs="Times New Roman"/>
          <w:i/>
          <w:sz w:val="24"/>
          <w:szCs w:val="24"/>
        </w:rPr>
        <w:t xml:space="preserve">раздел: </w:t>
      </w:r>
      <w:r w:rsidRPr="0082005F">
        <w:rPr>
          <w:rFonts w:ascii="Times New Roman" w:hAnsi="Times New Roman" w:cs="Times New Roman"/>
          <w:i/>
          <w:sz w:val="24"/>
          <w:szCs w:val="24"/>
        </w:rPr>
        <w:t>ПРОТЕСТНЫЕ НАСТРОЕНИЯ ВОРОНЕЖЦЕВ</w: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A0F4A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</w:t>
      </w:r>
      <w:r w:rsidRPr="006A0F4A">
        <w:rPr>
          <w:rFonts w:cs="Arial"/>
          <w:b/>
          <w:bCs/>
          <w:caps/>
          <w:spacing w:val="-4"/>
        </w:rPr>
        <w:t>О</w:t>
      </w:r>
      <w:r w:rsidRPr="006A0F4A">
        <w:rPr>
          <w:rFonts w:cs="Arial"/>
          <w:b/>
          <w:bCs/>
          <w:caps/>
          <w:spacing w:val="-4"/>
        </w:rPr>
        <w:t>СТА ЦЕН, ПАДЕНИЯ УРОВНЯ ЖИЗНИ</w:t>
      </w:r>
      <w:r w:rsidRPr="00743666">
        <w:rPr>
          <w:rFonts w:cs="Arial"/>
          <w:b/>
          <w:bCs/>
          <w:caps/>
          <w:spacing w:val="-4"/>
        </w:rPr>
        <w:t>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12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6784">
          <v:shape id="_x0000_i1033" type="#_x0000_t75" style="width:478.35pt;height:315.8pt" o:ole="" fillcolor="window">
            <v:imagedata r:id="rId47" o:title=""/>
          </v:shape>
          <o:OLEObject Type="Embed" ProgID="Excel.Sheet.12" ShapeID="_x0000_i1033" DrawAspect="Content" ObjectID="_1444550348" r:id="rId48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Pr="005F308E" w:rsidRDefault="0082005F" w:rsidP="0082005F">
      <w:pPr>
        <w:ind w:left="181" w:firstLine="386"/>
        <w:rPr>
          <w:i/>
          <w:spacing w:val="-6"/>
          <w:lang w:eastAsia="en-US"/>
        </w:rPr>
      </w:pPr>
      <w:r w:rsidRPr="005F308E">
        <w:rPr>
          <w:spacing w:val="-6"/>
          <w:lang w:eastAsia="en-US"/>
        </w:rPr>
        <w:t xml:space="preserve">В настоящее время </w:t>
      </w:r>
      <w:r w:rsidRPr="005F308E">
        <w:rPr>
          <w:b/>
          <w:spacing w:val="-6"/>
          <w:lang w:eastAsia="en-US"/>
        </w:rPr>
        <w:t>38%</w:t>
      </w:r>
      <w:r w:rsidRPr="005F308E">
        <w:rPr>
          <w:spacing w:val="-6"/>
          <w:lang w:eastAsia="en-US"/>
        </w:rPr>
        <w:t xml:space="preserve"> воронежцев допускают возможность массовых выступлений населения пр</w:t>
      </w:r>
      <w:r w:rsidRPr="005F308E">
        <w:rPr>
          <w:spacing w:val="-6"/>
          <w:lang w:eastAsia="en-US"/>
        </w:rPr>
        <w:t>о</w:t>
      </w:r>
      <w:r w:rsidRPr="005F308E">
        <w:rPr>
          <w:spacing w:val="-6"/>
          <w:lang w:eastAsia="en-US"/>
        </w:rPr>
        <w:t xml:space="preserve">тив роста цен и падения уровня жизни. В то же время </w:t>
      </w:r>
      <w:r w:rsidRPr="00E17948">
        <w:rPr>
          <w:b/>
          <w:spacing w:val="-6"/>
          <w:lang w:eastAsia="en-US"/>
        </w:rPr>
        <w:t>58%</w:t>
      </w:r>
      <w:r w:rsidRPr="005F308E">
        <w:rPr>
          <w:spacing w:val="-6"/>
          <w:lang w:eastAsia="en-US"/>
        </w:rPr>
        <w:t xml:space="preserve"> жителей города отрицают такую вероятность.</w:t>
      </w:r>
    </w:p>
    <w:p w:rsidR="0082005F" w:rsidRPr="00CB2BD4" w:rsidRDefault="0082005F" w:rsidP="0082005F">
      <w:pPr>
        <w:ind w:firstLine="540"/>
      </w:pPr>
      <w:r w:rsidRPr="00CB2BD4">
        <w:t xml:space="preserve">Сравним ответы воронежцев на этот вопрос за последние годы. </w:t>
      </w:r>
    </w:p>
    <w:p w:rsidR="00364A9C" w:rsidRPr="00150CED" w:rsidRDefault="00364A9C" w:rsidP="0082005F">
      <w:pPr>
        <w:ind w:right="49"/>
        <w:jc w:val="center"/>
        <w:rPr>
          <w:b/>
          <w:i/>
          <w:sz w:val="12"/>
          <w:szCs w:val="12"/>
        </w:rPr>
      </w:pPr>
    </w:p>
    <w:p w:rsidR="0082005F" w:rsidRPr="000B3E38" w:rsidRDefault="0082005F" w:rsidP="0082005F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82005F" w:rsidRDefault="0082005F" w:rsidP="0082005F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82005F" w:rsidRPr="00364A9C" w:rsidRDefault="0082005F" w:rsidP="0082005F">
      <w:pPr>
        <w:ind w:right="49"/>
        <w:jc w:val="center"/>
        <w:rPr>
          <w:b/>
          <w:i/>
          <w:sz w:val="12"/>
          <w:szCs w:val="12"/>
        </w:rPr>
      </w:pPr>
    </w:p>
    <w:p w:rsidR="0082005F" w:rsidRPr="00CB2BD4" w:rsidRDefault="0082005F" w:rsidP="0082005F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3D773DDC" wp14:editId="228CF6CB">
            <wp:extent cx="5676523" cy="2471596"/>
            <wp:effectExtent l="0" t="0" r="19685" b="24130"/>
            <wp:docPr id="20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Потенциальная возможность массовых протестов против падения уровня жизни ещё в 2012 году была достаточно велика (</w:t>
      </w:r>
      <w:r w:rsidRPr="00E17948">
        <w:rPr>
          <w:b/>
          <w:lang w:eastAsia="en-US"/>
        </w:rPr>
        <w:t>51%</w:t>
      </w:r>
      <w:r>
        <w:rPr>
          <w:lang w:eastAsia="en-US"/>
        </w:rPr>
        <w:t xml:space="preserve">), а в 2013 году она пошла на убыль и уменьшилась до </w:t>
      </w:r>
      <w:r w:rsidRPr="00E17948">
        <w:rPr>
          <w:b/>
          <w:lang w:eastAsia="en-US"/>
        </w:rPr>
        <w:t>38%</w:t>
      </w:r>
      <w:r>
        <w:rPr>
          <w:lang w:eastAsia="en-US"/>
        </w:rPr>
        <w:t xml:space="preserve">. За все время измерения вероятность массовых выступлений против роста цен никогда ещё не были так мала.  </w:t>
      </w:r>
      <w:r w:rsidRPr="00B46A53">
        <w:rPr>
          <w:i/>
          <w:lang w:eastAsia="en-US"/>
        </w:rPr>
        <w:br w:type="page"/>
      </w:r>
    </w:p>
    <w:p w:rsidR="0082005F" w:rsidRPr="00B46A53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B46A53" w:rsidRDefault="0082005F" w:rsidP="0082005F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4E48ED5" wp14:editId="1F4846FD">
            <wp:extent cx="457200" cy="533400"/>
            <wp:effectExtent l="0" t="0" r="0" b="0"/>
            <wp:docPr id="9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B46A53" w:rsidRDefault="0082005F" w:rsidP="0082005F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65088" behindDoc="0" locked="0" layoutInCell="1" allowOverlap="1" wp14:anchorId="32D827EF" wp14:editId="2980D55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650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s7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ODi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kcys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82005F" w:rsidRPr="00B46A53" w:rsidRDefault="0082005F" w:rsidP="0082005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D3519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ПРИНЯТЬ УЧАСТИЕ В КАКИХ-ЛИБО АКЦИЯХ ПРОТЕСТА</w:t>
      </w:r>
      <w:r w:rsidRPr="00743666">
        <w:rPr>
          <w:rFonts w:cs="Arial"/>
          <w:b/>
          <w:bCs/>
          <w:caps/>
          <w:spacing w:val="-4"/>
        </w:rPr>
        <w:t>?</w:t>
      </w:r>
    </w:p>
    <w:p w:rsidR="0082005F" w:rsidRPr="0082005F" w:rsidRDefault="0082005F" w:rsidP="0082005F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13</w: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583" w:dyaOrig="5535">
          <v:shape id="_x0000_i1034" type="#_x0000_t75" style="width:446.25pt;height:257.35pt" o:ole="" fillcolor="window">
            <v:imagedata r:id="rId50" o:title=""/>
          </v:shape>
          <o:OLEObject Type="Embed" ProgID="Excel.Sheet.12" ShapeID="_x0000_i1034" DrawAspect="Content" ObjectID="_1444550349" r:id="rId51"/>
        </w:object>
      </w:r>
    </w:p>
    <w:p w:rsidR="0082005F" w:rsidRPr="00B46A53" w:rsidRDefault="0082005F" w:rsidP="0082005F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2005F" w:rsidRPr="00364A9C" w:rsidRDefault="0082005F" w:rsidP="00364A9C">
      <w:pPr>
        <w:ind w:left="181" w:firstLine="386"/>
        <w:jc w:val="both"/>
        <w:rPr>
          <w:lang w:eastAsia="en-US"/>
        </w:rPr>
      </w:pPr>
      <w:r w:rsidRPr="00364A9C">
        <w:rPr>
          <w:lang w:eastAsia="en-US"/>
        </w:rPr>
        <w:t>Большинство населения Воронежа (</w:t>
      </w:r>
      <w:r w:rsidRPr="00364A9C">
        <w:rPr>
          <w:b/>
          <w:lang w:eastAsia="en-US"/>
        </w:rPr>
        <w:t>60%</w:t>
      </w:r>
      <w:r w:rsidRPr="00364A9C">
        <w:rPr>
          <w:lang w:eastAsia="en-US"/>
        </w:rPr>
        <w:t xml:space="preserve">) исключает для себя возможность участия в каких-либо акциях протеста. Среди богатых не желают выходить на митинги </w:t>
      </w:r>
      <w:r w:rsidRPr="00364A9C">
        <w:rPr>
          <w:b/>
          <w:lang w:eastAsia="en-US"/>
        </w:rPr>
        <w:t>71%</w:t>
      </w:r>
      <w:r w:rsidRPr="00364A9C">
        <w:rPr>
          <w:lang w:eastAsia="en-US"/>
        </w:rPr>
        <w:t xml:space="preserve"> опрошенных.  Допускают в</w:t>
      </w:r>
      <w:r w:rsidRPr="00364A9C">
        <w:rPr>
          <w:lang w:eastAsia="en-US"/>
        </w:rPr>
        <w:t>е</w:t>
      </w:r>
      <w:r w:rsidRPr="00364A9C">
        <w:rPr>
          <w:lang w:eastAsia="en-US"/>
        </w:rPr>
        <w:t xml:space="preserve">роятность личного участия в массовых выступлениях только </w:t>
      </w:r>
      <w:r w:rsidRPr="00364A9C">
        <w:rPr>
          <w:b/>
          <w:lang w:eastAsia="en-US"/>
        </w:rPr>
        <w:t>38%</w:t>
      </w:r>
      <w:r w:rsidRPr="00364A9C">
        <w:rPr>
          <w:lang w:eastAsia="en-US"/>
        </w:rPr>
        <w:t xml:space="preserve"> горожан. Плохое материальное положение может подвигнуть «на баррикады» </w:t>
      </w:r>
      <w:r w:rsidRPr="00364A9C">
        <w:rPr>
          <w:b/>
          <w:lang w:eastAsia="en-US"/>
        </w:rPr>
        <w:t>45%</w:t>
      </w:r>
      <w:r w:rsidRPr="00364A9C">
        <w:rPr>
          <w:lang w:eastAsia="en-US"/>
        </w:rPr>
        <w:t xml:space="preserve"> </w:t>
      </w:r>
      <w:proofErr w:type="gramStart"/>
      <w:r w:rsidRPr="00364A9C">
        <w:rPr>
          <w:lang w:eastAsia="en-US"/>
        </w:rPr>
        <w:t>опрошенных</w:t>
      </w:r>
      <w:proofErr w:type="gramEnd"/>
      <w:r w:rsidRPr="00364A9C">
        <w:rPr>
          <w:lang w:eastAsia="en-US"/>
        </w:rPr>
        <w:t>. Молодые люди  чаще готовы к а</w:t>
      </w:r>
      <w:r w:rsidRPr="00364A9C">
        <w:rPr>
          <w:lang w:eastAsia="en-US"/>
        </w:rPr>
        <w:t>к</w:t>
      </w:r>
      <w:r w:rsidRPr="00364A9C">
        <w:rPr>
          <w:lang w:eastAsia="en-US"/>
        </w:rPr>
        <w:t>тивным протестам (</w:t>
      </w:r>
      <w:r w:rsidRPr="00364A9C">
        <w:rPr>
          <w:b/>
          <w:lang w:eastAsia="en-US"/>
        </w:rPr>
        <w:t>45%</w:t>
      </w:r>
      <w:r w:rsidRPr="00364A9C">
        <w:rPr>
          <w:lang w:eastAsia="en-US"/>
        </w:rPr>
        <w:t>), чем пенсионеры (</w:t>
      </w:r>
      <w:r w:rsidRPr="00364A9C">
        <w:rPr>
          <w:b/>
          <w:lang w:eastAsia="en-US"/>
        </w:rPr>
        <w:t>34%</w:t>
      </w:r>
      <w:r w:rsidRPr="00364A9C">
        <w:rPr>
          <w:lang w:eastAsia="en-US"/>
        </w:rPr>
        <w:t xml:space="preserve">). </w:t>
      </w:r>
    </w:p>
    <w:p w:rsidR="0082005F" w:rsidRPr="00364A9C" w:rsidRDefault="0082005F" w:rsidP="00364A9C">
      <w:pPr>
        <w:ind w:firstLine="540"/>
        <w:jc w:val="both"/>
        <w:rPr>
          <w:lang w:eastAsia="en-US"/>
        </w:rPr>
      </w:pPr>
      <w:r w:rsidRPr="00364A9C">
        <w:rPr>
          <w:lang w:eastAsia="en-US"/>
        </w:rPr>
        <w:t xml:space="preserve"> Сравним результаты опросов за прошедшие годы. </w:t>
      </w:r>
    </w:p>
    <w:p w:rsidR="0082005F" w:rsidRPr="000B3E38" w:rsidRDefault="0082005F" w:rsidP="0082005F">
      <w:pPr>
        <w:jc w:val="center"/>
        <w:rPr>
          <w:b/>
          <w:i/>
        </w:rPr>
      </w:pPr>
    </w:p>
    <w:p w:rsidR="0082005F" w:rsidRPr="003E3F87" w:rsidRDefault="0082005F" w:rsidP="0082005F">
      <w:pPr>
        <w:jc w:val="center"/>
        <w:rPr>
          <w:b/>
          <w:i/>
        </w:rPr>
      </w:pPr>
      <w:r w:rsidRPr="003E3F87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82005F" w:rsidRPr="003E3F87" w:rsidRDefault="0082005F" w:rsidP="0082005F">
      <w:pPr>
        <w:jc w:val="center"/>
        <w:rPr>
          <w:b/>
          <w:i/>
        </w:rPr>
      </w:pPr>
      <w:r w:rsidRPr="003E3F87">
        <w:rPr>
          <w:b/>
          <w:i/>
        </w:rPr>
        <w:t>в каких-либо акциях протеста?</w:t>
      </w:r>
    </w:p>
    <w:p w:rsidR="0082005F" w:rsidRPr="003E3F87" w:rsidRDefault="0082005F" w:rsidP="0082005F">
      <w:pPr>
        <w:jc w:val="center"/>
        <w:rPr>
          <w:b/>
          <w:i/>
          <w:sz w:val="12"/>
          <w:szCs w:val="12"/>
        </w:rPr>
      </w:pPr>
    </w:p>
    <w:p w:rsidR="0082005F" w:rsidRPr="003E3F87" w:rsidRDefault="0082005F" w:rsidP="0082005F">
      <w:pPr>
        <w:jc w:val="center"/>
        <w:rPr>
          <w:i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4E862CF2" wp14:editId="0C7729CB">
            <wp:extent cx="6324600" cy="2647950"/>
            <wp:effectExtent l="0" t="0" r="19050" b="19050"/>
            <wp:docPr id="22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2005F" w:rsidRDefault="0082005F" w:rsidP="0082005F">
      <w:pPr>
        <w:ind w:firstLine="567"/>
        <w:jc w:val="both"/>
        <w:rPr>
          <w:lang w:val="en-US" w:eastAsia="en-US"/>
        </w:rPr>
      </w:pPr>
    </w:p>
    <w:p w:rsidR="0082005F" w:rsidRPr="00B46A53" w:rsidRDefault="0082005F" w:rsidP="008200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По отношению к 2012 году решимость горожан лично участвовать в массовых протестах, пох</w:t>
      </w:r>
      <w:r>
        <w:rPr>
          <w:lang w:eastAsia="en-US"/>
        </w:rPr>
        <w:t>о</w:t>
      </w:r>
      <w:r>
        <w:rPr>
          <w:lang w:eastAsia="en-US"/>
        </w:rPr>
        <w:t>же, начала таять. Хотя изменения в результатах опроса пока не выходят за рамки статистической п</w:t>
      </w:r>
      <w:r>
        <w:rPr>
          <w:lang w:eastAsia="en-US"/>
        </w:rPr>
        <w:t>о</w:t>
      </w:r>
      <w:r>
        <w:rPr>
          <w:lang w:eastAsia="en-US"/>
        </w:rPr>
        <w:t xml:space="preserve">грешности.  </w:t>
      </w:r>
      <w:r w:rsidRPr="00B46A53">
        <w:rPr>
          <w:i/>
          <w:lang w:eastAsia="en-US"/>
        </w:rPr>
        <w:br w:type="page"/>
      </w:r>
    </w:p>
    <w:p w:rsidR="0082005F" w:rsidRPr="00D41526" w:rsidRDefault="0082005F" w:rsidP="0082005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2005F" w:rsidRPr="00D41526" w:rsidRDefault="0082005F" w:rsidP="0082005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28AF71C" wp14:editId="3836C703">
            <wp:extent cx="438150" cy="523875"/>
            <wp:effectExtent l="0" t="0" r="0" b="9525"/>
            <wp:docPr id="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2005F" w:rsidRPr="00D41526" w:rsidRDefault="0082005F" w:rsidP="0082005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66112" behindDoc="0" locked="0" layoutInCell="1" allowOverlap="1" wp14:anchorId="287D8FC3" wp14:editId="7401053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661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6DWhU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C947E8" w:rsidRPr="00F024E0" w:rsidRDefault="0082005F" w:rsidP="00C947E8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7054D">
        <w:rPr>
          <w:rFonts w:ascii="Times New Roman" w:hAnsi="Times New Roman" w:cs="Times New Roman"/>
          <w:i/>
          <w:sz w:val="24"/>
          <w:szCs w:val="24"/>
        </w:rPr>
        <w:t xml:space="preserve">5 </w:t>
      </w:r>
      <w:r w:rsidR="00C947E8" w:rsidRPr="00887DAB">
        <w:rPr>
          <w:rFonts w:ascii="Times New Roman" w:hAnsi="Times New Roman" w:cs="Times New Roman"/>
          <w:i/>
          <w:sz w:val="24"/>
          <w:szCs w:val="24"/>
        </w:rPr>
        <w:t xml:space="preserve">раздел: </w:t>
      </w:r>
      <w:r w:rsidRPr="0082005F">
        <w:rPr>
          <w:rFonts w:ascii="Times New Roman" w:hAnsi="Times New Roman" w:cs="Times New Roman"/>
          <w:i/>
          <w:sz w:val="24"/>
          <w:szCs w:val="24"/>
        </w:rPr>
        <w:t>НЮАНСЫ ТРУДОУСТРОЙСТВА ВОРОНЕЖЦЕВ</w:t>
      </w:r>
    </w:p>
    <w:p w:rsidR="006C5FB5" w:rsidRPr="00B46A53" w:rsidRDefault="006C5FB5" w:rsidP="006C5FB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5FB5">
        <w:rPr>
          <w:rFonts w:cs="Arial"/>
          <w:b/>
          <w:bCs/>
          <w:caps/>
          <w:spacing w:val="-4"/>
        </w:rPr>
        <w:t>РАБОТАЕТЕ ЛИ ВЫ</w:t>
      </w:r>
      <w:r w:rsidRPr="00743666">
        <w:rPr>
          <w:rFonts w:cs="Arial"/>
          <w:b/>
          <w:bCs/>
          <w:caps/>
          <w:spacing w:val="-4"/>
        </w:rPr>
        <w:t>?</w:t>
      </w:r>
    </w:p>
    <w:p w:rsidR="006C5FB5" w:rsidRPr="006C5FB5" w:rsidRDefault="006C5FB5" w:rsidP="006C5FB5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p w:rsidR="006C5FB5" w:rsidRPr="00B46A53" w:rsidRDefault="001151FB" w:rsidP="006C5FB5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153" w:dyaOrig="6973">
          <v:shape id="_x0000_i1035" type="#_x0000_t75" style="width:471.9pt;height:323.65pt" o:ole="" fillcolor="window">
            <v:imagedata r:id="rId53" o:title=""/>
          </v:shape>
          <o:OLEObject Type="Embed" ProgID="Excel.Sheet.12" ShapeID="_x0000_i1035" DrawAspect="Content" ObjectID="_1444550350" r:id="rId54"/>
        </w:object>
      </w:r>
    </w:p>
    <w:p w:rsidR="006C5FB5" w:rsidRPr="00B46A53" w:rsidRDefault="006C5FB5" w:rsidP="006C5FB5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93C26" w:rsidRDefault="005F1E87" w:rsidP="00C65C61">
      <w:pPr>
        <w:ind w:right="51" w:firstLine="567"/>
        <w:jc w:val="both"/>
        <w:rPr>
          <w:lang w:eastAsia="en-US"/>
        </w:rPr>
      </w:pPr>
      <w:proofErr w:type="gramStart"/>
      <w:r>
        <w:rPr>
          <w:lang w:eastAsia="en-US"/>
        </w:rPr>
        <w:t>В целом две трети воронежцев сегодня работают</w:t>
      </w:r>
      <w:r w:rsidR="00083BCB">
        <w:rPr>
          <w:lang w:eastAsia="en-US"/>
        </w:rPr>
        <w:t xml:space="preserve">, из них </w:t>
      </w:r>
      <w:r>
        <w:rPr>
          <w:lang w:eastAsia="en-US"/>
        </w:rPr>
        <w:t xml:space="preserve">полный рабочий день - </w:t>
      </w:r>
      <w:r w:rsidRPr="00E259CF">
        <w:rPr>
          <w:b/>
          <w:lang w:eastAsia="en-US"/>
        </w:rPr>
        <w:t>60%</w:t>
      </w:r>
      <w:r>
        <w:rPr>
          <w:lang w:eastAsia="en-US"/>
        </w:rPr>
        <w:t xml:space="preserve">, неполный – </w:t>
      </w:r>
      <w:r w:rsidRPr="00DF05AB">
        <w:rPr>
          <w:b/>
          <w:lang w:eastAsia="en-US"/>
        </w:rPr>
        <w:t>7%</w:t>
      </w:r>
      <w:r>
        <w:rPr>
          <w:lang w:eastAsia="en-US"/>
        </w:rPr>
        <w:t xml:space="preserve">. </w:t>
      </w:r>
      <w:r w:rsidR="00593C26">
        <w:rPr>
          <w:lang w:eastAsia="en-US"/>
        </w:rPr>
        <w:t>Среди мужского населения работающих насчи</w:t>
      </w:r>
      <w:r w:rsidR="00E259CF">
        <w:rPr>
          <w:lang w:eastAsia="en-US"/>
        </w:rPr>
        <w:t xml:space="preserve">тывается </w:t>
      </w:r>
      <w:r w:rsidR="00E259CF" w:rsidRPr="00E259CF">
        <w:rPr>
          <w:b/>
          <w:lang w:eastAsia="en-US"/>
        </w:rPr>
        <w:t>72%</w:t>
      </w:r>
      <w:r w:rsidR="00E259CF">
        <w:rPr>
          <w:lang w:eastAsia="en-US"/>
        </w:rPr>
        <w:t xml:space="preserve">, среди женского - </w:t>
      </w:r>
      <w:r w:rsidR="00593C26" w:rsidRPr="00E259CF">
        <w:rPr>
          <w:b/>
          <w:lang w:eastAsia="en-US"/>
        </w:rPr>
        <w:t>58%</w:t>
      </w:r>
      <w:r w:rsidR="00593C26">
        <w:rPr>
          <w:lang w:eastAsia="en-US"/>
        </w:rPr>
        <w:t xml:space="preserve">. </w:t>
      </w:r>
      <w:proofErr w:type="gramEnd"/>
    </w:p>
    <w:p w:rsidR="00593C26" w:rsidRDefault="00593C26" w:rsidP="00C65C61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Каждый третий житель города Воронежа не работает. Среди людей пенсионного возраста это число возрастает до </w:t>
      </w:r>
      <w:r w:rsidRPr="00E259CF">
        <w:rPr>
          <w:b/>
          <w:lang w:eastAsia="en-US"/>
        </w:rPr>
        <w:t>72%</w:t>
      </w:r>
      <w:r>
        <w:rPr>
          <w:lang w:eastAsia="en-US"/>
        </w:rPr>
        <w:t xml:space="preserve">. </w:t>
      </w:r>
      <w:r w:rsidR="00F12BA6">
        <w:rPr>
          <w:lang w:eastAsia="en-US"/>
        </w:rPr>
        <w:t>По мере роста материального благосостояния горожан количество нераб</w:t>
      </w:r>
      <w:r w:rsidR="00F12BA6">
        <w:rPr>
          <w:lang w:eastAsia="en-US"/>
        </w:rPr>
        <w:t>о</w:t>
      </w:r>
      <w:r w:rsidR="00F12BA6">
        <w:rPr>
          <w:lang w:eastAsia="en-US"/>
        </w:rPr>
        <w:t xml:space="preserve">тающих среди них сокращается с </w:t>
      </w:r>
      <w:r w:rsidR="00F12BA6" w:rsidRPr="00E259CF">
        <w:rPr>
          <w:b/>
          <w:lang w:eastAsia="en-US"/>
        </w:rPr>
        <w:t>65%</w:t>
      </w:r>
      <w:r w:rsidR="00F12BA6">
        <w:rPr>
          <w:lang w:eastAsia="en-US"/>
        </w:rPr>
        <w:t xml:space="preserve"> (среди самых бедных) до </w:t>
      </w:r>
      <w:r w:rsidR="00F12BA6" w:rsidRPr="00E259CF">
        <w:rPr>
          <w:b/>
          <w:lang w:eastAsia="en-US"/>
        </w:rPr>
        <w:t>14%</w:t>
      </w:r>
      <w:r w:rsidR="00F12BA6">
        <w:rPr>
          <w:lang w:eastAsia="en-US"/>
        </w:rPr>
        <w:t xml:space="preserve"> (среди самых богатых). </w:t>
      </w:r>
    </w:p>
    <w:p w:rsidR="00F12BA6" w:rsidRPr="00A6488E" w:rsidRDefault="00F12BA6" w:rsidP="00F12BA6">
      <w:pPr>
        <w:ind w:firstLine="540"/>
        <w:jc w:val="both"/>
      </w:pPr>
      <w:r>
        <w:t>Сравним ответы воронежцев на этот вопрос в прошлые годы.</w:t>
      </w:r>
    </w:p>
    <w:p w:rsidR="001151FB" w:rsidRPr="000B3E38" w:rsidRDefault="001151FB" w:rsidP="00F12BA6">
      <w:pPr>
        <w:ind w:firstLine="540"/>
        <w:jc w:val="center"/>
        <w:rPr>
          <w:b/>
          <w:i/>
        </w:rPr>
      </w:pPr>
    </w:p>
    <w:p w:rsidR="00F12BA6" w:rsidRDefault="00F12BA6" w:rsidP="00F12BA6">
      <w:pPr>
        <w:ind w:firstLine="540"/>
        <w:jc w:val="center"/>
        <w:rPr>
          <w:b/>
          <w:i/>
          <w:lang w:val="en-US"/>
        </w:rPr>
      </w:pPr>
      <w:r w:rsidRPr="002E080F">
        <w:rPr>
          <w:b/>
          <w:i/>
        </w:rPr>
        <w:t>Работаете ли Вы</w:t>
      </w:r>
      <w:r>
        <w:rPr>
          <w:b/>
          <w:i/>
        </w:rPr>
        <w:t>?</w:t>
      </w:r>
    </w:p>
    <w:p w:rsidR="001151FB" w:rsidRPr="001151FB" w:rsidRDefault="001151FB" w:rsidP="00F12BA6">
      <w:pPr>
        <w:ind w:firstLine="540"/>
        <w:jc w:val="center"/>
        <w:rPr>
          <w:b/>
          <w:i/>
          <w:lang w:val="en-US"/>
        </w:rPr>
      </w:pPr>
    </w:p>
    <w:p w:rsidR="00E259CF" w:rsidRDefault="00E259CF" w:rsidP="00F12BA6">
      <w:pPr>
        <w:ind w:firstLine="540"/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6E4483A7" wp14:editId="557B99F9">
            <wp:extent cx="5930020" cy="2227153"/>
            <wp:effectExtent l="0" t="0" r="13970" b="2095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1151FB" w:rsidRPr="00281CFE" w:rsidRDefault="00EC58E4" w:rsidP="00C65C61">
      <w:pPr>
        <w:ind w:right="51" w:firstLine="567"/>
        <w:jc w:val="both"/>
        <w:rPr>
          <w:b/>
          <w:color w:val="92D050"/>
          <w:lang w:eastAsia="en-US"/>
        </w:rPr>
      </w:pPr>
      <w:r>
        <w:rPr>
          <w:lang w:eastAsia="en-US"/>
        </w:rPr>
        <w:t xml:space="preserve">За последние шесть лет число горожан, занятых полный рабочий день возросло с </w:t>
      </w:r>
      <w:r w:rsidRPr="004D3DAB">
        <w:rPr>
          <w:b/>
          <w:lang w:eastAsia="en-US"/>
        </w:rPr>
        <w:t>48%</w:t>
      </w:r>
      <w:r>
        <w:rPr>
          <w:lang w:eastAsia="en-US"/>
        </w:rPr>
        <w:t xml:space="preserve"> до </w:t>
      </w:r>
      <w:r w:rsidRPr="004D3DAB">
        <w:rPr>
          <w:b/>
          <w:lang w:eastAsia="en-US"/>
        </w:rPr>
        <w:t>60%</w:t>
      </w:r>
      <w:r>
        <w:rPr>
          <w:lang w:eastAsia="en-US"/>
        </w:rPr>
        <w:t xml:space="preserve">, а число нигде не работающих уменьшилось с </w:t>
      </w:r>
      <w:r w:rsidRPr="004D3DAB">
        <w:rPr>
          <w:b/>
          <w:lang w:eastAsia="en-US"/>
        </w:rPr>
        <w:t>47%</w:t>
      </w:r>
      <w:r>
        <w:rPr>
          <w:lang w:eastAsia="en-US"/>
        </w:rPr>
        <w:t xml:space="preserve"> до </w:t>
      </w:r>
      <w:r w:rsidRPr="004D3DAB">
        <w:rPr>
          <w:b/>
          <w:lang w:eastAsia="en-US"/>
        </w:rPr>
        <w:t>33%</w:t>
      </w:r>
      <w:r>
        <w:rPr>
          <w:lang w:eastAsia="en-US"/>
        </w:rPr>
        <w:t>.</w:t>
      </w:r>
      <w:r w:rsidR="00281CFE">
        <w:rPr>
          <w:lang w:eastAsia="en-US"/>
        </w:rPr>
        <w:t xml:space="preserve"> </w:t>
      </w:r>
    </w:p>
    <w:p w:rsidR="00BE5971" w:rsidRPr="00B46A53" w:rsidRDefault="006C5FB5" w:rsidP="00DF05A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="00BE5971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BE5971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BE5971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E5971" w:rsidRPr="00B46A53" w:rsidRDefault="00BE5971" w:rsidP="00BE5971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1CECC7D" wp14:editId="75878184">
            <wp:extent cx="457200" cy="533400"/>
            <wp:effectExtent l="0" t="0" r="0" b="0"/>
            <wp:docPr id="6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E5971" w:rsidRPr="00B46A53" w:rsidRDefault="00BE5971" w:rsidP="00BE5971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22080" behindDoc="0" locked="0" layoutInCell="1" allowOverlap="1" wp14:anchorId="6A80A84D" wp14:editId="64C592C6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8CADB0" id="Прямая соединительная линия 4" o:spid="_x0000_s1026" style="position:absolute;z-index:251822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cT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qYrcT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E5971" w:rsidRPr="00B46A53" w:rsidRDefault="00BE5971" w:rsidP="00BE597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E5971">
        <w:rPr>
          <w:rFonts w:cs="Arial"/>
          <w:b/>
          <w:bCs/>
          <w:caps/>
          <w:spacing w:val="-4"/>
        </w:rPr>
        <w:t>СКОЛЬКО ОБЫЧНО ДЛИТСЯ ВАШ РАБОЧИЙ ДЕНЬ</w:t>
      </w:r>
      <w:r w:rsidRPr="00743666">
        <w:rPr>
          <w:rFonts w:cs="Arial"/>
          <w:b/>
          <w:bCs/>
          <w:caps/>
          <w:spacing w:val="-4"/>
        </w:rPr>
        <w:t>?</w:t>
      </w:r>
    </w:p>
    <w:p w:rsidR="00BE5971" w:rsidRPr="00BE5971" w:rsidRDefault="00BE5971" w:rsidP="00BE5971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5</w:t>
      </w:r>
    </w:p>
    <w:p w:rsidR="00BE5971" w:rsidRPr="00B46A53" w:rsidRDefault="00DF05AB" w:rsidP="00BE5971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7539">
          <v:shape id="_x0000_i1036" type="#_x0000_t75" style="width:428.45pt;height:350pt" o:ole="" fillcolor="window">
            <v:imagedata r:id="rId56" o:title=""/>
          </v:shape>
          <o:OLEObject Type="Embed" ProgID="Excel.Sheet.12" ShapeID="_x0000_i1036" DrawAspect="Content" ObjectID="_1444550351" r:id="rId57"/>
        </w:object>
      </w:r>
    </w:p>
    <w:p w:rsidR="00DF05AB" w:rsidRPr="000B3E38" w:rsidRDefault="00BE5971" w:rsidP="00BE5971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 xml:space="preserve">(Примечание: </w:t>
      </w:r>
      <w:r w:rsidR="00A21A00">
        <w:rPr>
          <w:i/>
          <w:lang w:eastAsia="en-US"/>
        </w:rPr>
        <w:t>отвечали тольк</w:t>
      </w:r>
      <w:r w:rsidR="00EC58E4">
        <w:rPr>
          <w:i/>
          <w:lang w:eastAsia="en-US"/>
        </w:rPr>
        <w:t>о работающие респонденты -</w:t>
      </w:r>
      <w:r w:rsidR="00A21A00">
        <w:rPr>
          <w:i/>
          <w:lang w:eastAsia="en-US"/>
        </w:rPr>
        <w:t xml:space="preserve"> 404 человека</w:t>
      </w:r>
      <w:r w:rsidR="00EC58E4">
        <w:rPr>
          <w:i/>
          <w:lang w:eastAsia="en-US"/>
        </w:rPr>
        <w:t>;</w:t>
      </w:r>
      <w:r w:rsidR="00A21A00">
        <w:rPr>
          <w:i/>
          <w:lang w:eastAsia="en-US"/>
        </w:rPr>
        <w:t xml:space="preserve"> </w:t>
      </w:r>
    </w:p>
    <w:p w:rsidR="00BE5971" w:rsidRDefault="00BE5971" w:rsidP="00BE5971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распределение ответов респондентов по строке составляет 100%)</w:t>
      </w:r>
    </w:p>
    <w:p w:rsidR="005D7B87" w:rsidRDefault="00AB7F93" w:rsidP="000E6135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Восьмичасовой рабочий день, указанный в трудовом кодексе, </w:t>
      </w:r>
      <w:r w:rsidR="000E6135">
        <w:rPr>
          <w:lang w:eastAsia="en-US"/>
        </w:rPr>
        <w:t>не является для воронежцев н</w:t>
      </w:r>
      <w:r w:rsidR="000E6135">
        <w:rPr>
          <w:lang w:eastAsia="en-US"/>
        </w:rPr>
        <w:t>е</w:t>
      </w:r>
      <w:r w:rsidR="000E6135">
        <w:rPr>
          <w:lang w:eastAsia="en-US"/>
        </w:rPr>
        <w:t>преложным правилом, а только некоторым ориентиром. Хотя продолжительность рабочего дня большинства трудящихся (</w:t>
      </w:r>
      <w:r w:rsidR="000E6135" w:rsidRPr="00DF05AB">
        <w:rPr>
          <w:b/>
          <w:lang w:eastAsia="en-US"/>
        </w:rPr>
        <w:t>58%</w:t>
      </w:r>
      <w:r w:rsidR="000E6135">
        <w:rPr>
          <w:lang w:eastAsia="en-US"/>
        </w:rPr>
        <w:t>) составляет от 8 до 10 часов в день, у некоторых он может длиться от 10 до 12 часов (</w:t>
      </w:r>
      <w:r w:rsidR="000E6135" w:rsidRPr="00DF05AB">
        <w:rPr>
          <w:b/>
          <w:lang w:eastAsia="en-US"/>
        </w:rPr>
        <w:t>13%</w:t>
      </w:r>
      <w:r w:rsidR="000E6135">
        <w:rPr>
          <w:lang w:eastAsia="en-US"/>
        </w:rPr>
        <w:t xml:space="preserve">), а </w:t>
      </w:r>
      <w:r w:rsidR="00342D15">
        <w:rPr>
          <w:lang w:eastAsia="en-US"/>
        </w:rPr>
        <w:t>у иных и того больше – свыше 12 часов (</w:t>
      </w:r>
      <w:r w:rsidR="00342D15" w:rsidRPr="00DF05AB">
        <w:rPr>
          <w:b/>
          <w:lang w:eastAsia="en-US"/>
        </w:rPr>
        <w:t>14%</w:t>
      </w:r>
      <w:r w:rsidR="00342D15">
        <w:rPr>
          <w:lang w:eastAsia="en-US"/>
        </w:rPr>
        <w:t xml:space="preserve">). </w:t>
      </w:r>
      <w:r w:rsidR="00172670">
        <w:rPr>
          <w:lang w:eastAsia="en-US"/>
        </w:rPr>
        <w:t>Менее восьми часов тр</w:t>
      </w:r>
      <w:r w:rsidR="00172670">
        <w:rPr>
          <w:lang w:eastAsia="en-US"/>
        </w:rPr>
        <w:t>у</w:t>
      </w:r>
      <w:r w:rsidR="00172670">
        <w:rPr>
          <w:lang w:eastAsia="en-US"/>
        </w:rPr>
        <w:t xml:space="preserve">дятся </w:t>
      </w:r>
      <w:r w:rsidR="00172670" w:rsidRPr="00DF05AB">
        <w:rPr>
          <w:b/>
          <w:lang w:eastAsia="en-US"/>
        </w:rPr>
        <w:t>16%</w:t>
      </w:r>
      <w:r w:rsidR="00172670">
        <w:rPr>
          <w:lang w:eastAsia="en-US"/>
        </w:rPr>
        <w:t xml:space="preserve"> граждан</w:t>
      </w:r>
      <w:r w:rsidR="001C0EC8">
        <w:rPr>
          <w:lang w:eastAsia="en-US"/>
        </w:rPr>
        <w:t>, чаще всего – это горожане старше 50 лет (</w:t>
      </w:r>
      <w:r w:rsidR="001C0EC8" w:rsidRPr="00DF05AB">
        <w:rPr>
          <w:b/>
          <w:lang w:eastAsia="en-US"/>
        </w:rPr>
        <w:t>29%</w:t>
      </w:r>
      <w:r w:rsidR="001C0EC8">
        <w:rPr>
          <w:lang w:eastAsia="en-US"/>
        </w:rPr>
        <w:t xml:space="preserve">). </w:t>
      </w:r>
    </w:p>
    <w:p w:rsidR="001C0EC8" w:rsidRDefault="001C0EC8" w:rsidP="000E6135">
      <w:pPr>
        <w:ind w:left="181" w:firstLine="386"/>
        <w:jc w:val="both"/>
        <w:rPr>
          <w:lang w:eastAsia="en-US"/>
        </w:rPr>
      </w:pPr>
      <w:r>
        <w:t xml:space="preserve">Сравнивая результаты прошлых опросов, не наблюдаем существенных изменений в рабочем графике воронежцев, за исключением того, что число </w:t>
      </w:r>
      <w:proofErr w:type="spellStart"/>
      <w:r>
        <w:t>трудоголиков</w:t>
      </w:r>
      <w:proofErr w:type="spellEnd"/>
      <w:r>
        <w:t xml:space="preserve"> (</w:t>
      </w:r>
      <w:r w:rsidR="001416CD">
        <w:t xml:space="preserve">у которых </w:t>
      </w:r>
      <w:r>
        <w:t xml:space="preserve">рабочий день длится свыше 12 часов) увеличилось с </w:t>
      </w:r>
      <w:r w:rsidRPr="00DF05AB">
        <w:rPr>
          <w:b/>
        </w:rPr>
        <w:t>8%</w:t>
      </w:r>
      <w:r>
        <w:t xml:space="preserve"> до </w:t>
      </w:r>
      <w:r w:rsidRPr="00DF05AB">
        <w:rPr>
          <w:b/>
        </w:rPr>
        <w:t>14%</w:t>
      </w:r>
      <w:r>
        <w:t xml:space="preserve"> за пять последних лет.</w:t>
      </w:r>
    </w:p>
    <w:p w:rsidR="00DF05AB" w:rsidRPr="000B3E38" w:rsidRDefault="00DF05AB" w:rsidP="00860ACB">
      <w:pPr>
        <w:ind w:firstLine="540"/>
        <w:jc w:val="center"/>
        <w:rPr>
          <w:b/>
          <w:i/>
          <w:sz w:val="12"/>
          <w:szCs w:val="12"/>
        </w:rPr>
      </w:pPr>
    </w:p>
    <w:p w:rsidR="00860ACB" w:rsidRPr="00DF05AB" w:rsidRDefault="00860ACB" w:rsidP="00860ACB">
      <w:pPr>
        <w:ind w:firstLine="540"/>
        <w:jc w:val="center"/>
        <w:rPr>
          <w:b/>
          <w:i/>
        </w:rPr>
      </w:pPr>
      <w:r>
        <w:rPr>
          <w:b/>
          <w:i/>
        </w:rPr>
        <w:t>Сколько обычно длится Ваш рабочий день?</w:t>
      </w:r>
    </w:p>
    <w:p w:rsidR="00DF05AB" w:rsidRDefault="00DF05AB" w:rsidP="00860ACB">
      <w:pPr>
        <w:ind w:firstLine="540"/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0A9C98FD" wp14:editId="34A5DA55">
            <wp:extent cx="5930020" cy="2227153"/>
            <wp:effectExtent l="0" t="0" r="13970" b="2095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DF05AB" w:rsidRDefault="00DF05A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BA23EC" w:rsidRPr="00B46A53" w:rsidRDefault="00BA23EC" w:rsidP="00BA23E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A23EC" w:rsidRPr="00B46A53" w:rsidRDefault="00BA23EC" w:rsidP="00BA23EC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59B5C01A" wp14:editId="2C977B64">
            <wp:extent cx="457200" cy="533400"/>
            <wp:effectExtent l="0" t="0" r="0" b="0"/>
            <wp:docPr id="6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A23EC" w:rsidRPr="00B46A53" w:rsidRDefault="00BA23EC" w:rsidP="00BA23EC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24128" behindDoc="0" locked="0" layoutInCell="1" allowOverlap="1" wp14:anchorId="4A656BEA" wp14:editId="2FE9DFE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3644B0" id="Прямая соединительная линия 4" o:spid="_x0000_s1026" style="position:absolute;z-index:2518241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C8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s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4SeC8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A23EC" w:rsidRPr="00B46A53" w:rsidRDefault="00BA23EC" w:rsidP="00BA23E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A23EC">
        <w:rPr>
          <w:rFonts w:cs="Arial"/>
          <w:b/>
          <w:bCs/>
          <w:caps/>
          <w:spacing w:val="-4"/>
        </w:rPr>
        <w:t>ЧЕМ ВАС БОЛЬШЕ ВСЕГО ПРИВЛЕКАЕТ ВАША РАБОТА</w:t>
      </w:r>
      <w:r w:rsidRPr="00743666">
        <w:rPr>
          <w:rFonts w:cs="Arial"/>
          <w:b/>
          <w:bCs/>
          <w:caps/>
          <w:spacing w:val="-4"/>
        </w:rPr>
        <w:t>?</w:t>
      </w:r>
    </w:p>
    <w:p w:rsidR="00BA23EC" w:rsidRPr="00BA23EC" w:rsidRDefault="00BA23EC" w:rsidP="00BA23EC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16</w:t>
      </w:r>
    </w:p>
    <w:bookmarkStart w:id="1" w:name="_MON_1444124716"/>
    <w:bookmarkEnd w:id="1"/>
    <w:p w:rsidR="004F6A69" w:rsidRPr="00B46A53" w:rsidRDefault="001A1A4F" w:rsidP="00BA23EC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654" w:dyaOrig="3822">
          <v:shape id="_x0000_i1037" type="#_x0000_t75" style="width:496.15pt;height:177.5pt" o:ole="" fillcolor="window">
            <v:imagedata r:id="rId59" o:title=""/>
          </v:shape>
          <o:OLEObject Type="Embed" ProgID="Excel.Sheet.12" ShapeID="_x0000_i1037" DrawAspect="Content" ObjectID="_1444550352" r:id="rId60"/>
        </w:object>
      </w:r>
    </w:p>
    <w:p w:rsidR="00D4142A" w:rsidRPr="000B3E38" w:rsidRDefault="00BA23EC" w:rsidP="00BA23EC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 xml:space="preserve">(Примечание: </w:t>
      </w:r>
      <w:r w:rsidR="00A21A00">
        <w:rPr>
          <w:i/>
          <w:lang w:eastAsia="en-US"/>
        </w:rPr>
        <w:t>отвечали только работающие респонденты</w:t>
      </w:r>
      <w:r w:rsidR="001416CD">
        <w:rPr>
          <w:i/>
          <w:lang w:eastAsia="en-US"/>
        </w:rPr>
        <w:t xml:space="preserve"> –</w:t>
      </w:r>
      <w:r w:rsidR="00A21A00">
        <w:rPr>
          <w:i/>
          <w:lang w:eastAsia="en-US"/>
        </w:rPr>
        <w:t xml:space="preserve"> 404 человека</w:t>
      </w:r>
      <w:r w:rsidR="009140AB">
        <w:rPr>
          <w:i/>
          <w:lang w:eastAsia="en-US"/>
        </w:rPr>
        <w:t>;</w:t>
      </w:r>
      <w:r w:rsidR="00A21A00">
        <w:rPr>
          <w:i/>
          <w:lang w:eastAsia="en-US"/>
        </w:rPr>
        <w:t xml:space="preserve"> </w:t>
      </w:r>
    </w:p>
    <w:p w:rsidR="00D4142A" w:rsidRPr="000B3E38" w:rsidRDefault="00A21A00" w:rsidP="00BA23EC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ввиду </w:t>
      </w:r>
      <w:r w:rsidRPr="004D3DAB">
        <w:rPr>
          <w:i/>
          <w:lang w:eastAsia="en-US"/>
        </w:rPr>
        <w:t>того</w:t>
      </w:r>
      <w:r w:rsidR="00E63154" w:rsidRPr="004D3DAB">
        <w:rPr>
          <w:i/>
          <w:lang w:eastAsia="en-US"/>
        </w:rPr>
        <w:t>,</w:t>
      </w:r>
      <w:r>
        <w:rPr>
          <w:i/>
          <w:lang w:eastAsia="en-US"/>
        </w:rPr>
        <w:t xml:space="preserve"> что на вопрос допускалось несколько вариантов ответ</w:t>
      </w:r>
      <w:r w:rsidRPr="004D3DAB">
        <w:rPr>
          <w:i/>
          <w:lang w:eastAsia="en-US"/>
        </w:rPr>
        <w:t>а</w:t>
      </w:r>
      <w:r w:rsidR="00E63154" w:rsidRPr="004D3DAB">
        <w:rPr>
          <w:i/>
          <w:lang w:eastAsia="en-US"/>
        </w:rPr>
        <w:t>,</w:t>
      </w:r>
      <w:r w:rsidRPr="00E63154">
        <w:rPr>
          <w:i/>
          <w:color w:val="92D050"/>
          <w:lang w:eastAsia="en-US"/>
        </w:rPr>
        <w:t xml:space="preserve">  </w:t>
      </w:r>
      <w:r w:rsidR="00BA23EC" w:rsidRPr="00B46A53">
        <w:rPr>
          <w:i/>
          <w:lang w:eastAsia="en-US"/>
        </w:rPr>
        <w:t xml:space="preserve">распределение </w:t>
      </w:r>
    </w:p>
    <w:p w:rsidR="00540DFF" w:rsidRDefault="00BA23EC" w:rsidP="00BA23EC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 xml:space="preserve">ответов респондентов по строке </w:t>
      </w:r>
      <w:r w:rsidR="00A21A00">
        <w:rPr>
          <w:i/>
          <w:lang w:eastAsia="en-US"/>
        </w:rPr>
        <w:t>превышает</w:t>
      </w:r>
      <w:r w:rsidRPr="00B46A53">
        <w:rPr>
          <w:i/>
          <w:lang w:eastAsia="en-US"/>
        </w:rPr>
        <w:t xml:space="preserve"> 100%)</w:t>
      </w:r>
    </w:p>
    <w:p w:rsidR="009140AB" w:rsidRPr="009140AB" w:rsidRDefault="00540DFF" w:rsidP="001A1A4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Самое привлекательное в работе, по мнению </w:t>
      </w:r>
      <w:r w:rsidRPr="00D4142A">
        <w:rPr>
          <w:b/>
          <w:lang w:eastAsia="en-US"/>
        </w:rPr>
        <w:t>41%</w:t>
      </w:r>
      <w:r>
        <w:rPr>
          <w:lang w:eastAsia="en-US"/>
        </w:rPr>
        <w:t xml:space="preserve"> воронежцев, это </w:t>
      </w:r>
      <w:r w:rsidRPr="004A79CA">
        <w:rPr>
          <w:i/>
          <w:lang w:eastAsia="en-US"/>
        </w:rPr>
        <w:t>зарплата</w:t>
      </w:r>
      <w:r>
        <w:rPr>
          <w:lang w:eastAsia="en-US"/>
        </w:rPr>
        <w:t>.</w:t>
      </w:r>
      <w:r w:rsidR="005E2EE6">
        <w:rPr>
          <w:lang w:eastAsia="en-US"/>
        </w:rPr>
        <w:t xml:space="preserve"> Чем состоятельнее респонденты, тем чаще они так отвечали (от </w:t>
      </w:r>
      <w:r w:rsidR="005E2EE6" w:rsidRPr="00D4142A">
        <w:rPr>
          <w:b/>
          <w:lang w:eastAsia="en-US"/>
        </w:rPr>
        <w:t>11%</w:t>
      </w:r>
      <w:r w:rsidR="005E2EE6">
        <w:rPr>
          <w:lang w:eastAsia="en-US"/>
        </w:rPr>
        <w:t xml:space="preserve"> среди бедных до </w:t>
      </w:r>
      <w:r w:rsidR="005E2EE6" w:rsidRPr="00D4142A">
        <w:rPr>
          <w:b/>
          <w:lang w:eastAsia="en-US"/>
        </w:rPr>
        <w:t>50%</w:t>
      </w:r>
      <w:r w:rsidR="005E2EE6">
        <w:rPr>
          <w:lang w:eastAsia="en-US"/>
        </w:rPr>
        <w:t xml:space="preserve"> среди богатых). </w:t>
      </w:r>
      <w:r w:rsidR="005E2EE6" w:rsidRPr="004A79CA">
        <w:rPr>
          <w:i/>
          <w:lang w:eastAsia="en-US"/>
        </w:rPr>
        <w:t>Зарплата</w:t>
      </w:r>
      <w:r w:rsidR="005E2EE6">
        <w:rPr>
          <w:lang w:eastAsia="en-US"/>
        </w:rPr>
        <w:t xml:space="preserve"> для мужчин важнее</w:t>
      </w:r>
      <w:r w:rsidR="006B00D5">
        <w:rPr>
          <w:lang w:eastAsia="en-US"/>
        </w:rPr>
        <w:t xml:space="preserve"> (</w:t>
      </w:r>
      <w:r w:rsidR="006B00D5" w:rsidRPr="00D4142A">
        <w:rPr>
          <w:b/>
          <w:lang w:eastAsia="en-US"/>
        </w:rPr>
        <w:t>43%</w:t>
      </w:r>
      <w:r w:rsidR="006B00D5">
        <w:rPr>
          <w:lang w:eastAsia="en-US"/>
        </w:rPr>
        <w:t>)</w:t>
      </w:r>
      <w:r w:rsidR="005E2EE6">
        <w:rPr>
          <w:lang w:eastAsia="en-US"/>
        </w:rPr>
        <w:t>, чем для женщин</w:t>
      </w:r>
      <w:r w:rsidR="006B00D5">
        <w:rPr>
          <w:lang w:eastAsia="en-US"/>
        </w:rPr>
        <w:t xml:space="preserve"> (</w:t>
      </w:r>
      <w:r w:rsidR="006B00D5" w:rsidRPr="00D4142A">
        <w:rPr>
          <w:b/>
          <w:lang w:eastAsia="en-US"/>
        </w:rPr>
        <w:t>39%</w:t>
      </w:r>
      <w:r w:rsidR="006B00D5">
        <w:rPr>
          <w:lang w:eastAsia="en-US"/>
        </w:rPr>
        <w:t xml:space="preserve">), а </w:t>
      </w:r>
      <w:r w:rsidR="006B00D5" w:rsidRPr="004A79CA">
        <w:rPr>
          <w:i/>
          <w:lang w:eastAsia="en-US"/>
        </w:rPr>
        <w:t>содержание работы</w:t>
      </w:r>
      <w:r w:rsidR="006B00D5">
        <w:rPr>
          <w:lang w:eastAsia="en-US"/>
        </w:rPr>
        <w:t xml:space="preserve"> важнее для женщин (</w:t>
      </w:r>
      <w:r w:rsidR="006B00D5" w:rsidRPr="00D4142A">
        <w:rPr>
          <w:b/>
          <w:lang w:eastAsia="en-US"/>
        </w:rPr>
        <w:t>21%</w:t>
      </w:r>
      <w:r w:rsidR="006B00D5">
        <w:rPr>
          <w:lang w:eastAsia="en-US"/>
        </w:rPr>
        <w:t>), чем для мужчин (</w:t>
      </w:r>
      <w:r w:rsidR="006B00D5" w:rsidRPr="00D4142A">
        <w:rPr>
          <w:b/>
          <w:lang w:eastAsia="en-US"/>
        </w:rPr>
        <w:t>16%</w:t>
      </w:r>
      <w:r w:rsidR="006B00D5">
        <w:rPr>
          <w:lang w:eastAsia="en-US"/>
        </w:rPr>
        <w:t xml:space="preserve">). Но </w:t>
      </w:r>
      <w:r w:rsidR="006B00D5" w:rsidRPr="004A79CA">
        <w:rPr>
          <w:i/>
          <w:lang w:eastAsia="en-US"/>
        </w:rPr>
        <w:t>содержание работы</w:t>
      </w:r>
      <w:r w:rsidR="006B00D5">
        <w:rPr>
          <w:lang w:eastAsia="en-US"/>
        </w:rPr>
        <w:t xml:space="preserve"> по значимости для воронежцев вовсе не на втором месте, и даже не на третьем. На втором месте </w:t>
      </w:r>
      <w:r w:rsidR="0053172E">
        <w:rPr>
          <w:lang w:eastAsia="en-US"/>
        </w:rPr>
        <w:t xml:space="preserve">– </w:t>
      </w:r>
      <w:r w:rsidR="0053172E" w:rsidRPr="004A79CA">
        <w:rPr>
          <w:i/>
          <w:lang w:eastAsia="en-US"/>
        </w:rPr>
        <w:t>атмосфера в коллективе</w:t>
      </w:r>
      <w:r w:rsidR="0053172E">
        <w:rPr>
          <w:lang w:eastAsia="en-US"/>
        </w:rPr>
        <w:t xml:space="preserve"> (</w:t>
      </w:r>
      <w:r w:rsidR="0053172E" w:rsidRPr="00D4142A">
        <w:rPr>
          <w:b/>
          <w:lang w:eastAsia="en-US"/>
        </w:rPr>
        <w:t>30%</w:t>
      </w:r>
      <w:r w:rsidR="0053172E">
        <w:rPr>
          <w:lang w:eastAsia="en-US"/>
        </w:rPr>
        <w:t xml:space="preserve">), на третьем – </w:t>
      </w:r>
      <w:r w:rsidR="0053172E" w:rsidRPr="004A79CA">
        <w:rPr>
          <w:i/>
          <w:lang w:eastAsia="en-US"/>
        </w:rPr>
        <w:t>близость к д</w:t>
      </w:r>
      <w:r w:rsidR="0053172E" w:rsidRPr="004A79CA">
        <w:rPr>
          <w:i/>
          <w:lang w:eastAsia="en-US"/>
        </w:rPr>
        <w:t>о</w:t>
      </w:r>
      <w:r w:rsidR="0053172E" w:rsidRPr="004A79CA">
        <w:rPr>
          <w:i/>
          <w:lang w:eastAsia="en-US"/>
        </w:rPr>
        <w:t>му</w:t>
      </w:r>
      <w:r w:rsidR="0053172E">
        <w:rPr>
          <w:lang w:eastAsia="en-US"/>
        </w:rPr>
        <w:t xml:space="preserve"> (</w:t>
      </w:r>
      <w:r w:rsidR="0053172E" w:rsidRPr="00D4142A">
        <w:rPr>
          <w:b/>
          <w:lang w:eastAsia="en-US"/>
        </w:rPr>
        <w:t>23%</w:t>
      </w:r>
      <w:r w:rsidR="0053172E">
        <w:rPr>
          <w:lang w:eastAsia="en-US"/>
        </w:rPr>
        <w:t>). Женщины особенно ценят и возможность пообщаться с коллегами (</w:t>
      </w:r>
      <w:r w:rsidR="003A0777" w:rsidRPr="00D4142A">
        <w:rPr>
          <w:b/>
          <w:lang w:eastAsia="en-US"/>
        </w:rPr>
        <w:t>34%</w:t>
      </w:r>
      <w:r w:rsidR="003A0777">
        <w:rPr>
          <w:lang w:eastAsia="en-US"/>
        </w:rPr>
        <w:t>), и работу рядом с домом (</w:t>
      </w:r>
      <w:r w:rsidR="003A0777" w:rsidRPr="00D4142A">
        <w:rPr>
          <w:b/>
          <w:lang w:eastAsia="en-US"/>
        </w:rPr>
        <w:t>28%</w:t>
      </w:r>
      <w:r w:rsidR="003A0777">
        <w:rPr>
          <w:lang w:eastAsia="en-US"/>
        </w:rPr>
        <w:t>).</w:t>
      </w:r>
      <w:r w:rsidR="00A74524">
        <w:rPr>
          <w:lang w:eastAsia="en-US"/>
        </w:rPr>
        <w:t xml:space="preserve"> </w:t>
      </w:r>
      <w:r w:rsidR="004A79CA">
        <w:rPr>
          <w:lang w:eastAsia="en-US"/>
        </w:rPr>
        <w:t xml:space="preserve">Лишь на четвертом месте в этом ряду - </w:t>
      </w:r>
      <w:r w:rsidR="004A79CA" w:rsidRPr="00C46970">
        <w:rPr>
          <w:i/>
          <w:lang w:eastAsia="en-US"/>
        </w:rPr>
        <w:t>с</w:t>
      </w:r>
      <w:r w:rsidR="00A74524" w:rsidRPr="00C46970">
        <w:rPr>
          <w:i/>
          <w:lang w:eastAsia="en-US"/>
        </w:rPr>
        <w:t>одержание работы</w:t>
      </w:r>
      <w:r w:rsidR="00A74524">
        <w:rPr>
          <w:lang w:eastAsia="en-US"/>
        </w:rPr>
        <w:t xml:space="preserve"> (</w:t>
      </w:r>
      <w:r w:rsidR="00A74524" w:rsidRPr="00D4142A">
        <w:rPr>
          <w:b/>
          <w:lang w:eastAsia="en-US"/>
        </w:rPr>
        <w:t>18%</w:t>
      </w:r>
      <w:r w:rsidR="00A74524">
        <w:rPr>
          <w:lang w:eastAsia="en-US"/>
        </w:rPr>
        <w:t>)</w:t>
      </w:r>
      <w:r w:rsidR="00C46970">
        <w:rPr>
          <w:lang w:eastAsia="en-US"/>
        </w:rPr>
        <w:t xml:space="preserve">, то есть работа как ценность или как удовольствие. </w:t>
      </w:r>
      <w:r w:rsidR="00A74524">
        <w:rPr>
          <w:lang w:eastAsia="en-US"/>
        </w:rPr>
        <w:t xml:space="preserve"> </w:t>
      </w:r>
      <w:r w:rsidR="00C46970">
        <w:rPr>
          <w:lang w:eastAsia="en-US"/>
        </w:rPr>
        <w:t>Социальные льготы сегодня слабо мотивируют людей (</w:t>
      </w:r>
      <w:r w:rsidR="00C46970" w:rsidRPr="00D4142A">
        <w:rPr>
          <w:b/>
          <w:lang w:eastAsia="en-US"/>
        </w:rPr>
        <w:t>8%</w:t>
      </w:r>
      <w:r w:rsidR="00C46970">
        <w:rPr>
          <w:lang w:eastAsia="en-US"/>
        </w:rPr>
        <w:t>). А ка</w:t>
      </w:r>
      <w:r w:rsidR="00C46970">
        <w:rPr>
          <w:lang w:eastAsia="en-US"/>
        </w:rPr>
        <w:t>ж</w:t>
      </w:r>
      <w:r w:rsidR="00C46970">
        <w:rPr>
          <w:lang w:eastAsia="en-US"/>
        </w:rPr>
        <w:t>дый десятый горожанин признался, что не любит свою работу (</w:t>
      </w:r>
      <w:r w:rsidR="00C46970" w:rsidRPr="00D4142A">
        <w:rPr>
          <w:b/>
          <w:lang w:eastAsia="en-US"/>
        </w:rPr>
        <w:t>10%</w:t>
      </w:r>
      <w:r w:rsidR="00C46970">
        <w:rPr>
          <w:lang w:eastAsia="en-US"/>
        </w:rPr>
        <w:t xml:space="preserve">). </w:t>
      </w:r>
      <w:r w:rsidR="009140AB">
        <w:rPr>
          <w:lang w:eastAsia="en-US"/>
        </w:rPr>
        <w:t>Среди людей старше 50 лет чи</w:t>
      </w:r>
      <w:r w:rsidR="009140AB">
        <w:rPr>
          <w:lang w:eastAsia="en-US"/>
        </w:rPr>
        <w:t>с</w:t>
      </w:r>
      <w:r w:rsidR="009140AB">
        <w:rPr>
          <w:lang w:eastAsia="en-US"/>
        </w:rPr>
        <w:t>ло подобных ответов возрастает почти вдвое (</w:t>
      </w:r>
      <w:r w:rsidR="009140AB" w:rsidRPr="00D4142A">
        <w:rPr>
          <w:b/>
          <w:lang w:eastAsia="en-US"/>
        </w:rPr>
        <w:t>17%</w:t>
      </w:r>
      <w:r w:rsidR="009140AB">
        <w:rPr>
          <w:lang w:eastAsia="en-US"/>
        </w:rPr>
        <w:t xml:space="preserve">). </w:t>
      </w:r>
      <w:r w:rsidR="009140AB" w:rsidRPr="009140AB">
        <w:t xml:space="preserve">Разведенные пары чаще совершенно </w:t>
      </w:r>
      <w:proofErr w:type="spellStart"/>
      <w:r w:rsidR="009140AB" w:rsidRPr="009140AB">
        <w:t>неудовл</w:t>
      </w:r>
      <w:r w:rsidR="009140AB" w:rsidRPr="009140AB">
        <w:t>е</w:t>
      </w:r>
      <w:r w:rsidR="009140AB" w:rsidRPr="009140AB">
        <w:t>творены</w:t>
      </w:r>
      <w:proofErr w:type="spellEnd"/>
      <w:r w:rsidR="009140AB" w:rsidRPr="009140AB">
        <w:t xml:space="preserve"> (</w:t>
      </w:r>
      <w:r w:rsidR="009140AB" w:rsidRPr="00D4142A">
        <w:rPr>
          <w:b/>
        </w:rPr>
        <w:t>19%</w:t>
      </w:r>
      <w:r w:rsidR="009140AB" w:rsidRPr="009140AB">
        <w:t>) своей работой, чем состоящие в законном браке супруги (</w:t>
      </w:r>
      <w:r w:rsidR="009140AB" w:rsidRPr="00D4142A">
        <w:rPr>
          <w:b/>
        </w:rPr>
        <w:t>9%</w:t>
      </w:r>
      <w:r w:rsidR="009140AB" w:rsidRPr="009140AB">
        <w:t>).</w:t>
      </w:r>
      <w:r w:rsidR="009140AB">
        <w:t xml:space="preserve"> Но самое большое о</w:t>
      </w:r>
      <w:r w:rsidR="009140AB">
        <w:t>т</w:t>
      </w:r>
      <w:r w:rsidR="009140AB">
        <w:t xml:space="preserve">торжение вызывает работа среди людей с бедственным материальным положением – </w:t>
      </w:r>
      <w:r w:rsidR="009140AB" w:rsidRPr="00D4142A">
        <w:rPr>
          <w:b/>
        </w:rPr>
        <w:t>78%</w:t>
      </w:r>
      <w:r w:rsidR="009140AB">
        <w:t xml:space="preserve"> из них её терпеть не могут. </w:t>
      </w:r>
      <w:r w:rsidR="00DA0E96">
        <w:t>В графе «другое» собраны такие ответы как «удобный график», «отношение начал</w:t>
      </w:r>
      <w:r w:rsidR="00DA0E96">
        <w:t>ь</w:t>
      </w:r>
      <w:r w:rsidR="00DA0E96">
        <w:t xml:space="preserve">ства», «привычка», «возможность ездить в командировки». </w:t>
      </w:r>
    </w:p>
    <w:p w:rsidR="006B6661" w:rsidRPr="00B61A19" w:rsidRDefault="006B6661" w:rsidP="001A1A4F">
      <w:pPr>
        <w:ind w:firstLine="567"/>
        <w:jc w:val="both"/>
        <w:rPr>
          <w:i/>
        </w:rPr>
      </w:pPr>
      <w:r w:rsidRPr="00B61A19">
        <w:t>Как менялось мнение респондентов по этому вопросу в последние годы?</w:t>
      </w:r>
      <w:r w:rsidRPr="00B61A19">
        <w:rPr>
          <w:i/>
        </w:rPr>
        <w:t xml:space="preserve"> </w:t>
      </w:r>
    </w:p>
    <w:p w:rsidR="001A1A4F" w:rsidRPr="000B3E38" w:rsidRDefault="001A1A4F" w:rsidP="006B6661">
      <w:pPr>
        <w:jc w:val="center"/>
        <w:rPr>
          <w:b/>
          <w:i/>
        </w:rPr>
      </w:pPr>
    </w:p>
    <w:p w:rsidR="006B6661" w:rsidRPr="001A1A4F" w:rsidRDefault="006B6661" w:rsidP="006B6661">
      <w:pPr>
        <w:jc w:val="center"/>
        <w:rPr>
          <w:b/>
          <w:i/>
        </w:rPr>
      </w:pPr>
      <w:r w:rsidRPr="00B61A19">
        <w:rPr>
          <w:b/>
          <w:i/>
        </w:rPr>
        <w:t>Чем Вас больше всего привлекает Ваша работа?</w:t>
      </w:r>
    </w:p>
    <w:p w:rsidR="00D4142A" w:rsidRPr="001A1A4F" w:rsidRDefault="00D4142A" w:rsidP="006B6661">
      <w:pPr>
        <w:jc w:val="center"/>
        <w:rPr>
          <w:b/>
          <w:i/>
        </w:rPr>
      </w:pPr>
    </w:p>
    <w:p w:rsidR="00D4142A" w:rsidRDefault="00D4142A" w:rsidP="006B6661">
      <w:pPr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3A3E757C" wp14:editId="092DD91D">
            <wp:extent cx="6427961" cy="2227152"/>
            <wp:effectExtent l="0" t="0" r="11430" b="2095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BA23EC" w:rsidRPr="00B46A53" w:rsidRDefault="008A3A87" w:rsidP="001A1A4F">
      <w:pPr>
        <w:ind w:firstLine="567"/>
        <w:rPr>
          <w:i/>
          <w:lang w:eastAsia="en-US"/>
        </w:rPr>
      </w:pPr>
      <w:r>
        <w:rPr>
          <w:lang w:eastAsia="en-US"/>
        </w:rPr>
        <w:t xml:space="preserve">По сравнению с кризисным 2008 годом несколько снизилась важность размера </w:t>
      </w:r>
      <w:r w:rsidRPr="008A3A87">
        <w:rPr>
          <w:i/>
          <w:lang w:eastAsia="en-US"/>
        </w:rPr>
        <w:t xml:space="preserve">зарплаты </w:t>
      </w:r>
      <w:r>
        <w:rPr>
          <w:lang w:eastAsia="en-US"/>
        </w:rPr>
        <w:t xml:space="preserve">(с </w:t>
      </w:r>
      <w:r w:rsidRPr="004D3DAB">
        <w:rPr>
          <w:b/>
          <w:lang w:eastAsia="en-US"/>
        </w:rPr>
        <w:t>51%</w:t>
      </w:r>
      <w:r>
        <w:rPr>
          <w:lang w:eastAsia="en-US"/>
        </w:rPr>
        <w:t xml:space="preserve"> до </w:t>
      </w:r>
      <w:r w:rsidRPr="004D3DAB">
        <w:rPr>
          <w:b/>
          <w:lang w:eastAsia="en-US"/>
        </w:rPr>
        <w:t>41%</w:t>
      </w:r>
      <w:r>
        <w:rPr>
          <w:lang w:eastAsia="en-US"/>
        </w:rPr>
        <w:t xml:space="preserve">). </w:t>
      </w:r>
      <w:r w:rsidR="00FA2C62">
        <w:rPr>
          <w:lang w:eastAsia="en-US"/>
        </w:rPr>
        <w:t xml:space="preserve">За последние пять лет сохранили свою значимость такие параметры, как </w:t>
      </w:r>
      <w:r w:rsidR="00FA2C62">
        <w:rPr>
          <w:i/>
          <w:lang w:eastAsia="en-US"/>
        </w:rPr>
        <w:t>атмосфера в ко</w:t>
      </w:r>
      <w:r w:rsidR="00FA2C62">
        <w:rPr>
          <w:i/>
          <w:lang w:eastAsia="en-US"/>
        </w:rPr>
        <w:t>л</w:t>
      </w:r>
      <w:r w:rsidR="00FA2C62">
        <w:rPr>
          <w:i/>
          <w:lang w:eastAsia="en-US"/>
        </w:rPr>
        <w:t xml:space="preserve">лективе </w:t>
      </w:r>
      <w:r w:rsidR="00FA2C62" w:rsidRPr="00FA2C62">
        <w:rPr>
          <w:lang w:eastAsia="en-US"/>
        </w:rPr>
        <w:t xml:space="preserve">и </w:t>
      </w:r>
      <w:r w:rsidR="00FA2C62" w:rsidRPr="00FA2C62">
        <w:rPr>
          <w:i/>
          <w:lang w:eastAsia="en-US"/>
        </w:rPr>
        <w:t>близость к дому</w:t>
      </w:r>
      <w:r w:rsidR="00FA2C62">
        <w:rPr>
          <w:lang w:eastAsia="en-US"/>
        </w:rPr>
        <w:t xml:space="preserve">. Продолжает понижаться важность </w:t>
      </w:r>
      <w:r w:rsidR="00FA2C62" w:rsidRPr="00FA2C62">
        <w:rPr>
          <w:i/>
          <w:lang w:eastAsia="en-US"/>
        </w:rPr>
        <w:t>содержания работы</w:t>
      </w:r>
      <w:r w:rsidR="00FA2C62">
        <w:rPr>
          <w:lang w:eastAsia="en-US"/>
        </w:rPr>
        <w:t xml:space="preserve">. </w:t>
      </w:r>
      <w:r w:rsidR="00BA23EC" w:rsidRPr="00B46A53">
        <w:rPr>
          <w:i/>
          <w:lang w:eastAsia="en-US"/>
        </w:rPr>
        <w:br w:type="page"/>
      </w:r>
    </w:p>
    <w:p w:rsidR="004F6A69" w:rsidRPr="00B46A53" w:rsidRDefault="004F6A69" w:rsidP="004F6A6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6A69" w:rsidRPr="00B46A53" w:rsidRDefault="004F6A69" w:rsidP="004F6A69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3EEED074" wp14:editId="6ABFBE57">
            <wp:extent cx="457200" cy="533400"/>
            <wp:effectExtent l="0" t="0" r="0" b="0"/>
            <wp:docPr id="8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4F6A69" w:rsidRPr="00B46A53" w:rsidRDefault="004F6A69" w:rsidP="004F6A69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26176" behindDoc="0" locked="0" layoutInCell="1" allowOverlap="1" wp14:anchorId="58F60564" wp14:editId="7139BBD8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818B9F" id="Прямая соединительная линия 4" o:spid="_x0000_s1026" style="position:absolute;z-index:2518261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qC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GF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rTcqC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4F6A69" w:rsidRPr="00B46A53" w:rsidRDefault="00801887" w:rsidP="004F6A6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01887">
        <w:rPr>
          <w:rFonts w:cs="Arial"/>
          <w:b/>
          <w:bCs/>
          <w:caps/>
          <w:spacing w:val="-4"/>
        </w:rPr>
        <w:t>КАК БЫ ВЫ ОЦЕНИЛИ ПРОИЗВОДИТЕЛЬНОСТЬ СВОЕЙ РАБОТЫ</w:t>
      </w:r>
      <w:r w:rsidR="004F6A69" w:rsidRPr="00743666">
        <w:rPr>
          <w:rFonts w:cs="Arial"/>
          <w:b/>
          <w:bCs/>
          <w:caps/>
          <w:spacing w:val="-4"/>
        </w:rPr>
        <w:t>?</w:t>
      </w:r>
    </w:p>
    <w:p w:rsidR="004F6A69" w:rsidRPr="00BA23EC" w:rsidRDefault="004F6A69" w:rsidP="004F6A69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 w:rsidR="00801887">
        <w:rPr>
          <w:i/>
          <w:lang w:eastAsia="en-US"/>
        </w:rPr>
        <w:t>17</w:t>
      </w:r>
    </w:p>
    <w:p w:rsidR="004F6A69" w:rsidRPr="00B46A53" w:rsidRDefault="000A757A" w:rsidP="004F6A69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7843">
          <v:shape id="_x0000_i1038" type="#_x0000_t75" style="width:428.45pt;height:365pt" o:ole="" fillcolor="window">
            <v:imagedata r:id="rId62" o:title=""/>
          </v:shape>
          <o:OLEObject Type="Embed" ProgID="Excel.Sheet.12" ShapeID="_x0000_i1038" DrawAspect="Content" ObjectID="_1444550353" r:id="rId63"/>
        </w:object>
      </w:r>
    </w:p>
    <w:p w:rsidR="004F6A69" w:rsidRPr="00B46A53" w:rsidRDefault="004F6A69" w:rsidP="004F6A69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 xml:space="preserve">(Примечание: </w:t>
      </w:r>
      <w:r w:rsidR="00434996">
        <w:rPr>
          <w:i/>
          <w:lang w:eastAsia="en-US"/>
        </w:rPr>
        <w:t xml:space="preserve">отвечали только работающие </w:t>
      </w:r>
      <w:r w:rsidR="00434996" w:rsidRPr="004D3DAB">
        <w:rPr>
          <w:i/>
          <w:lang w:eastAsia="en-US"/>
        </w:rPr>
        <w:t>респонденты</w:t>
      </w:r>
      <w:r w:rsidR="00611E30" w:rsidRPr="004D3DAB">
        <w:rPr>
          <w:i/>
          <w:lang w:eastAsia="en-US"/>
        </w:rPr>
        <w:t xml:space="preserve"> - </w:t>
      </w:r>
      <w:r w:rsidR="00434996" w:rsidRPr="004D3DAB">
        <w:rPr>
          <w:i/>
          <w:lang w:eastAsia="en-US"/>
        </w:rPr>
        <w:t xml:space="preserve">404 </w:t>
      </w:r>
      <w:r w:rsidR="00434996">
        <w:rPr>
          <w:i/>
          <w:lang w:eastAsia="en-US"/>
        </w:rPr>
        <w:t>человека</w:t>
      </w:r>
      <w:r w:rsidR="00DF4495">
        <w:rPr>
          <w:i/>
          <w:lang w:eastAsia="en-US"/>
        </w:rPr>
        <w:t>;</w:t>
      </w:r>
      <w:r w:rsidR="00434996">
        <w:rPr>
          <w:i/>
          <w:lang w:eastAsia="en-US"/>
        </w:rPr>
        <w:t xml:space="preserve"> </w:t>
      </w:r>
      <w:r w:rsidR="00434996" w:rsidRPr="00B46A53">
        <w:rPr>
          <w:i/>
          <w:lang w:eastAsia="en-US"/>
        </w:rPr>
        <w:t>распределение ответов респондентов по строке составляет 100%)</w:t>
      </w:r>
    </w:p>
    <w:p w:rsidR="00EC5192" w:rsidRDefault="00F07EAF" w:rsidP="004F6A6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Чаще всего воронежцы оценивают производительность своей работы </w:t>
      </w:r>
      <w:r w:rsidR="00FD7BE9">
        <w:rPr>
          <w:lang w:eastAsia="en-US"/>
        </w:rPr>
        <w:t xml:space="preserve">либо как </w:t>
      </w:r>
      <w:r w:rsidRPr="00EC5192">
        <w:rPr>
          <w:i/>
          <w:lang w:eastAsia="en-US"/>
        </w:rPr>
        <w:t>высок</w:t>
      </w:r>
      <w:r w:rsidR="00FD7BE9" w:rsidRPr="00EC5192">
        <w:rPr>
          <w:i/>
          <w:lang w:eastAsia="en-US"/>
        </w:rPr>
        <w:t>ую</w:t>
      </w:r>
      <w:r w:rsidR="00FD7BE9">
        <w:rPr>
          <w:lang w:eastAsia="en-US"/>
        </w:rPr>
        <w:t xml:space="preserve"> (</w:t>
      </w:r>
      <w:r w:rsidR="00FD7BE9" w:rsidRPr="000C17E6">
        <w:rPr>
          <w:b/>
          <w:lang w:eastAsia="en-US"/>
        </w:rPr>
        <w:t>48%</w:t>
      </w:r>
      <w:r w:rsidR="00FD7BE9">
        <w:rPr>
          <w:lang w:eastAsia="en-US"/>
        </w:rPr>
        <w:t xml:space="preserve">), либо как </w:t>
      </w:r>
      <w:r w:rsidR="00FD7BE9" w:rsidRPr="00EC5192">
        <w:rPr>
          <w:i/>
          <w:lang w:eastAsia="en-US"/>
        </w:rPr>
        <w:t>среднюю</w:t>
      </w:r>
      <w:r w:rsidR="00FD7BE9">
        <w:rPr>
          <w:lang w:eastAsia="en-US"/>
        </w:rPr>
        <w:t xml:space="preserve"> (</w:t>
      </w:r>
      <w:r w:rsidR="00FD7BE9" w:rsidRPr="000C17E6">
        <w:rPr>
          <w:b/>
          <w:lang w:eastAsia="en-US"/>
        </w:rPr>
        <w:t>46%</w:t>
      </w:r>
      <w:r w:rsidR="00FD7BE9">
        <w:rPr>
          <w:lang w:eastAsia="en-US"/>
        </w:rPr>
        <w:t xml:space="preserve">). С наиболее </w:t>
      </w:r>
      <w:r w:rsidR="00FD7BE9" w:rsidRPr="00EC5192">
        <w:rPr>
          <w:i/>
          <w:lang w:eastAsia="en-US"/>
        </w:rPr>
        <w:t>высокой</w:t>
      </w:r>
      <w:r w:rsidR="00FD7BE9">
        <w:rPr>
          <w:lang w:eastAsia="en-US"/>
        </w:rPr>
        <w:t xml:space="preserve"> эффективностью трудятся молодые люди (</w:t>
      </w:r>
      <w:r w:rsidR="00FD7BE9" w:rsidRPr="000C17E6">
        <w:rPr>
          <w:b/>
          <w:lang w:eastAsia="en-US"/>
        </w:rPr>
        <w:t>50%</w:t>
      </w:r>
      <w:r w:rsidR="00FD7BE9">
        <w:rPr>
          <w:lang w:eastAsia="en-US"/>
        </w:rPr>
        <w:t>), по м</w:t>
      </w:r>
      <w:r w:rsidR="00FD7BE9">
        <w:rPr>
          <w:lang w:eastAsia="en-US"/>
        </w:rPr>
        <w:t>е</w:t>
      </w:r>
      <w:r w:rsidR="00FD7BE9">
        <w:rPr>
          <w:lang w:eastAsia="en-US"/>
        </w:rPr>
        <w:t xml:space="preserve">ре увеличения возраста этот показатель </w:t>
      </w:r>
      <w:r w:rsidR="001416CD">
        <w:rPr>
          <w:lang w:eastAsia="en-US"/>
        </w:rPr>
        <w:t xml:space="preserve">падает </w:t>
      </w:r>
      <w:r w:rsidR="00FD7BE9">
        <w:rPr>
          <w:lang w:eastAsia="en-US"/>
        </w:rPr>
        <w:t xml:space="preserve">до </w:t>
      </w:r>
      <w:r w:rsidR="00FD7BE9" w:rsidRPr="000C17E6">
        <w:rPr>
          <w:b/>
          <w:lang w:eastAsia="en-US"/>
        </w:rPr>
        <w:t>34%</w:t>
      </w:r>
      <w:r w:rsidR="00FD7BE9">
        <w:rPr>
          <w:lang w:eastAsia="en-US"/>
        </w:rPr>
        <w:t xml:space="preserve">. Люди, зарабатывающие больше всего денег, чаще других трудятся, по их собственным оценкам, с самой </w:t>
      </w:r>
      <w:r w:rsidR="00FD7BE9" w:rsidRPr="00EC5192">
        <w:rPr>
          <w:i/>
          <w:lang w:eastAsia="en-US"/>
        </w:rPr>
        <w:t>высокой производительностью</w:t>
      </w:r>
      <w:r w:rsidR="00FD7BE9">
        <w:rPr>
          <w:lang w:eastAsia="en-US"/>
        </w:rPr>
        <w:t xml:space="preserve"> (</w:t>
      </w:r>
      <w:r w:rsidR="00FD7BE9" w:rsidRPr="000C17E6">
        <w:rPr>
          <w:b/>
          <w:lang w:eastAsia="en-US"/>
        </w:rPr>
        <w:t>67%</w:t>
      </w:r>
      <w:r w:rsidR="00FD7BE9">
        <w:rPr>
          <w:lang w:eastAsia="en-US"/>
        </w:rPr>
        <w:t xml:space="preserve">). </w:t>
      </w:r>
      <w:r w:rsidR="00EC5192">
        <w:rPr>
          <w:lang w:eastAsia="en-US"/>
        </w:rPr>
        <w:t xml:space="preserve">Признали производительность своего труда </w:t>
      </w:r>
      <w:r w:rsidR="00EC5192" w:rsidRPr="00EC5192">
        <w:rPr>
          <w:i/>
          <w:lang w:eastAsia="en-US"/>
        </w:rPr>
        <w:t>низкой</w:t>
      </w:r>
      <w:r w:rsidR="00EC5192">
        <w:rPr>
          <w:lang w:eastAsia="en-US"/>
        </w:rPr>
        <w:t xml:space="preserve"> лишь </w:t>
      </w:r>
      <w:r w:rsidR="00EC5192" w:rsidRPr="005F76BC">
        <w:rPr>
          <w:b/>
          <w:lang w:eastAsia="en-US"/>
        </w:rPr>
        <w:t>4%</w:t>
      </w:r>
      <w:r w:rsidR="00EC5192">
        <w:rPr>
          <w:lang w:eastAsia="en-US"/>
        </w:rPr>
        <w:t xml:space="preserve"> </w:t>
      </w:r>
      <w:proofErr w:type="gramStart"/>
      <w:r w:rsidR="00EC5192">
        <w:rPr>
          <w:lang w:eastAsia="en-US"/>
        </w:rPr>
        <w:t>опрошенных</w:t>
      </w:r>
      <w:proofErr w:type="gramEnd"/>
      <w:r w:rsidR="00EC5192">
        <w:rPr>
          <w:lang w:eastAsia="en-US"/>
        </w:rPr>
        <w:t xml:space="preserve">. </w:t>
      </w:r>
    </w:p>
    <w:p w:rsidR="00EC5192" w:rsidRPr="00B27263" w:rsidRDefault="00EC5192" w:rsidP="00EC5192">
      <w:pPr>
        <w:pStyle w:val="22"/>
        <w:spacing w:after="0" w:line="240" w:lineRule="auto"/>
        <w:ind w:firstLine="540"/>
      </w:pPr>
      <w:r>
        <w:t>Сравним ответы горожан на этот вопрос в прошлые годы.</w:t>
      </w:r>
    </w:p>
    <w:p w:rsidR="000A757A" w:rsidRPr="000B3E38" w:rsidRDefault="000A757A" w:rsidP="00EC5192">
      <w:pPr>
        <w:pStyle w:val="22"/>
        <w:spacing w:after="0" w:line="240" w:lineRule="auto"/>
        <w:ind w:firstLine="540"/>
        <w:jc w:val="center"/>
        <w:rPr>
          <w:b/>
          <w:i/>
        </w:rPr>
      </w:pPr>
    </w:p>
    <w:p w:rsidR="00EC5192" w:rsidRPr="00B911EA" w:rsidRDefault="00EC5192" w:rsidP="00EC5192">
      <w:pPr>
        <w:pStyle w:val="22"/>
        <w:spacing w:after="0" w:line="240" w:lineRule="auto"/>
        <w:ind w:firstLine="540"/>
        <w:jc w:val="center"/>
        <w:rPr>
          <w:b/>
          <w:i/>
        </w:rPr>
      </w:pPr>
      <w:r w:rsidRPr="00B911EA">
        <w:rPr>
          <w:b/>
          <w:i/>
        </w:rPr>
        <w:t>Как бы Вы оценили производительность своей работы?</w:t>
      </w:r>
    </w:p>
    <w:p w:rsidR="00EC5192" w:rsidRDefault="00EC5192" w:rsidP="00EC5192">
      <w:pPr>
        <w:ind w:firstLine="567"/>
        <w:jc w:val="both"/>
        <w:rPr>
          <w:i/>
          <w:lang w:eastAsia="en-US"/>
        </w:rPr>
      </w:pPr>
      <w:r>
        <w:rPr>
          <w:noProof/>
        </w:rPr>
        <w:drawing>
          <wp:inline distT="0" distB="0" distL="0" distR="0" wp14:anchorId="4EE84A99" wp14:editId="4082B675">
            <wp:extent cx="6147303" cy="2073244"/>
            <wp:effectExtent l="0" t="0" r="25400" b="2286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4F6A69" w:rsidRPr="00B46A53" w:rsidRDefault="00EC5192" w:rsidP="00EC5192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Характеристика производительности труда воронежцев практически не изменились со времени последнего замера. </w:t>
      </w:r>
      <w:r w:rsidR="004F6A69" w:rsidRPr="00B46A53">
        <w:rPr>
          <w:i/>
          <w:lang w:eastAsia="en-US"/>
        </w:rPr>
        <w:br w:type="page"/>
      </w:r>
    </w:p>
    <w:p w:rsidR="0005384D" w:rsidRPr="00B46A53" w:rsidRDefault="0005384D" w:rsidP="0005384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384D" w:rsidRPr="00B46A53" w:rsidRDefault="0005384D" w:rsidP="0005384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719E8F67" wp14:editId="6AF047A5">
            <wp:extent cx="457200" cy="533400"/>
            <wp:effectExtent l="0" t="0" r="0" b="0"/>
            <wp:docPr id="8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05384D" w:rsidRPr="00B46A53" w:rsidRDefault="0005384D" w:rsidP="0005384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28224" behindDoc="0" locked="0" layoutInCell="1" allowOverlap="1" wp14:anchorId="1EF96E11" wp14:editId="62005605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DFC6A7" id="Прямая соединительная линия 4" o:spid="_x0000_s1026" style="position:absolute;z-index:2518282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f+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+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jHjf+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05384D" w:rsidRPr="00B46A53" w:rsidRDefault="0005384D" w:rsidP="0005384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5384D">
        <w:rPr>
          <w:rFonts w:cs="Arial"/>
          <w:b/>
          <w:bCs/>
          <w:caps/>
          <w:spacing w:val="-4"/>
        </w:rPr>
        <w:t>ЗАКЛЮЧИЛИ ЛИ ВЫ С РАБОТОДАТЕЛЕМ ДОКУМЕНТАЛЬНО ОФОР</w:t>
      </w:r>
      <w:r w:rsidRPr="0005384D">
        <w:rPr>
          <w:rFonts w:cs="Arial"/>
          <w:b/>
          <w:bCs/>
          <w:caps/>
          <w:spacing w:val="-4"/>
        </w:rPr>
        <w:t>М</w:t>
      </w:r>
      <w:r w:rsidRPr="0005384D">
        <w:rPr>
          <w:rFonts w:cs="Arial"/>
          <w:b/>
          <w:bCs/>
          <w:caps/>
          <w:spacing w:val="-4"/>
        </w:rPr>
        <w:t>ЛЕННЫЙ ОФИЦИАЛЬНЫЙ ДОГОВОР ИЛИ ТОЛЬКО УСТНУЮ ДОГОВ</w:t>
      </w:r>
      <w:r w:rsidRPr="0005384D">
        <w:rPr>
          <w:rFonts w:cs="Arial"/>
          <w:b/>
          <w:bCs/>
          <w:caps/>
          <w:spacing w:val="-4"/>
        </w:rPr>
        <w:t>О</w:t>
      </w:r>
      <w:r w:rsidRPr="0005384D">
        <w:rPr>
          <w:rFonts w:cs="Arial"/>
          <w:b/>
          <w:bCs/>
          <w:caps/>
          <w:spacing w:val="-4"/>
        </w:rPr>
        <w:t>РЕННОСТЬ</w:t>
      </w:r>
      <w:r w:rsidRPr="00743666">
        <w:rPr>
          <w:rFonts w:cs="Arial"/>
          <w:b/>
          <w:bCs/>
          <w:caps/>
          <w:spacing w:val="-4"/>
        </w:rPr>
        <w:t>?</w:t>
      </w:r>
    </w:p>
    <w:p w:rsidR="0005384D" w:rsidRPr="00BA23EC" w:rsidRDefault="0005384D" w:rsidP="0005384D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18</w:t>
      </w:r>
    </w:p>
    <w:bookmarkStart w:id="2" w:name="_MON_1444124833"/>
    <w:bookmarkEnd w:id="2"/>
    <w:p w:rsidR="0005384D" w:rsidRPr="00B46A53" w:rsidRDefault="005F76BC" w:rsidP="0005384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6784">
          <v:shape id="_x0000_i1039" type="#_x0000_t75" style="width:428.45pt;height:315.8pt" o:ole="" fillcolor="window">
            <v:imagedata r:id="rId65" o:title=""/>
          </v:shape>
          <o:OLEObject Type="Embed" ProgID="Excel.Sheet.12" ShapeID="_x0000_i1039" DrawAspect="Content" ObjectID="_1444550354" r:id="rId66"/>
        </w:object>
      </w:r>
    </w:p>
    <w:p w:rsidR="005F76BC" w:rsidRPr="000B3E38" w:rsidRDefault="0005384D" w:rsidP="0005384D">
      <w:pPr>
        <w:ind w:left="181"/>
        <w:jc w:val="center"/>
        <w:rPr>
          <w:i/>
          <w:lang w:eastAsia="en-US"/>
        </w:rPr>
      </w:pPr>
      <w:proofErr w:type="gramStart"/>
      <w:r w:rsidRPr="00B46A53">
        <w:rPr>
          <w:i/>
          <w:lang w:eastAsia="en-US"/>
        </w:rPr>
        <w:t xml:space="preserve">(Примечание: </w:t>
      </w:r>
      <w:r w:rsidR="00434996">
        <w:rPr>
          <w:i/>
          <w:lang w:eastAsia="en-US"/>
        </w:rPr>
        <w:t xml:space="preserve">отвечали только работающие </w:t>
      </w:r>
      <w:r w:rsidR="00434996" w:rsidRPr="00C05839">
        <w:rPr>
          <w:i/>
          <w:lang w:eastAsia="en-US"/>
        </w:rPr>
        <w:t>респонденты</w:t>
      </w:r>
      <w:r w:rsidR="0070574E" w:rsidRPr="00C05839">
        <w:rPr>
          <w:i/>
          <w:lang w:eastAsia="en-US"/>
        </w:rPr>
        <w:t xml:space="preserve"> - </w:t>
      </w:r>
      <w:r w:rsidR="00434996" w:rsidRPr="00C05839">
        <w:rPr>
          <w:i/>
          <w:lang w:eastAsia="en-US"/>
        </w:rPr>
        <w:t xml:space="preserve">404 </w:t>
      </w:r>
      <w:r w:rsidR="00434996">
        <w:rPr>
          <w:i/>
          <w:lang w:eastAsia="en-US"/>
        </w:rPr>
        <w:t xml:space="preserve">человека. </w:t>
      </w:r>
      <w:proofErr w:type="gramEnd"/>
    </w:p>
    <w:p w:rsidR="0005384D" w:rsidRPr="00B46A53" w:rsidRDefault="0070574E" w:rsidP="0005384D">
      <w:pPr>
        <w:ind w:left="181"/>
        <w:jc w:val="center"/>
        <w:rPr>
          <w:i/>
          <w:lang w:eastAsia="en-US"/>
        </w:rPr>
      </w:pPr>
      <w:proofErr w:type="gramStart"/>
      <w:r w:rsidRPr="00C05839">
        <w:rPr>
          <w:i/>
          <w:lang w:eastAsia="en-US"/>
        </w:rPr>
        <w:t>Р</w:t>
      </w:r>
      <w:r w:rsidR="00434996" w:rsidRPr="00C05839">
        <w:rPr>
          <w:i/>
          <w:lang w:eastAsia="en-US"/>
        </w:rPr>
        <w:t>а</w:t>
      </w:r>
      <w:r w:rsidR="00434996" w:rsidRPr="00B46A53">
        <w:rPr>
          <w:i/>
          <w:lang w:eastAsia="en-US"/>
        </w:rPr>
        <w:t>спределение ответов респондентов по строке составляет 100%)</w:t>
      </w:r>
      <w:proofErr w:type="gramEnd"/>
    </w:p>
    <w:p w:rsidR="00030AA2" w:rsidRDefault="0005384D" w:rsidP="0005384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</w:t>
      </w:r>
      <w:r w:rsidR="00CC09DD">
        <w:rPr>
          <w:lang w:eastAsia="en-US"/>
        </w:rPr>
        <w:t>Большинство работающих воронежцев (</w:t>
      </w:r>
      <w:r w:rsidR="00CC09DD" w:rsidRPr="005F76BC">
        <w:rPr>
          <w:b/>
          <w:lang w:eastAsia="en-US"/>
        </w:rPr>
        <w:t>80%</w:t>
      </w:r>
      <w:r w:rsidR="00CC09DD">
        <w:rPr>
          <w:lang w:eastAsia="en-US"/>
        </w:rPr>
        <w:t xml:space="preserve">) заключили документально оформленный договор, </w:t>
      </w:r>
      <w:r w:rsidR="006D56C0">
        <w:rPr>
          <w:lang w:eastAsia="en-US"/>
        </w:rPr>
        <w:t xml:space="preserve">и только </w:t>
      </w:r>
      <w:r w:rsidR="006D56C0" w:rsidRPr="005F76BC">
        <w:rPr>
          <w:b/>
          <w:lang w:eastAsia="en-US"/>
        </w:rPr>
        <w:t>14%</w:t>
      </w:r>
      <w:r w:rsidR="006D56C0">
        <w:rPr>
          <w:lang w:eastAsia="en-US"/>
        </w:rPr>
        <w:t xml:space="preserve"> трудящихся поверили работодателю на слово.</w:t>
      </w:r>
      <w:r w:rsidR="00000A35">
        <w:rPr>
          <w:lang w:eastAsia="en-US"/>
        </w:rPr>
        <w:t xml:space="preserve"> Среди людей пенсионного возраста </w:t>
      </w:r>
      <w:r w:rsidR="00000A35" w:rsidRPr="005F76BC">
        <w:rPr>
          <w:b/>
          <w:lang w:eastAsia="en-US"/>
        </w:rPr>
        <w:t>88%</w:t>
      </w:r>
      <w:r w:rsidR="00000A35">
        <w:rPr>
          <w:lang w:eastAsia="en-US"/>
        </w:rPr>
        <w:t xml:space="preserve"> опрошенных трудятся по официальному договору, тогда как среди молодежи – </w:t>
      </w:r>
      <w:r w:rsidR="00000A35" w:rsidRPr="005F76BC">
        <w:rPr>
          <w:b/>
          <w:lang w:eastAsia="en-US"/>
        </w:rPr>
        <w:t>78%</w:t>
      </w:r>
      <w:r w:rsidR="00000A35">
        <w:rPr>
          <w:lang w:eastAsia="en-US"/>
        </w:rPr>
        <w:t>. Молодые люди чаще других (</w:t>
      </w:r>
      <w:r w:rsidR="00000A35" w:rsidRPr="005F76BC">
        <w:rPr>
          <w:b/>
          <w:lang w:eastAsia="en-US"/>
        </w:rPr>
        <w:t>18%</w:t>
      </w:r>
      <w:r w:rsidR="00000A35">
        <w:rPr>
          <w:lang w:eastAsia="en-US"/>
        </w:rPr>
        <w:t xml:space="preserve">) работают, надеясь на устное соглашение. </w:t>
      </w:r>
      <w:r w:rsidR="00FE12EB">
        <w:rPr>
          <w:lang w:eastAsia="en-US"/>
        </w:rPr>
        <w:t>В позиции «другое»</w:t>
      </w:r>
      <w:r w:rsidR="004A3366">
        <w:rPr>
          <w:lang w:eastAsia="en-US"/>
        </w:rPr>
        <w:t xml:space="preserve"> содержатся такие </w:t>
      </w:r>
      <w:proofErr w:type="gramStart"/>
      <w:r w:rsidR="004A3366">
        <w:rPr>
          <w:lang w:eastAsia="en-US"/>
        </w:rPr>
        <w:t>ответы</w:t>
      </w:r>
      <w:proofErr w:type="gramEnd"/>
      <w:r w:rsidR="004A3366">
        <w:rPr>
          <w:lang w:eastAsia="en-US"/>
        </w:rPr>
        <w:t xml:space="preserve"> как </w:t>
      </w:r>
      <w:r w:rsidR="00000A35">
        <w:rPr>
          <w:lang w:eastAsia="en-US"/>
        </w:rPr>
        <w:t xml:space="preserve">«работаю на себя», «сам работодатель», «оформлены только должностные инструкции без договора», «нет никакой договоренности, беспредел страшный, жаловаться некому» и т.п. </w:t>
      </w:r>
    </w:p>
    <w:p w:rsidR="00030AA2" w:rsidRPr="00000A35" w:rsidRDefault="00030AA2" w:rsidP="00030AA2">
      <w:pPr>
        <w:ind w:firstLine="540"/>
        <w:jc w:val="both"/>
      </w:pPr>
      <w:r w:rsidRPr="00000A35">
        <w:t>Сравним результаты прош</w:t>
      </w:r>
      <w:r w:rsidR="00000A35" w:rsidRPr="00000A35">
        <w:t>лых</w:t>
      </w:r>
      <w:r w:rsidRPr="00000A35">
        <w:t xml:space="preserve"> опросов с сегодняшними ответами горожан. </w:t>
      </w:r>
    </w:p>
    <w:p w:rsidR="005F76BC" w:rsidRPr="000B3E38" w:rsidRDefault="005F76BC" w:rsidP="00030AA2">
      <w:pPr>
        <w:ind w:firstLine="540"/>
        <w:jc w:val="center"/>
        <w:rPr>
          <w:b/>
          <w:i/>
        </w:rPr>
      </w:pPr>
    </w:p>
    <w:p w:rsidR="0058233E" w:rsidRPr="000B3E38" w:rsidRDefault="00030AA2" w:rsidP="00030AA2">
      <w:pPr>
        <w:ind w:firstLine="540"/>
        <w:jc w:val="center"/>
        <w:rPr>
          <w:b/>
          <w:i/>
        </w:rPr>
      </w:pPr>
      <w:r w:rsidRPr="00000A35">
        <w:rPr>
          <w:b/>
          <w:i/>
        </w:rPr>
        <w:t xml:space="preserve">Заключили ли Вы с работодателем документально оформленный официальный договор </w:t>
      </w:r>
    </w:p>
    <w:p w:rsidR="00030AA2" w:rsidRPr="00000A35" w:rsidRDefault="00030AA2" w:rsidP="00030AA2">
      <w:pPr>
        <w:ind w:firstLine="540"/>
        <w:jc w:val="center"/>
        <w:rPr>
          <w:b/>
          <w:i/>
        </w:rPr>
      </w:pPr>
      <w:r w:rsidRPr="00000A35">
        <w:rPr>
          <w:b/>
          <w:i/>
        </w:rPr>
        <w:t>или только устную договоренность?</w:t>
      </w:r>
    </w:p>
    <w:p w:rsidR="00030AA2" w:rsidRPr="00030AA2" w:rsidRDefault="00030AA2" w:rsidP="00030AA2">
      <w:pPr>
        <w:ind w:left="180"/>
        <w:jc w:val="center"/>
        <w:rPr>
          <w:color w:val="0070C0"/>
        </w:rPr>
      </w:pPr>
      <w:r w:rsidRPr="00030AA2">
        <w:rPr>
          <w:noProof/>
          <w:color w:val="0070C0"/>
        </w:rPr>
        <w:drawing>
          <wp:inline distT="0" distB="0" distL="0" distR="0" wp14:anchorId="41F0E179" wp14:editId="5106A8C3">
            <wp:extent cx="6083929" cy="1991762"/>
            <wp:effectExtent l="0" t="0" r="12700" b="2794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05384D" w:rsidRPr="00B46A53" w:rsidRDefault="00FA3BA3" w:rsidP="005F76BC">
      <w:pPr>
        <w:ind w:left="180" w:firstLine="360"/>
        <w:rPr>
          <w:i/>
          <w:lang w:eastAsia="en-US"/>
        </w:rPr>
      </w:pPr>
      <w:r w:rsidRPr="00FA3BA3">
        <w:t>П</w:t>
      </w:r>
      <w:r w:rsidR="00030AA2" w:rsidRPr="00FA3BA3">
        <w:t xml:space="preserve">о отношению к прошлому году количество официально заключаемых договоров  </w:t>
      </w:r>
      <w:r w:rsidRPr="00FA3BA3">
        <w:t xml:space="preserve">снизилось на </w:t>
      </w:r>
      <w:r w:rsidRPr="00C05839">
        <w:rPr>
          <w:b/>
        </w:rPr>
        <w:t>10%</w:t>
      </w:r>
      <w:r w:rsidRPr="00FA3BA3">
        <w:t xml:space="preserve">, опустившись на уровень 2003-2007 гг. </w:t>
      </w:r>
      <w:r w:rsidR="0005384D" w:rsidRPr="00B46A53">
        <w:rPr>
          <w:i/>
          <w:lang w:eastAsia="en-US"/>
        </w:rPr>
        <w:br w:type="page"/>
      </w:r>
    </w:p>
    <w:p w:rsidR="001948B7" w:rsidRPr="00B46A53" w:rsidRDefault="001948B7" w:rsidP="001948B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948B7" w:rsidRPr="00B46A53" w:rsidRDefault="001948B7" w:rsidP="001948B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7851776" wp14:editId="17E1BC72">
            <wp:extent cx="457200" cy="533400"/>
            <wp:effectExtent l="0" t="0" r="0" b="0"/>
            <wp:docPr id="9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B3" w:rsidRPr="00D41526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октября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0C51B3" w:rsidRPr="00D0418A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C51B3" w:rsidRPr="005D7DFD" w:rsidRDefault="000C51B3" w:rsidP="000C51B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1948B7" w:rsidRPr="00B46A53" w:rsidRDefault="001948B7" w:rsidP="001948B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30272" behindDoc="0" locked="0" layoutInCell="1" allowOverlap="1" wp14:anchorId="4A072C31" wp14:editId="10373848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40AEAD" id="Прямая соединительная линия 4" o:spid="_x0000_s1026" style="position:absolute;z-index:2518302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r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9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KyirT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948B7" w:rsidRPr="00B46A53" w:rsidRDefault="001948B7" w:rsidP="001948B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948B7">
        <w:rPr>
          <w:rFonts w:cs="Arial"/>
          <w:b/>
          <w:bCs/>
          <w:caps/>
          <w:spacing w:val="-4"/>
        </w:rPr>
        <w:t>КАКУЮ ЗАРПЛАТУ ВЫ ПОЛУЧАЕТЕ</w:t>
      </w:r>
      <w:r w:rsidRPr="00743666">
        <w:rPr>
          <w:rFonts w:cs="Arial"/>
          <w:b/>
          <w:bCs/>
          <w:caps/>
          <w:spacing w:val="-4"/>
        </w:rPr>
        <w:t>?</w:t>
      </w:r>
    </w:p>
    <w:p w:rsidR="001948B7" w:rsidRPr="00BA23EC" w:rsidRDefault="001948B7" w:rsidP="001948B7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19</w:t>
      </w:r>
    </w:p>
    <w:p w:rsidR="001948B7" w:rsidRPr="00B46A53" w:rsidRDefault="000C51B3" w:rsidP="001948B7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376" w:dyaOrig="6219">
          <v:shape id="_x0000_i1040" type="#_x0000_t75" style="width:435.55pt;height:290.15pt" o:ole="" fillcolor="window">
            <v:imagedata r:id="rId68" o:title=""/>
          </v:shape>
          <o:OLEObject Type="Embed" ProgID="Excel.Sheet.12" ShapeID="_x0000_i1040" DrawAspect="Content" ObjectID="_1444550355" r:id="rId69"/>
        </w:object>
      </w:r>
    </w:p>
    <w:p w:rsidR="00B21332" w:rsidRPr="000B3E38" w:rsidRDefault="001948B7" w:rsidP="001948B7">
      <w:pPr>
        <w:ind w:left="181"/>
        <w:jc w:val="center"/>
        <w:rPr>
          <w:i/>
          <w:lang w:eastAsia="en-US"/>
        </w:rPr>
      </w:pPr>
      <w:proofErr w:type="gramStart"/>
      <w:r w:rsidRPr="00B46A53">
        <w:rPr>
          <w:i/>
          <w:lang w:eastAsia="en-US"/>
        </w:rPr>
        <w:t xml:space="preserve">(Примечание: </w:t>
      </w:r>
      <w:r w:rsidR="009D423F">
        <w:rPr>
          <w:i/>
          <w:lang w:eastAsia="en-US"/>
        </w:rPr>
        <w:t xml:space="preserve">отвечали только </w:t>
      </w:r>
      <w:r w:rsidR="009D423F" w:rsidRPr="004859C1">
        <w:rPr>
          <w:i/>
          <w:lang w:eastAsia="en-US"/>
        </w:rPr>
        <w:t>работающие респонденты</w:t>
      </w:r>
      <w:r w:rsidR="0054550B" w:rsidRPr="004859C1">
        <w:rPr>
          <w:i/>
          <w:lang w:eastAsia="en-US"/>
        </w:rPr>
        <w:t xml:space="preserve"> -</w:t>
      </w:r>
      <w:r w:rsidR="009D423F" w:rsidRPr="004859C1">
        <w:rPr>
          <w:i/>
          <w:lang w:eastAsia="en-US"/>
        </w:rPr>
        <w:t xml:space="preserve"> 404 человека.</w:t>
      </w:r>
      <w:proofErr w:type="gramEnd"/>
      <w:r w:rsidR="009D423F" w:rsidRPr="004859C1">
        <w:rPr>
          <w:i/>
          <w:lang w:eastAsia="en-US"/>
        </w:rPr>
        <w:t xml:space="preserve"> </w:t>
      </w:r>
      <w:r w:rsidR="0054550B" w:rsidRPr="004859C1">
        <w:rPr>
          <w:i/>
          <w:lang w:eastAsia="en-US"/>
        </w:rPr>
        <w:t>Р</w:t>
      </w:r>
      <w:r w:rsidR="009D423F" w:rsidRPr="004859C1">
        <w:rPr>
          <w:i/>
          <w:lang w:eastAsia="en-US"/>
        </w:rPr>
        <w:t xml:space="preserve">аспределение </w:t>
      </w:r>
    </w:p>
    <w:p w:rsidR="001948B7" w:rsidRPr="00B46A53" w:rsidRDefault="009D423F" w:rsidP="001948B7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ответов респондентов по строке составляет 100%)</w:t>
      </w:r>
    </w:p>
    <w:p w:rsidR="00030AA2" w:rsidRPr="00FC2B0C" w:rsidRDefault="002449F3" w:rsidP="001948B7">
      <w:pPr>
        <w:ind w:firstLine="567"/>
        <w:jc w:val="both"/>
        <w:rPr>
          <w:spacing w:val="-2"/>
          <w:lang w:eastAsia="en-US"/>
        </w:rPr>
      </w:pPr>
      <w:r w:rsidRPr="00FC2B0C">
        <w:rPr>
          <w:spacing w:val="-2"/>
          <w:lang w:eastAsia="en-US"/>
        </w:rPr>
        <w:t xml:space="preserve">Официальную зарплату, которую народная молва окрестила «белой», получают </w:t>
      </w:r>
      <w:r w:rsidRPr="00FC2B0C">
        <w:rPr>
          <w:b/>
          <w:spacing w:val="-2"/>
          <w:lang w:eastAsia="en-US"/>
        </w:rPr>
        <w:t>68%</w:t>
      </w:r>
      <w:r w:rsidRPr="00FC2B0C">
        <w:rPr>
          <w:spacing w:val="-2"/>
          <w:lang w:eastAsia="en-US"/>
        </w:rPr>
        <w:t xml:space="preserve"> трудящихся в нашем городе. Она чаще является достоянием женской половины </w:t>
      </w:r>
      <w:r w:rsidR="00515BFB" w:rsidRPr="00FC2B0C">
        <w:rPr>
          <w:spacing w:val="-2"/>
          <w:lang w:eastAsia="en-US"/>
        </w:rPr>
        <w:t>населения (</w:t>
      </w:r>
      <w:r w:rsidR="00515BFB" w:rsidRPr="00FC2B0C">
        <w:rPr>
          <w:b/>
          <w:spacing w:val="-2"/>
          <w:lang w:eastAsia="en-US"/>
        </w:rPr>
        <w:t>76%</w:t>
      </w:r>
      <w:r w:rsidR="00515BFB" w:rsidRPr="00FC2B0C">
        <w:rPr>
          <w:spacing w:val="-2"/>
          <w:lang w:eastAsia="en-US"/>
        </w:rPr>
        <w:t>) чем мужской (</w:t>
      </w:r>
      <w:r w:rsidR="00515BFB" w:rsidRPr="00FC2B0C">
        <w:rPr>
          <w:b/>
          <w:spacing w:val="-2"/>
          <w:lang w:eastAsia="en-US"/>
        </w:rPr>
        <w:t>6</w:t>
      </w:r>
      <w:r w:rsidR="0054550B" w:rsidRPr="004859C1">
        <w:rPr>
          <w:b/>
          <w:spacing w:val="-2"/>
          <w:lang w:eastAsia="en-US"/>
        </w:rPr>
        <w:t>1</w:t>
      </w:r>
      <w:r w:rsidR="00515BFB" w:rsidRPr="00FC2B0C">
        <w:rPr>
          <w:b/>
          <w:spacing w:val="-2"/>
          <w:lang w:eastAsia="en-US"/>
        </w:rPr>
        <w:t>%</w:t>
      </w:r>
      <w:r w:rsidR="00515BFB" w:rsidRPr="00FC2B0C">
        <w:rPr>
          <w:spacing w:val="-2"/>
          <w:lang w:eastAsia="en-US"/>
        </w:rPr>
        <w:t>). Чем старше респонденты, тем вероятнее, что они располагают «белой» зарплатой</w:t>
      </w:r>
      <w:r w:rsidR="003D2A38" w:rsidRPr="00FC2B0C">
        <w:rPr>
          <w:spacing w:val="-2"/>
          <w:lang w:eastAsia="en-US"/>
        </w:rPr>
        <w:t xml:space="preserve"> (от </w:t>
      </w:r>
      <w:r w:rsidR="003D2A38" w:rsidRPr="00FC2B0C">
        <w:rPr>
          <w:b/>
          <w:spacing w:val="-2"/>
          <w:lang w:eastAsia="en-US"/>
        </w:rPr>
        <w:t>59%</w:t>
      </w:r>
      <w:r w:rsidR="003D2A38" w:rsidRPr="00FC2B0C">
        <w:rPr>
          <w:spacing w:val="-2"/>
          <w:lang w:eastAsia="en-US"/>
        </w:rPr>
        <w:t xml:space="preserve"> среди мол</w:t>
      </w:r>
      <w:r w:rsidR="003D2A38" w:rsidRPr="00FC2B0C">
        <w:rPr>
          <w:spacing w:val="-2"/>
          <w:lang w:eastAsia="en-US"/>
        </w:rPr>
        <w:t>о</w:t>
      </w:r>
      <w:r w:rsidR="003D2A38" w:rsidRPr="00FC2B0C">
        <w:rPr>
          <w:spacing w:val="-2"/>
          <w:lang w:eastAsia="en-US"/>
        </w:rPr>
        <w:t xml:space="preserve">дежи до </w:t>
      </w:r>
      <w:r w:rsidR="003D2A38" w:rsidRPr="00FC2B0C">
        <w:rPr>
          <w:b/>
          <w:spacing w:val="-2"/>
          <w:lang w:eastAsia="en-US"/>
        </w:rPr>
        <w:t>8</w:t>
      </w:r>
      <w:r w:rsidR="0054550B" w:rsidRPr="004859C1">
        <w:rPr>
          <w:b/>
          <w:spacing w:val="-2"/>
          <w:lang w:eastAsia="en-US"/>
        </w:rPr>
        <w:t>5</w:t>
      </w:r>
      <w:r w:rsidR="003D2A38" w:rsidRPr="00FC2B0C">
        <w:rPr>
          <w:b/>
          <w:spacing w:val="-2"/>
          <w:lang w:eastAsia="en-US"/>
        </w:rPr>
        <w:t>%</w:t>
      </w:r>
      <w:r w:rsidR="003D2A38" w:rsidRPr="00FC2B0C">
        <w:rPr>
          <w:spacing w:val="-2"/>
          <w:lang w:eastAsia="en-US"/>
        </w:rPr>
        <w:t xml:space="preserve"> среди людей пенсионного возраста). </w:t>
      </w:r>
      <w:r w:rsidR="00EE08E5" w:rsidRPr="00FC2B0C">
        <w:rPr>
          <w:spacing w:val="-2"/>
          <w:lang w:eastAsia="en-US"/>
        </w:rPr>
        <w:t>«Черную», т.е. не оформленную документально</w:t>
      </w:r>
      <w:r w:rsidR="001416CD" w:rsidRPr="00FC2B0C">
        <w:rPr>
          <w:spacing w:val="-2"/>
          <w:lang w:eastAsia="en-US"/>
        </w:rPr>
        <w:t xml:space="preserve"> з</w:t>
      </w:r>
      <w:r w:rsidR="001416CD" w:rsidRPr="00FC2B0C">
        <w:rPr>
          <w:spacing w:val="-2"/>
          <w:lang w:eastAsia="en-US"/>
        </w:rPr>
        <w:t>а</w:t>
      </w:r>
      <w:r w:rsidR="001416CD" w:rsidRPr="00FC2B0C">
        <w:rPr>
          <w:spacing w:val="-2"/>
          <w:lang w:eastAsia="en-US"/>
        </w:rPr>
        <w:t>плату</w:t>
      </w:r>
      <w:r w:rsidR="00EE08E5" w:rsidRPr="00FC2B0C">
        <w:rPr>
          <w:spacing w:val="-2"/>
          <w:lang w:eastAsia="en-US"/>
        </w:rPr>
        <w:t xml:space="preserve">, получают </w:t>
      </w:r>
      <w:r w:rsidR="00EE08E5" w:rsidRPr="00FC2B0C">
        <w:rPr>
          <w:b/>
          <w:spacing w:val="-2"/>
          <w:lang w:eastAsia="en-US"/>
        </w:rPr>
        <w:t>9%</w:t>
      </w:r>
      <w:r w:rsidR="00EE08E5" w:rsidRPr="00FC2B0C">
        <w:rPr>
          <w:spacing w:val="-2"/>
          <w:lang w:eastAsia="en-US"/>
        </w:rPr>
        <w:t xml:space="preserve"> работников в г. Воронеже. Среди молодежи</w:t>
      </w:r>
      <w:r w:rsidR="00496EF8" w:rsidRPr="00FC2B0C">
        <w:rPr>
          <w:spacing w:val="-2"/>
          <w:lang w:eastAsia="en-US"/>
        </w:rPr>
        <w:t xml:space="preserve"> число получателей неофициальной зарплаты возрастает до </w:t>
      </w:r>
      <w:r w:rsidR="00EE08E5" w:rsidRPr="00FC2B0C">
        <w:rPr>
          <w:b/>
          <w:spacing w:val="-2"/>
          <w:lang w:eastAsia="en-US"/>
        </w:rPr>
        <w:t>13%</w:t>
      </w:r>
      <w:r w:rsidR="00EE08E5" w:rsidRPr="00FC2B0C">
        <w:rPr>
          <w:spacing w:val="-2"/>
          <w:lang w:eastAsia="en-US"/>
        </w:rPr>
        <w:t xml:space="preserve">, среди людей с бедственным материальным положением </w:t>
      </w:r>
      <w:r w:rsidR="00496EF8" w:rsidRPr="00FC2B0C">
        <w:rPr>
          <w:spacing w:val="-2"/>
          <w:lang w:eastAsia="en-US"/>
        </w:rPr>
        <w:t>- до</w:t>
      </w:r>
      <w:r w:rsidR="00EE08E5" w:rsidRPr="00FC2B0C">
        <w:rPr>
          <w:spacing w:val="-2"/>
          <w:lang w:eastAsia="en-US"/>
        </w:rPr>
        <w:t xml:space="preserve"> </w:t>
      </w:r>
      <w:r w:rsidR="00EE08E5" w:rsidRPr="00FC2B0C">
        <w:rPr>
          <w:b/>
          <w:spacing w:val="-2"/>
          <w:lang w:eastAsia="en-US"/>
        </w:rPr>
        <w:t>22%</w:t>
      </w:r>
      <w:r w:rsidR="00EE08E5" w:rsidRPr="00FC2B0C">
        <w:rPr>
          <w:spacing w:val="-2"/>
          <w:lang w:eastAsia="en-US"/>
        </w:rPr>
        <w:t xml:space="preserve">. </w:t>
      </w:r>
    </w:p>
    <w:p w:rsidR="00496EF8" w:rsidRDefault="00496EF8" w:rsidP="001948B7">
      <w:pPr>
        <w:ind w:firstLine="567"/>
        <w:jc w:val="both"/>
        <w:rPr>
          <w:lang w:eastAsia="en-US"/>
        </w:rPr>
      </w:pPr>
      <w:r>
        <w:rPr>
          <w:lang w:eastAsia="en-US"/>
        </w:rPr>
        <w:t>Частично «белую», частично «черную» зарплату получает каждый пятый работник в городе (</w:t>
      </w:r>
      <w:r w:rsidRPr="00B21332">
        <w:rPr>
          <w:b/>
          <w:lang w:eastAsia="en-US"/>
        </w:rPr>
        <w:t>20%</w:t>
      </w:r>
      <w:r>
        <w:rPr>
          <w:lang w:eastAsia="en-US"/>
        </w:rPr>
        <w:t xml:space="preserve">). Чем </w:t>
      </w:r>
      <w:r w:rsidR="00865CCD">
        <w:rPr>
          <w:lang w:eastAsia="en-US"/>
        </w:rPr>
        <w:t>старше</w:t>
      </w:r>
      <w:r>
        <w:rPr>
          <w:lang w:eastAsia="en-US"/>
        </w:rPr>
        <w:t xml:space="preserve"> респонденты, тем </w:t>
      </w:r>
      <w:r w:rsidR="00865CCD">
        <w:rPr>
          <w:lang w:eastAsia="en-US"/>
        </w:rPr>
        <w:t>реже</w:t>
      </w:r>
      <w:r>
        <w:rPr>
          <w:lang w:eastAsia="en-US"/>
        </w:rPr>
        <w:t xml:space="preserve"> они работают по такой схеме (от </w:t>
      </w:r>
      <w:r w:rsidRPr="00B21332">
        <w:rPr>
          <w:b/>
          <w:lang w:eastAsia="en-US"/>
        </w:rPr>
        <w:t>25%</w:t>
      </w:r>
      <w:r>
        <w:rPr>
          <w:lang w:eastAsia="en-US"/>
        </w:rPr>
        <w:t xml:space="preserve"> среди молодежи до </w:t>
      </w:r>
      <w:r w:rsidRPr="00B21332">
        <w:rPr>
          <w:b/>
          <w:lang w:eastAsia="en-US"/>
        </w:rPr>
        <w:t>7%</w:t>
      </w:r>
      <w:r>
        <w:rPr>
          <w:lang w:eastAsia="en-US"/>
        </w:rPr>
        <w:t xml:space="preserve"> среди людей пенсионного возраста).  </w:t>
      </w:r>
    </w:p>
    <w:p w:rsidR="00030AA2" w:rsidRPr="0014238A" w:rsidRDefault="00030AA2" w:rsidP="00030AA2">
      <w:pPr>
        <w:ind w:firstLine="540"/>
        <w:jc w:val="both"/>
        <w:rPr>
          <w:color w:val="FF0000"/>
        </w:rPr>
      </w:pPr>
      <w:r w:rsidRPr="00865CCD">
        <w:t xml:space="preserve">Сравним ответы воронежцев сегодня и в прошедшие годы. </w:t>
      </w:r>
    </w:p>
    <w:p w:rsidR="00B21332" w:rsidRPr="000B3E38" w:rsidRDefault="00B21332" w:rsidP="00030AA2">
      <w:pPr>
        <w:ind w:firstLine="540"/>
        <w:jc w:val="center"/>
        <w:rPr>
          <w:b/>
          <w:i/>
          <w:sz w:val="10"/>
          <w:szCs w:val="10"/>
        </w:rPr>
      </w:pPr>
    </w:p>
    <w:p w:rsidR="00030AA2" w:rsidRDefault="00030AA2" w:rsidP="00030AA2">
      <w:pPr>
        <w:ind w:firstLine="540"/>
        <w:jc w:val="center"/>
        <w:rPr>
          <w:b/>
          <w:i/>
          <w:lang w:val="en-US"/>
        </w:rPr>
      </w:pPr>
      <w:r w:rsidRPr="00865CCD">
        <w:rPr>
          <w:b/>
          <w:i/>
        </w:rPr>
        <w:t>Какую зарплату Вы получаете?</w:t>
      </w:r>
    </w:p>
    <w:p w:rsidR="00B21332" w:rsidRDefault="00B21332" w:rsidP="00030AA2">
      <w:pPr>
        <w:ind w:firstLine="540"/>
        <w:jc w:val="center"/>
        <w:rPr>
          <w:b/>
          <w:i/>
          <w:lang w:val="en-US"/>
        </w:rPr>
      </w:pPr>
      <w:r w:rsidRPr="004859C1">
        <w:rPr>
          <w:noProof/>
          <w:color w:val="0070C0"/>
        </w:rPr>
        <w:drawing>
          <wp:inline distT="0" distB="0" distL="0" distR="0" wp14:anchorId="062272E1" wp14:editId="729DD1C4">
            <wp:extent cx="6083929" cy="1991762"/>
            <wp:effectExtent l="0" t="0" r="12700" b="27940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1948B7" w:rsidRPr="00B46A53" w:rsidRDefault="00865CCD" w:rsidP="00030AA2">
      <w:pPr>
        <w:ind w:firstLine="567"/>
        <w:jc w:val="both"/>
        <w:rPr>
          <w:i/>
          <w:lang w:eastAsia="en-US"/>
        </w:rPr>
      </w:pPr>
      <w:r w:rsidRPr="00865CCD">
        <w:t>За п</w:t>
      </w:r>
      <w:r>
        <w:t xml:space="preserve">оследние пять лет уменьшилось количество работников города, которые получают «белую» зарплату, с </w:t>
      </w:r>
      <w:r w:rsidRPr="00B21332">
        <w:rPr>
          <w:b/>
        </w:rPr>
        <w:t>80%</w:t>
      </w:r>
      <w:r>
        <w:t xml:space="preserve"> до </w:t>
      </w:r>
      <w:r w:rsidRPr="00B21332">
        <w:rPr>
          <w:b/>
        </w:rPr>
        <w:t>63%</w:t>
      </w:r>
      <w:r>
        <w:t xml:space="preserve">. Выросло число получателей «черной» зарплаты с </w:t>
      </w:r>
      <w:r w:rsidRPr="00B21332">
        <w:rPr>
          <w:b/>
        </w:rPr>
        <w:t>6%</w:t>
      </w:r>
      <w:r>
        <w:t xml:space="preserve"> до </w:t>
      </w:r>
      <w:r w:rsidRPr="00B21332">
        <w:rPr>
          <w:b/>
        </w:rPr>
        <w:t>9%</w:t>
      </w:r>
      <w:r>
        <w:t>. Популярность смешанной формы выплат (частично «белая», частично «черная») с 2008 года увеличилась в два раза (</w:t>
      </w:r>
      <w:proofErr w:type="gramStart"/>
      <w:r>
        <w:t>с</w:t>
      </w:r>
      <w:proofErr w:type="gramEnd"/>
      <w:r>
        <w:t xml:space="preserve"> </w:t>
      </w:r>
      <w:r w:rsidRPr="00B21332">
        <w:rPr>
          <w:b/>
        </w:rPr>
        <w:t>10%</w:t>
      </w:r>
      <w:r>
        <w:t xml:space="preserve"> до </w:t>
      </w:r>
      <w:r w:rsidRPr="00B21332">
        <w:rPr>
          <w:b/>
        </w:rPr>
        <w:t>20%</w:t>
      </w:r>
      <w:r>
        <w:t>).</w:t>
      </w:r>
      <w:r w:rsidR="001948B7" w:rsidRPr="00B46A53">
        <w:rPr>
          <w:i/>
          <w:lang w:eastAsia="en-US"/>
        </w:rPr>
        <w:br w:type="page"/>
      </w:r>
    </w:p>
    <w:p w:rsidR="006A0F4A" w:rsidRPr="00B46A53" w:rsidRDefault="006A0F4A" w:rsidP="006A0F4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0F4A" w:rsidRPr="00B46A53" w:rsidRDefault="006A0F4A" w:rsidP="006A0F4A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569BC98" wp14:editId="247503FD">
            <wp:extent cx="457200" cy="533400"/>
            <wp:effectExtent l="0" t="0" r="0" b="0"/>
            <wp:docPr id="9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BEF" w:rsidRPr="00D41526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16 сентября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CB0BEF" w:rsidRPr="00D0418A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0BEF" w:rsidRPr="005D7DFD" w:rsidRDefault="00CB0BEF" w:rsidP="00CB0BE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6A0F4A" w:rsidRPr="00B46A53" w:rsidRDefault="006A0F4A" w:rsidP="006A0F4A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32320" behindDoc="0" locked="0" layoutInCell="1" allowOverlap="1" wp14:anchorId="3826C28C" wp14:editId="4202533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8C74F4" id="Прямая соединительная линия 4" o:spid="_x0000_s1026" style="position:absolute;z-index:2518323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/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Eg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qgR/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8937E0" w:rsidRPr="003D5038" w:rsidRDefault="008937E0" w:rsidP="008937E0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8937E0" w:rsidRPr="000455A4" w:rsidRDefault="008937E0" w:rsidP="008937E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937E0" w:rsidRPr="000455A4" w:rsidTr="009D620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937E0" w:rsidRPr="000455A4" w:rsidTr="009D620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8937E0" w:rsidRPr="00931815" w:rsidRDefault="008937E0" w:rsidP="008937E0">
            <w:pPr>
              <w:jc w:val="center"/>
            </w:pPr>
            <w:r w:rsidRPr="00931815">
              <w:t>43,7</w:t>
            </w:r>
          </w:p>
        </w:tc>
      </w:tr>
      <w:tr w:rsidR="008937E0" w:rsidRPr="000455A4" w:rsidTr="009D6206">
        <w:trPr>
          <w:trHeight w:val="236"/>
          <w:jc w:val="center"/>
        </w:trPr>
        <w:tc>
          <w:tcPr>
            <w:tcW w:w="5337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8937E0" w:rsidRDefault="008937E0" w:rsidP="008937E0">
            <w:pPr>
              <w:jc w:val="center"/>
            </w:pPr>
            <w:r w:rsidRPr="00931815">
              <w:t>56,3</w:t>
            </w:r>
          </w:p>
        </w:tc>
      </w:tr>
    </w:tbl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937E0" w:rsidRPr="000455A4" w:rsidTr="009D620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937E0" w:rsidRPr="000455A4" w:rsidTr="008937E0">
        <w:trPr>
          <w:trHeight w:val="284"/>
          <w:jc w:val="center"/>
        </w:trPr>
        <w:tc>
          <w:tcPr>
            <w:tcW w:w="5355" w:type="dxa"/>
            <w:vAlign w:val="center"/>
          </w:tcPr>
          <w:p w:rsidR="008937E0" w:rsidRPr="000455A4" w:rsidRDefault="008937E0" w:rsidP="008937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8937E0" w:rsidRPr="00595EEF" w:rsidRDefault="008937E0" w:rsidP="008937E0">
            <w:pPr>
              <w:jc w:val="center"/>
            </w:pPr>
            <w:r w:rsidRPr="00595EEF">
              <w:t>25,6</w:t>
            </w:r>
          </w:p>
        </w:tc>
      </w:tr>
      <w:tr w:rsidR="008937E0" w:rsidRPr="000455A4" w:rsidTr="008937E0">
        <w:trPr>
          <w:trHeight w:val="346"/>
          <w:jc w:val="center"/>
        </w:trPr>
        <w:tc>
          <w:tcPr>
            <w:tcW w:w="5355" w:type="dxa"/>
            <w:vAlign w:val="center"/>
          </w:tcPr>
          <w:p w:rsidR="008937E0" w:rsidRPr="000455A4" w:rsidRDefault="008937E0" w:rsidP="008937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8937E0" w:rsidRPr="00595EEF" w:rsidRDefault="008937E0" w:rsidP="008937E0">
            <w:pPr>
              <w:jc w:val="center"/>
            </w:pPr>
            <w:r w:rsidRPr="00595EEF">
              <w:t>32,0</w:t>
            </w:r>
          </w:p>
        </w:tc>
      </w:tr>
      <w:tr w:rsidR="008937E0" w:rsidRPr="000455A4" w:rsidTr="008937E0">
        <w:trPr>
          <w:trHeight w:val="338"/>
          <w:jc w:val="center"/>
        </w:trPr>
        <w:tc>
          <w:tcPr>
            <w:tcW w:w="535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8937E0" w:rsidRPr="00595EEF" w:rsidRDefault="008937E0" w:rsidP="008937E0">
            <w:pPr>
              <w:jc w:val="center"/>
            </w:pPr>
            <w:r w:rsidRPr="00595EEF">
              <w:t>18,0</w:t>
            </w:r>
          </w:p>
        </w:tc>
      </w:tr>
      <w:tr w:rsidR="008937E0" w:rsidRPr="000455A4" w:rsidTr="008937E0">
        <w:trPr>
          <w:trHeight w:val="348"/>
          <w:jc w:val="center"/>
        </w:trPr>
        <w:tc>
          <w:tcPr>
            <w:tcW w:w="535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8937E0" w:rsidRDefault="008937E0" w:rsidP="008937E0">
            <w:pPr>
              <w:jc w:val="center"/>
            </w:pPr>
            <w:r w:rsidRPr="00595EEF">
              <w:t>24,4</w:t>
            </w:r>
          </w:p>
        </w:tc>
      </w:tr>
    </w:tbl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937E0" w:rsidRPr="000455A4" w:rsidTr="009D620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937E0" w:rsidRPr="000455A4" w:rsidTr="008937E0">
        <w:trPr>
          <w:trHeight w:val="280"/>
          <w:jc w:val="center"/>
        </w:trPr>
        <w:tc>
          <w:tcPr>
            <w:tcW w:w="5490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8937E0" w:rsidRPr="00440A13" w:rsidRDefault="008937E0" w:rsidP="008937E0">
            <w:pPr>
              <w:jc w:val="center"/>
            </w:pPr>
            <w:r w:rsidRPr="00440A13">
              <w:t>1,2</w:t>
            </w:r>
          </w:p>
        </w:tc>
      </w:tr>
      <w:tr w:rsidR="008937E0" w:rsidRPr="000455A4" w:rsidTr="008937E0">
        <w:trPr>
          <w:trHeight w:val="280"/>
          <w:jc w:val="center"/>
        </w:trPr>
        <w:tc>
          <w:tcPr>
            <w:tcW w:w="5490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8937E0" w:rsidRPr="00440A13" w:rsidRDefault="008937E0" w:rsidP="008937E0">
            <w:pPr>
              <w:jc w:val="center"/>
            </w:pPr>
            <w:r w:rsidRPr="00440A13">
              <w:t>15,0</w:t>
            </w:r>
          </w:p>
        </w:tc>
      </w:tr>
      <w:tr w:rsidR="008937E0" w:rsidRPr="000455A4" w:rsidTr="008937E0">
        <w:trPr>
          <w:trHeight w:val="345"/>
          <w:jc w:val="center"/>
        </w:trPr>
        <w:tc>
          <w:tcPr>
            <w:tcW w:w="5490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8937E0" w:rsidRPr="00440A13" w:rsidRDefault="008937E0" w:rsidP="008937E0">
            <w:pPr>
              <w:jc w:val="center"/>
            </w:pPr>
            <w:r w:rsidRPr="00440A13">
              <w:t>33,2</w:t>
            </w:r>
          </w:p>
        </w:tc>
      </w:tr>
      <w:tr w:rsidR="008937E0" w:rsidRPr="000455A4" w:rsidTr="008937E0">
        <w:trPr>
          <w:trHeight w:val="336"/>
          <w:jc w:val="center"/>
        </w:trPr>
        <w:tc>
          <w:tcPr>
            <w:tcW w:w="5490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8937E0" w:rsidRDefault="008937E0" w:rsidP="008937E0">
            <w:pPr>
              <w:jc w:val="center"/>
            </w:pPr>
            <w:r w:rsidRPr="00440A13">
              <w:t>50,</w:t>
            </w:r>
            <w:r>
              <w:t>6</w:t>
            </w:r>
          </w:p>
        </w:tc>
      </w:tr>
    </w:tbl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p w:rsidR="008937E0" w:rsidRPr="000455A4" w:rsidRDefault="008937E0" w:rsidP="008937E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937E0" w:rsidRPr="000455A4" w:rsidTr="009D620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937E0" w:rsidRPr="000455A4" w:rsidTr="008937E0">
        <w:trPr>
          <w:trHeight w:val="495"/>
          <w:jc w:val="center"/>
        </w:trPr>
        <w:tc>
          <w:tcPr>
            <w:tcW w:w="548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8937E0" w:rsidRPr="004A2D4E" w:rsidRDefault="008937E0" w:rsidP="008937E0">
            <w:pPr>
              <w:jc w:val="center"/>
            </w:pPr>
            <w:r w:rsidRPr="004A2D4E">
              <w:t>4,3</w:t>
            </w:r>
          </w:p>
        </w:tc>
      </w:tr>
      <w:tr w:rsidR="008937E0" w:rsidRPr="000455A4" w:rsidTr="008937E0">
        <w:trPr>
          <w:trHeight w:val="495"/>
          <w:jc w:val="center"/>
        </w:trPr>
        <w:tc>
          <w:tcPr>
            <w:tcW w:w="548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8937E0" w:rsidRPr="004A2D4E" w:rsidRDefault="008937E0" w:rsidP="008937E0">
            <w:pPr>
              <w:jc w:val="center"/>
            </w:pPr>
            <w:r w:rsidRPr="004A2D4E">
              <w:t>14,7</w:t>
            </w:r>
          </w:p>
        </w:tc>
      </w:tr>
      <w:tr w:rsidR="008937E0" w:rsidRPr="000455A4" w:rsidTr="008937E0">
        <w:trPr>
          <w:trHeight w:val="495"/>
          <w:jc w:val="center"/>
        </w:trPr>
        <w:tc>
          <w:tcPr>
            <w:tcW w:w="548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8937E0" w:rsidRPr="004A2D4E" w:rsidRDefault="008937E0" w:rsidP="008937E0">
            <w:pPr>
              <w:jc w:val="center"/>
            </w:pPr>
            <w:r w:rsidRPr="004A2D4E">
              <w:t>47,2</w:t>
            </w:r>
          </w:p>
        </w:tc>
      </w:tr>
      <w:tr w:rsidR="008937E0" w:rsidRPr="000455A4" w:rsidTr="008937E0">
        <w:trPr>
          <w:trHeight w:val="495"/>
          <w:jc w:val="center"/>
        </w:trPr>
        <w:tc>
          <w:tcPr>
            <w:tcW w:w="548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8937E0" w:rsidRPr="004A2D4E" w:rsidRDefault="008937E0" w:rsidP="008937E0">
            <w:pPr>
              <w:jc w:val="center"/>
            </w:pPr>
            <w:r w:rsidRPr="004A2D4E">
              <w:t>31,5</w:t>
            </w:r>
          </w:p>
        </w:tc>
      </w:tr>
      <w:tr w:rsidR="008937E0" w:rsidRPr="000455A4" w:rsidTr="008937E0">
        <w:trPr>
          <w:trHeight w:val="495"/>
          <w:jc w:val="center"/>
        </w:trPr>
        <w:tc>
          <w:tcPr>
            <w:tcW w:w="5485" w:type="dxa"/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8937E0" w:rsidRDefault="008937E0" w:rsidP="008937E0">
            <w:pPr>
              <w:jc w:val="center"/>
            </w:pPr>
            <w:r w:rsidRPr="004A2D4E">
              <w:t>2,3</w:t>
            </w:r>
          </w:p>
        </w:tc>
      </w:tr>
    </w:tbl>
    <w:p w:rsidR="008937E0" w:rsidRPr="000455A4" w:rsidRDefault="008937E0" w:rsidP="008937E0">
      <w:pPr>
        <w:rPr>
          <w:i/>
        </w:rPr>
      </w:pPr>
    </w:p>
    <w:p w:rsidR="008937E0" w:rsidRPr="000455A4" w:rsidRDefault="008937E0" w:rsidP="008937E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937E0" w:rsidRPr="000455A4" w:rsidTr="009D620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937E0" w:rsidRPr="000455A4" w:rsidRDefault="008937E0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3969" w:rsidRPr="000455A4" w:rsidTr="002A3969">
        <w:trPr>
          <w:trHeight w:val="280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A3969" w:rsidRPr="0034732C" w:rsidRDefault="002A3969" w:rsidP="002A3969">
            <w:pPr>
              <w:jc w:val="center"/>
            </w:pPr>
            <w:r w:rsidRPr="0034732C">
              <w:t>58,3</w:t>
            </w:r>
          </w:p>
        </w:tc>
      </w:tr>
      <w:tr w:rsidR="002A3969" w:rsidRPr="000455A4" w:rsidTr="002A3969">
        <w:trPr>
          <w:trHeight w:val="280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A3969" w:rsidRPr="0034732C" w:rsidRDefault="002A3969" w:rsidP="002A3969">
            <w:pPr>
              <w:jc w:val="center"/>
            </w:pPr>
            <w:r w:rsidRPr="0034732C">
              <w:t>5,0</w:t>
            </w:r>
          </w:p>
        </w:tc>
      </w:tr>
      <w:tr w:rsidR="002A3969" w:rsidRPr="000455A4" w:rsidTr="002A3969">
        <w:trPr>
          <w:trHeight w:val="345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A3969" w:rsidRPr="0034732C" w:rsidRDefault="002A3969" w:rsidP="002A3969">
            <w:pPr>
              <w:jc w:val="center"/>
            </w:pPr>
            <w:r w:rsidRPr="0034732C">
              <w:t>18,2</w:t>
            </w:r>
          </w:p>
        </w:tc>
      </w:tr>
      <w:tr w:rsidR="002A3969" w:rsidRPr="000455A4" w:rsidTr="002A3969">
        <w:trPr>
          <w:trHeight w:val="345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A3969" w:rsidRPr="0034732C" w:rsidRDefault="002A3969" w:rsidP="002A3969">
            <w:pPr>
              <w:jc w:val="center"/>
            </w:pPr>
            <w:r w:rsidRPr="0034732C">
              <w:t>8,6</w:t>
            </w:r>
          </w:p>
        </w:tc>
      </w:tr>
      <w:tr w:rsidR="002A3969" w:rsidRPr="000455A4" w:rsidTr="002A3969">
        <w:trPr>
          <w:trHeight w:val="336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2A3969" w:rsidRDefault="002A3969" w:rsidP="002A3969">
            <w:pPr>
              <w:jc w:val="center"/>
            </w:pPr>
            <w:r w:rsidRPr="0034732C">
              <w:t>10,1</w:t>
            </w:r>
          </w:p>
        </w:tc>
      </w:tr>
    </w:tbl>
    <w:p w:rsidR="008937E0" w:rsidRDefault="008937E0" w:rsidP="008937E0"/>
    <w:p w:rsidR="002A3969" w:rsidRDefault="002A3969" w:rsidP="008937E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A3969" w:rsidRPr="000455A4" w:rsidTr="009D620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3969" w:rsidRPr="000455A4" w:rsidTr="002A3969">
        <w:trPr>
          <w:trHeight w:val="280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2A3969" w:rsidRPr="00CE1408" w:rsidRDefault="002A3969" w:rsidP="002A3969">
            <w:pPr>
              <w:jc w:val="center"/>
            </w:pPr>
            <w:r w:rsidRPr="00CE1408">
              <w:t>31,7</w:t>
            </w:r>
          </w:p>
        </w:tc>
      </w:tr>
      <w:tr w:rsidR="002A3969" w:rsidRPr="000455A4" w:rsidTr="002A3969">
        <w:trPr>
          <w:trHeight w:val="280"/>
          <w:jc w:val="center"/>
        </w:trPr>
        <w:tc>
          <w:tcPr>
            <w:tcW w:w="5562" w:type="dxa"/>
            <w:vAlign w:val="center"/>
          </w:tcPr>
          <w:p w:rsidR="002A3969" w:rsidRPr="000455A4" w:rsidRDefault="002A3969" w:rsidP="009D62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2A3969" w:rsidRDefault="002A3969" w:rsidP="002A3969">
            <w:pPr>
              <w:jc w:val="center"/>
            </w:pPr>
            <w:r w:rsidRPr="00CE1408">
              <w:t>68,3</w:t>
            </w:r>
          </w:p>
        </w:tc>
      </w:tr>
    </w:tbl>
    <w:p w:rsidR="002A3969" w:rsidRPr="000455A4" w:rsidRDefault="002A3969" w:rsidP="008937E0"/>
    <w:p w:rsidR="00B55104" w:rsidRPr="00B46A53" w:rsidRDefault="008937E0" w:rsidP="008937E0">
      <w:pPr>
        <w:ind w:firstLine="567"/>
        <w:jc w:val="both"/>
        <w:rPr>
          <w:i/>
          <w:lang w:eastAsia="en-US"/>
        </w:rPr>
      </w:pPr>
      <w:r>
        <w:rPr>
          <w:sz w:val="20"/>
          <w:szCs w:val="20"/>
        </w:rPr>
        <w:br w:type="page"/>
      </w:r>
    </w:p>
    <w:sectPr w:rsidR="00B55104" w:rsidRPr="00B46A53" w:rsidSect="00C862F8">
      <w:footerReference w:type="even" r:id="rId71"/>
      <w:footerReference w:type="default" r:id="rId72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5E1" w:rsidRDefault="000935E1">
      <w:r>
        <w:separator/>
      </w:r>
    </w:p>
  </w:endnote>
  <w:endnote w:type="continuationSeparator" w:id="0">
    <w:p w:rsidR="000935E1" w:rsidRDefault="0009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rnaulGrotesk">
    <w:altName w:val="BarnaulGrotesk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232" w:rsidRDefault="00B0123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01232" w:rsidRDefault="00B012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232" w:rsidRDefault="00B0123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23563">
      <w:rPr>
        <w:rStyle w:val="ad"/>
        <w:noProof/>
      </w:rPr>
      <w:t>15</w:t>
    </w:r>
    <w:r>
      <w:rPr>
        <w:rStyle w:val="ad"/>
      </w:rPr>
      <w:fldChar w:fldCharType="end"/>
    </w:r>
  </w:p>
  <w:p w:rsidR="00B01232" w:rsidRDefault="00B012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5E1" w:rsidRDefault="000935E1">
      <w:r>
        <w:separator/>
      </w:r>
    </w:p>
  </w:footnote>
  <w:footnote w:type="continuationSeparator" w:id="0">
    <w:p w:rsidR="000935E1" w:rsidRDefault="00093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E12AF4"/>
    <w:multiLevelType w:val="hybridMultilevel"/>
    <w:tmpl w:val="DBF02F34"/>
    <w:lvl w:ilvl="0" w:tplc="C7465A8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4514E"/>
    <w:multiLevelType w:val="hybridMultilevel"/>
    <w:tmpl w:val="732A8150"/>
    <w:lvl w:ilvl="0" w:tplc="AC305DF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EC4BBA"/>
    <w:multiLevelType w:val="hybridMultilevel"/>
    <w:tmpl w:val="A2BA5B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4A3272"/>
    <w:multiLevelType w:val="hybridMultilevel"/>
    <w:tmpl w:val="0838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7"/>
  </w:num>
  <w:num w:numId="6">
    <w:abstractNumId w:val="12"/>
  </w:num>
  <w:num w:numId="7">
    <w:abstractNumId w:val="13"/>
  </w:num>
  <w:num w:numId="8">
    <w:abstractNumId w:val="3"/>
  </w:num>
  <w:num w:numId="9">
    <w:abstractNumId w:val="5"/>
  </w:num>
  <w:num w:numId="10">
    <w:abstractNumId w:val="1"/>
  </w:num>
  <w:num w:numId="11">
    <w:abstractNumId w:val="9"/>
  </w:num>
  <w:num w:numId="12">
    <w:abstractNumId w:val="6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A35"/>
    <w:rsid w:val="000012E4"/>
    <w:rsid w:val="0000357F"/>
    <w:rsid w:val="00004781"/>
    <w:rsid w:val="0000565D"/>
    <w:rsid w:val="00005713"/>
    <w:rsid w:val="0000591F"/>
    <w:rsid w:val="00005A1A"/>
    <w:rsid w:val="000067AC"/>
    <w:rsid w:val="00007530"/>
    <w:rsid w:val="00007748"/>
    <w:rsid w:val="00007B81"/>
    <w:rsid w:val="0001017C"/>
    <w:rsid w:val="000118CF"/>
    <w:rsid w:val="00011FFB"/>
    <w:rsid w:val="00012E86"/>
    <w:rsid w:val="0001343E"/>
    <w:rsid w:val="000139D0"/>
    <w:rsid w:val="0001587C"/>
    <w:rsid w:val="00015C0E"/>
    <w:rsid w:val="00016AC7"/>
    <w:rsid w:val="00017D29"/>
    <w:rsid w:val="0002166A"/>
    <w:rsid w:val="00021FB7"/>
    <w:rsid w:val="0002324A"/>
    <w:rsid w:val="00023344"/>
    <w:rsid w:val="00023623"/>
    <w:rsid w:val="00024656"/>
    <w:rsid w:val="00024D5C"/>
    <w:rsid w:val="00024D61"/>
    <w:rsid w:val="00024E20"/>
    <w:rsid w:val="00024FFA"/>
    <w:rsid w:val="000258DE"/>
    <w:rsid w:val="0002608F"/>
    <w:rsid w:val="00026B67"/>
    <w:rsid w:val="0002789A"/>
    <w:rsid w:val="00027951"/>
    <w:rsid w:val="00030AA2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70B3"/>
    <w:rsid w:val="0004084B"/>
    <w:rsid w:val="0004114D"/>
    <w:rsid w:val="00041BAF"/>
    <w:rsid w:val="00041E28"/>
    <w:rsid w:val="0004247B"/>
    <w:rsid w:val="00042512"/>
    <w:rsid w:val="00042B4B"/>
    <w:rsid w:val="00042E02"/>
    <w:rsid w:val="0004466B"/>
    <w:rsid w:val="0004467B"/>
    <w:rsid w:val="000449B3"/>
    <w:rsid w:val="00045050"/>
    <w:rsid w:val="0004507D"/>
    <w:rsid w:val="000452E0"/>
    <w:rsid w:val="000455A4"/>
    <w:rsid w:val="00047D90"/>
    <w:rsid w:val="000503A4"/>
    <w:rsid w:val="000506A3"/>
    <w:rsid w:val="000519C4"/>
    <w:rsid w:val="0005293C"/>
    <w:rsid w:val="00052A4D"/>
    <w:rsid w:val="0005384D"/>
    <w:rsid w:val="00053AEB"/>
    <w:rsid w:val="00053F35"/>
    <w:rsid w:val="000541B9"/>
    <w:rsid w:val="00055403"/>
    <w:rsid w:val="00055BD3"/>
    <w:rsid w:val="000561D1"/>
    <w:rsid w:val="0005703E"/>
    <w:rsid w:val="0005798C"/>
    <w:rsid w:val="00057C78"/>
    <w:rsid w:val="00061266"/>
    <w:rsid w:val="00061677"/>
    <w:rsid w:val="00061683"/>
    <w:rsid w:val="00061AC0"/>
    <w:rsid w:val="0006202B"/>
    <w:rsid w:val="000628C7"/>
    <w:rsid w:val="0006312F"/>
    <w:rsid w:val="00063186"/>
    <w:rsid w:val="00064467"/>
    <w:rsid w:val="000650F3"/>
    <w:rsid w:val="00065FF1"/>
    <w:rsid w:val="0006684C"/>
    <w:rsid w:val="00066993"/>
    <w:rsid w:val="00067587"/>
    <w:rsid w:val="0007009E"/>
    <w:rsid w:val="000707FF"/>
    <w:rsid w:val="00071B98"/>
    <w:rsid w:val="00071F13"/>
    <w:rsid w:val="000724ED"/>
    <w:rsid w:val="000725D9"/>
    <w:rsid w:val="000733B5"/>
    <w:rsid w:val="00073EB8"/>
    <w:rsid w:val="000740D0"/>
    <w:rsid w:val="00075D89"/>
    <w:rsid w:val="00076451"/>
    <w:rsid w:val="00076600"/>
    <w:rsid w:val="000800F4"/>
    <w:rsid w:val="00081D0E"/>
    <w:rsid w:val="0008204A"/>
    <w:rsid w:val="00082270"/>
    <w:rsid w:val="00082300"/>
    <w:rsid w:val="0008329D"/>
    <w:rsid w:val="0008390E"/>
    <w:rsid w:val="00083BCB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575"/>
    <w:rsid w:val="00092008"/>
    <w:rsid w:val="00092B12"/>
    <w:rsid w:val="00092B5D"/>
    <w:rsid w:val="0009325F"/>
    <w:rsid w:val="000935E1"/>
    <w:rsid w:val="00093B5D"/>
    <w:rsid w:val="00093CE5"/>
    <w:rsid w:val="0009464F"/>
    <w:rsid w:val="000948D2"/>
    <w:rsid w:val="00095343"/>
    <w:rsid w:val="00096560"/>
    <w:rsid w:val="0009656C"/>
    <w:rsid w:val="000966C2"/>
    <w:rsid w:val="0009692A"/>
    <w:rsid w:val="000A00BD"/>
    <w:rsid w:val="000A0449"/>
    <w:rsid w:val="000A0E15"/>
    <w:rsid w:val="000A0E9D"/>
    <w:rsid w:val="000A109A"/>
    <w:rsid w:val="000A15C9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57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3E38"/>
    <w:rsid w:val="000B3E96"/>
    <w:rsid w:val="000B443D"/>
    <w:rsid w:val="000B4BE8"/>
    <w:rsid w:val="000B53FE"/>
    <w:rsid w:val="000B5946"/>
    <w:rsid w:val="000B5A42"/>
    <w:rsid w:val="000B5B52"/>
    <w:rsid w:val="000B74B7"/>
    <w:rsid w:val="000C17E6"/>
    <w:rsid w:val="000C18F0"/>
    <w:rsid w:val="000C1F08"/>
    <w:rsid w:val="000C3636"/>
    <w:rsid w:val="000C43B0"/>
    <w:rsid w:val="000C49D5"/>
    <w:rsid w:val="000C51B3"/>
    <w:rsid w:val="000C5336"/>
    <w:rsid w:val="000C5A20"/>
    <w:rsid w:val="000C5C8C"/>
    <w:rsid w:val="000C600D"/>
    <w:rsid w:val="000C64EC"/>
    <w:rsid w:val="000C6C87"/>
    <w:rsid w:val="000C6CC5"/>
    <w:rsid w:val="000C76AA"/>
    <w:rsid w:val="000D054D"/>
    <w:rsid w:val="000D061A"/>
    <w:rsid w:val="000D1A3D"/>
    <w:rsid w:val="000D28D1"/>
    <w:rsid w:val="000D5064"/>
    <w:rsid w:val="000D5244"/>
    <w:rsid w:val="000D57E2"/>
    <w:rsid w:val="000D5C26"/>
    <w:rsid w:val="000D5F6F"/>
    <w:rsid w:val="000D675C"/>
    <w:rsid w:val="000D692F"/>
    <w:rsid w:val="000D713D"/>
    <w:rsid w:val="000D72B9"/>
    <w:rsid w:val="000D7753"/>
    <w:rsid w:val="000D7CA6"/>
    <w:rsid w:val="000D7E43"/>
    <w:rsid w:val="000E2A79"/>
    <w:rsid w:val="000E5A39"/>
    <w:rsid w:val="000E6135"/>
    <w:rsid w:val="000E6CDA"/>
    <w:rsid w:val="000E7308"/>
    <w:rsid w:val="000F09EF"/>
    <w:rsid w:val="000F11ED"/>
    <w:rsid w:val="000F1201"/>
    <w:rsid w:val="000F1FC6"/>
    <w:rsid w:val="000F20DC"/>
    <w:rsid w:val="000F3B44"/>
    <w:rsid w:val="000F42E9"/>
    <w:rsid w:val="000F5E1D"/>
    <w:rsid w:val="000F61EE"/>
    <w:rsid w:val="000F654B"/>
    <w:rsid w:val="000F658D"/>
    <w:rsid w:val="000F682F"/>
    <w:rsid w:val="000F696A"/>
    <w:rsid w:val="000F74CA"/>
    <w:rsid w:val="000F783B"/>
    <w:rsid w:val="000F7AFD"/>
    <w:rsid w:val="000F7CA8"/>
    <w:rsid w:val="0010220F"/>
    <w:rsid w:val="00102301"/>
    <w:rsid w:val="00102445"/>
    <w:rsid w:val="0010271A"/>
    <w:rsid w:val="00102A67"/>
    <w:rsid w:val="001031AB"/>
    <w:rsid w:val="001037B7"/>
    <w:rsid w:val="00103969"/>
    <w:rsid w:val="001039EA"/>
    <w:rsid w:val="00103EEC"/>
    <w:rsid w:val="001041DA"/>
    <w:rsid w:val="0010438F"/>
    <w:rsid w:val="00105828"/>
    <w:rsid w:val="001070DB"/>
    <w:rsid w:val="0010778B"/>
    <w:rsid w:val="00107D74"/>
    <w:rsid w:val="0011033C"/>
    <w:rsid w:val="00110BBD"/>
    <w:rsid w:val="001118DC"/>
    <w:rsid w:val="0011274A"/>
    <w:rsid w:val="00113AFF"/>
    <w:rsid w:val="00113B5B"/>
    <w:rsid w:val="00114CFF"/>
    <w:rsid w:val="00115020"/>
    <w:rsid w:val="001151FB"/>
    <w:rsid w:val="00116162"/>
    <w:rsid w:val="001161EE"/>
    <w:rsid w:val="00116257"/>
    <w:rsid w:val="00116663"/>
    <w:rsid w:val="00116A10"/>
    <w:rsid w:val="00116D73"/>
    <w:rsid w:val="00117105"/>
    <w:rsid w:val="00117253"/>
    <w:rsid w:val="00117498"/>
    <w:rsid w:val="00117560"/>
    <w:rsid w:val="0012072A"/>
    <w:rsid w:val="00120C75"/>
    <w:rsid w:val="00121308"/>
    <w:rsid w:val="0012189C"/>
    <w:rsid w:val="00121A11"/>
    <w:rsid w:val="00123157"/>
    <w:rsid w:val="001234C2"/>
    <w:rsid w:val="001235A1"/>
    <w:rsid w:val="00123BA7"/>
    <w:rsid w:val="001247BE"/>
    <w:rsid w:val="00125D95"/>
    <w:rsid w:val="00126B1B"/>
    <w:rsid w:val="001270A6"/>
    <w:rsid w:val="00127524"/>
    <w:rsid w:val="00127D5D"/>
    <w:rsid w:val="001324BF"/>
    <w:rsid w:val="00132B04"/>
    <w:rsid w:val="00132EAE"/>
    <w:rsid w:val="00133AD3"/>
    <w:rsid w:val="00133CBF"/>
    <w:rsid w:val="001341DC"/>
    <w:rsid w:val="00134669"/>
    <w:rsid w:val="001348A1"/>
    <w:rsid w:val="00134C63"/>
    <w:rsid w:val="0013500D"/>
    <w:rsid w:val="00135DD4"/>
    <w:rsid w:val="00135F6D"/>
    <w:rsid w:val="00136184"/>
    <w:rsid w:val="00136404"/>
    <w:rsid w:val="0013671F"/>
    <w:rsid w:val="001377A6"/>
    <w:rsid w:val="0013781D"/>
    <w:rsid w:val="00137A41"/>
    <w:rsid w:val="00140079"/>
    <w:rsid w:val="0014038A"/>
    <w:rsid w:val="00140B07"/>
    <w:rsid w:val="00140B66"/>
    <w:rsid w:val="00140B6A"/>
    <w:rsid w:val="00140B8F"/>
    <w:rsid w:val="001411B5"/>
    <w:rsid w:val="001416CD"/>
    <w:rsid w:val="00141EF8"/>
    <w:rsid w:val="0014238A"/>
    <w:rsid w:val="00142C88"/>
    <w:rsid w:val="001433A2"/>
    <w:rsid w:val="001436E1"/>
    <w:rsid w:val="001437F3"/>
    <w:rsid w:val="00143B2F"/>
    <w:rsid w:val="00143FF4"/>
    <w:rsid w:val="00144D6B"/>
    <w:rsid w:val="00144E45"/>
    <w:rsid w:val="00144F2A"/>
    <w:rsid w:val="00144FA1"/>
    <w:rsid w:val="001454B7"/>
    <w:rsid w:val="001464EB"/>
    <w:rsid w:val="00146538"/>
    <w:rsid w:val="00147DC6"/>
    <w:rsid w:val="0015037D"/>
    <w:rsid w:val="00150600"/>
    <w:rsid w:val="00150CED"/>
    <w:rsid w:val="00151CBE"/>
    <w:rsid w:val="001524BA"/>
    <w:rsid w:val="00153446"/>
    <w:rsid w:val="00154C01"/>
    <w:rsid w:val="00154E2C"/>
    <w:rsid w:val="001559A1"/>
    <w:rsid w:val="00155E6F"/>
    <w:rsid w:val="00157983"/>
    <w:rsid w:val="001602FE"/>
    <w:rsid w:val="001606C8"/>
    <w:rsid w:val="0016089F"/>
    <w:rsid w:val="00160912"/>
    <w:rsid w:val="00161186"/>
    <w:rsid w:val="001624E1"/>
    <w:rsid w:val="001648AB"/>
    <w:rsid w:val="00165EFB"/>
    <w:rsid w:val="00166741"/>
    <w:rsid w:val="0017101B"/>
    <w:rsid w:val="00171314"/>
    <w:rsid w:val="00172670"/>
    <w:rsid w:val="0017306D"/>
    <w:rsid w:val="0017315F"/>
    <w:rsid w:val="00174321"/>
    <w:rsid w:val="00174F01"/>
    <w:rsid w:val="00175CB7"/>
    <w:rsid w:val="0017652A"/>
    <w:rsid w:val="00176A5C"/>
    <w:rsid w:val="001779F2"/>
    <w:rsid w:val="00177F6B"/>
    <w:rsid w:val="00180D37"/>
    <w:rsid w:val="00180F4D"/>
    <w:rsid w:val="001817CE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A14"/>
    <w:rsid w:val="00185C48"/>
    <w:rsid w:val="0018648F"/>
    <w:rsid w:val="001910D7"/>
    <w:rsid w:val="00191253"/>
    <w:rsid w:val="00191DBD"/>
    <w:rsid w:val="00192057"/>
    <w:rsid w:val="001930DB"/>
    <w:rsid w:val="00193226"/>
    <w:rsid w:val="00193A3A"/>
    <w:rsid w:val="001942AD"/>
    <w:rsid w:val="001948B7"/>
    <w:rsid w:val="0019538D"/>
    <w:rsid w:val="0019541D"/>
    <w:rsid w:val="00195D2C"/>
    <w:rsid w:val="00196BCE"/>
    <w:rsid w:val="0019727D"/>
    <w:rsid w:val="001978B6"/>
    <w:rsid w:val="001A00DE"/>
    <w:rsid w:val="001A0E53"/>
    <w:rsid w:val="001A1038"/>
    <w:rsid w:val="001A166A"/>
    <w:rsid w:val="001A1A4F"/>
    <w:rsid w:val="001A1C72"/>
    <w:rsid w:val="001A27D5"/>
    <w:rsid w:val="001A2AE9"/>
    <w:rsid w:val="001A3DEB"/>
    <w:rsid w:val="001A491D"/>
    <w:rsid w:val="001A4C32"/>
    <w:rsid w:val="001A55DD"/>
    <w:rsid w:val="001A6788"/>
    <w:rsid w:val="001A7B65"/>
    <w:rsid w:val="001B01CB"/>
    <w:rsid w:val="001B0998"/>
    <w:rsid w:val="001B0C75"/>
    <w:rsid w:val="001B1122"/>
    <w:rsid w:val="001B131A"/>
    <w:rsid w:val="001B14A7"/>
    <w:rsid w:val="001B2352"/>
    <w:rsid w:val="001B470B"/>
    <w:rsid w:val="001B506B"/>
    <w:rsid w:val="001B5C56"/>
    <w:rsid w:val="001B6585"/>
    <w:rsid w:val="001B67CA"/>
    <w:rsid w:val="001B774C"/>
    <w:rsid w:val="001C04B2"/>
    <w:rsid w:val="001C0EC8"/>
    <w:rsid w:val="001C1982"/>
    <w:rsid w:val="001C234B"/>
    <w:rsid w:val="001C2A20"/>
    <w:rsid w:val="001C3145"/>
    <w:rsid w:val="001C3475"/>
    <w:rsid w:val="001C3A72"/>
    <w:rsid w:val="001C4680"/>
    <w:rsid w:val="001C47C7"/>
    <w:rsid w:val="001C486B"/>
    <w:rsid w:val="001C5166"/>
    <w:rsid w:val="001C51EC"/>
    <w:rsid w:val="001C567D"/>
    <w:rsid w:val="001C5E18"/>
    <w:rsid w:val="001C6750"/>
    <w:rsid w:val="001C7843"/>
    <w:rsid w:val="001C79DD"/>
    <w:rsid w:val="001C7A93"/>
    <w:rsid w:val="001D03F5"/>
    <w:rsid w:val="001D0826"/>
    <w:rsid w:val="001D12AC"/>
    <w:rsid w:val="001D1A34"/>
    <w:rsid w:val="001D26E6"/>
    <w:rsid w:val="001D29ED"/>
    <w:rsid w:val="001D29EF"/>
    <w:rsid w:val="001D2E99"/>
    <w:rsid w:val="001D419B"/>
    <w:rsid w:val="001D4279"/>
    <w:rsid w:val="001D45F0"/>
    <w:rsid w:val="001D4713"/>
    <w:rsid w:val="001D564F"/>
    <w:rsid w:val="001D5A12"/>
    <w:rsid w:val="001D5BA7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8F7"/>
    <w:rsid w:val="001E36E4"/>
    <w:rsid w:val="001E3A41"/>
    <w:rsid w:val="001E51F1"/>
    <w:rsid w:val="001E5673"/>
    <w:rsid w:val="001E56E8"/>
    <w:rsid w:val="001E64C2"/>
    <w:rsid w:val="001E6ADE"/>
    <w:rsid w:val="001E6DE0"/>
    <w:rsid w:val="001E76F5"/>
    <w:rsid w:val="001E7ECE"/>
    <w:rsid w:val="001F0018"/>
    <w:rsid w:val="001F06A0"/>
    <w:rsid w:val="001F1D4B"/>
    <w:rsid w:val="001F22A8"/>
    <w:rsid w:val="001F2886"/>
    <w:rsid w:val="001F2BE6"/>
    <w:rsid w:val="001F493E"/>
    <w:rsid w:val="001F5257"/>
    <w:rsid w:val="001F600E"/>
    <w:rsid w:val="001F60E8"/>
    <w:rsid w:val="001F6CDB"/>
    <w:rsid w:val="001F7025"/>
    <w:rsid w:val="00202746"/>
    <w:rsid w:val="00203C77"/>
    <w:rsid w:val="0020438C"/>
    <w:rsid w:val="00204F20"/>
    <w:rsid w:val="00204F96"/>
    <w:rsid w:val="00205273"/>
    <w:rsid w:val="00205B8F"/>
    <w:rsid w:val="00205F40"/>
    <w:rsid w:val="00206926"/>
    <w:rsid w:val="00206954"/>
    <w:rsid w:val="0020780D"/>
    <w:rsid w:val="00207DB9"/>
    <w:rsid w:val="00210B9C"/>
    <w:rsid w:val="0021186B"/>
    <w:rsid w:val="00211E9A"/>
    <w:rsid w:val="0021291E"/>
    <w:rsid w:val="00212E81"/>
    <w:rsid w:val="0021333A"/>
    <w:rsid w:val="0021392C"/>
    <w:rsid w:val="00213A66"/>
    <w:rsid w:val="00214A31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9D9"/>
    <w:rsid w:val="00224D02"/>
    <w:rsid w:val="00224F9C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0C9"/>
    <w:rsid w:val="00231511"/>
    <w:rsid w:val="00231991"/>
    <w:rsid w:val="00231BE6"/>
    <w:rsid w:val="00231EC8"/>
    <w:rsid w:val="0023209B"/>
    <w:rsid w:val="0023214D"/>
    <w:rsid w:val="00232282"/>
    <w:rsid w:val="00232B74"/>
    <w:rsid w:val="0023348B"/>
    <w:rsid w:val="00233933"/>
    <w:rsid w:val="00233C8F"/>
    <w:rsid w:val="00233FC5"/>
    <w:rsid w:val="002341E7"/>
    <w:rsid w:val="00235355"/>
    <w:rsid w:val="00235575"/>
    <w:rsid w:val="0023597B"/>
    <w:rsid w:val="00235AA3"/>
    <w:rsid w:val="00236BD7"/>
    <w:rsid w:val="002372C9"/>
    <w:rsid w:val="00237B67"/>
    <w:rsid w:val="00240D1F"/>
    <w:rsid w:val="002434D4"/>
    <w:rsid w:val="00243F6F"/>
    <w:rsid w:val="002449F3"/>
    <w:rsid w:val="00244E26"/>
    <w:rsid w:val="00246122"/>
    <w:rsid w:val="00246B9F"/>
    <w:rsid w:val="00247D92"/>
    <w:rsid w:val="002504A7"/>
    <w:rsid w:val="00251079"/>
    <w:rsid w:val="00251334"/>
    <w:rsid w:val="002515BE"/>
    <w:rsid w:val="00252A75"/>
    <w:rsid w:val="002530BF"/>
    <w:rsid w:val="00253754"/>
    <w:rsid w:val="002546F0"/>
    <w:rsid w:val="00254EC2"/>
    <w:rsid w:val="00255CD4"/>
    <w:rsid w:val="0025615F"/>
    <w:rsid w:val="00256FA5"/>
    <w:rsid w:val="00257480"/>
    <w:rsid w:val="0025756E"/>
    <w:rsid w:val="00260A91"/>
    <w:rsid w:val="00262A58"/>
    <w:rsid w:val="00262F72"/>
    <w:rsid w:val="00264C56"/>
    <w:rsid w:val="00265789"/>
    <w:rsid w:val="00265ABC"/>
    <w:rsid w:val="0026633E"/>
    <w:rsid w:val="00266AA7"/>
    <w:rsid w:val="00266C36"/>
    <w:rsid w:val="00267865"/>
    <w:rsid w:val="00267EC4"/>
    <w:rsid w:val="002711E2"/>
    <w:rsid w:val="00271A33"/>
    <w:rsid w:val="002736E4"/>
    <w:rsid w:val="00273A09"/>
    <w:rsid w:val="0027552A"/>
    <w:rsid w:val="00275647"/>
    <w:rsid w:val="002769DC"/>
    <w:rsid w:val="00276E20"/>
    <w:rsid w:val="0027745A"/>
    <w:rsid w:val="00277576"/>
    <w:rsid w:val="00277795"/>
    <w:rsid w:val="00280168"/>
    <w:rsid w:val="00280831"/>
    <w:rsid w:val="002809F6"/>
    <w:rsid w:val="00280E66"/>
    <w:rsid w:val="0028171E"/>
    <w:rsid w:val="00281CFE"/>
    <w:rsid w:val="002824E6"/>
    <w:rsid w:val="00282991"/>
    <w:rsid w:val="00282C7F"/>
    <w:rsid w:val="00282E13"/>
    <w:rsid w:val="0028350F"/>
    <w:rsid w:val="00286D64"/>
    <w:rsid w:val="00287921"/>
    <w:rsid w:val="00290A4E"/>
    <w:rsid w:val="00290B2B"/>
    <w:rsid w:val="00291376"/>
    <w:rsid w:val="00291EE2"/>
    <w:rsid w:val="00292584"/>
    <w:rsid w:val="00292652"/>
    <w:rsid w:val="002928A1"/>
    <w:rsid w:val="00293682"/>
    <w:rsid w:val="00293CF4"/>
    <w:rsid w:val="002946B4"/>
    <w:rsid w:val="00294BAA"/>
    <w:rsid w:val="00294D12"/>
    <w:rsid w:val="00295582"/>
    <w:rsid w:val="002958CD"/>
    <w:rsid w:val="00297F3D"/>
    <w:rsid w:val="002A0549"/>
    <w:rsid w:val="002A0A2E"/>
    <w:rsid w:val="002A1C10"/>
    <w:rsid w:val="002A28C6"/>
    <w:rsid w:val="002A3049"/>
    <w:rsid w:val="002A35F5"/>
    <w:rsid w:val="002A3889"/>
    <w:rsid w:val="002A3969"/>
    <w:rsid w:val="002A3A44"/>
    <w:rsid w:val="002A4263"/>
    <w:rsid w:val="002A4425"/>
    <w:rsid w:val="002A5304"/>
    <w:rsid w:val="002A5C58"/>
    <w:rsid w:val="002A5CB0"/>
    <w:rsid w:val="002A5CD5"/>
    <w:rsid w:val="002A648C"/>
    <w:rsid w:val="002A64E3"/>
    <w:rsid w:val="002A6735"/>
    <w:rsid w:val="002A75A2"/>
    <w:rsid w:val="002A7C6B"/>
    <w:rsid w:val="002B032C"/>
    <w:rsid w:val="002B0408"/>
    <w:rsid w:val="002B0697"/>
    <w:rsid w:val="002B072D"/>
    <w:rsid w:val="002B1187"/>
    <w:rsid w:val="002B1DD3"/>
    <w:rsid w:val="002B2045"/>
    <w:rsid w:val="002B20A1"/>
    <w:rsid w:val="002B2AD8"/>
    <w:rsid w:val="002B2F66"/>
    <w:rsid w:val="002B2F6C"/>
    <w:rsid w:val="002B33FD"/>
    <w:rsid w:val="002B387B"/>
    <w:rsid w:val="002B3B88"/>
    <w:rsid w:val="002B4576"/>
    <w:rsid w:val="002B4D13"/>
    <w:rsid w:val="002B4E16"/>
    <w:rsid w:val="002B52DC"/>
    <w:rsid w:val="002B5F4D"/>
    <w:rsid w:val="002B66E3"/>
    <w:rsid w:val="002B6CA7"/>
    <w:rsid w:val="002B6DFD"/>
    <w:rsid w:val="002B72E2"/>
    <w:rsid w:val="002B75E1"/>
    <w:rsid w:val="002C03E7"/>
    <w:rsid w:val="002C0BE1"/>
    <w:rsid w:val="002C0C08"/>
    <w:rsid w:val="002C0DAE"/>
    <w:rsid w:val="002C1784"/>
    <w:rsid w:val="002C18D1"/>
    <w:rsid w:val="002C2A30"/>
    <w:rsid w:val="002C31D6"/>
    <w:rsid w:val="002C3950"/>
    <w:rsid w:val="002C4208"/>
    <w:rsid w:val="002C4A6F"/>
    <w:rsid w:val="002C54A7"/>
    <w:rsid w:val="002C567E"/>
    <w:rsid w:val="002C5D5C"/>
    <w:rsid w:val="002C5E6D"/>
    <w:rsid w:val="002C68DB"/>
    <w:rsid w:val="002D00EF"/>
    <w:rsid w:val="002D1D11"/>
    <w:rsid w:val="002D1EDD"/>
    <w:rsid w:val="002D2690"/>
    <w:rsid w:val="002D39BD"/>
    <w:rsid w:val="002D3EC7"/>
    <w:rsid w:val="002D406B"/>
    <w:rsid w:val="002D4AC7"/>
    <w:rsid w:val="002D52B3"/>
    <w:rsid w:val="002D5D2C"/>
    <w:rsid w:val="002D679F"/>
    <w:rsid w:val="002D69F0"/>
    <w:rsid w:val="002D77BB"/>
    <w:rsid w:val="002E19BF"/>
    <w:rsid w:val="002E2287"/>
    <w:rsid w:val="002E2AE7"/>
    <w:rsid w:val="002E390C"/>
    <w:rsid w:val="002E5133"/>
    <w:rsid w:val="002E567A"/>
    <w:rsid w:val="002E5B5F"/>
    <w:rsid w:val="002F0F28"/>
    <w:rsid w:val="002F20CB"/>
    <w:rsid w:val="002F309F"/>
    <w:rsid w:val="002F3432"/>
    <w:rsid w:val="002F35C3"/>
    <w:rsid w:val="002F3793"/>
    <w:rsid w:val="002F38B9"/>
    <w:rsid w:val="002F4EF4"/>
    <w:rsid w:val="002F67DA"/>
    <w:rsid w:val="002F6A8F"/>
    <w:rsid w:val="00300526"/>
    <w:rsid w:val="00300DE6"/>
    <w:rsid w:val="00301BD4"/>
    <w:rsid w:val="0030237B"/>
    <w:rsid w:val="00304756"/>
    <w:rsid w:val="00304AB2"/>
    <w:rsid w:val="00304B21"/>
    <w:rsid w:val="00304D17"/>
    <w:rsid w:val="0030540C"/>
    <w:rsid w:val="00305578"/>
    <w:rsid w:val="003059AA"/>
    <w:rsid w:val="00305D76"/>
    <w:rsid w:val="00305D78"/>
    <w:rsid w:val="00306B86"/>
    <w:rsid w:val="00306F7B"/>
    <w:rsid w:val="003076B1"/>
    <w:rsid w:val="00307AD3"/>
    <w:rsid w:val="00307F27"/>
    <w:rsid w:val="00307F51"/>
    <w:rsid w:val="00307F93"/>
    <w:rsid w:val="00310020"/>
    <w:rsid w:val="0031153D"/>
    <w:rsid w:val="00311ED2"/>
    <w:rsid w:val="00313156"/>
    <w:rsid w:val="00313B7F"/>
    <w:rsid w:val="00313FB5"/>
    <w:rsid w:val="003142A4"/>
    <w:rsid w:val="0031444B"/>
    <w:rsid w:val="0031506A"/>
    <w:rsid w:val="00315671"/>
    <w:rsid w:val="00315F73"/>
    <w:rsid w:val="00316474"/>
    <w:rsid w:val="0031788D"/>
    <w:rsid w:val="00320098"/>
    <w:rsid w:val="0032014E"/>
    <w:rsid w:val="003203B1"/>
    <w:rsid w:val="00320AD4"/>
    <w:rsid w:val="00321EF9"/>
    <w:rsid w:val="0032222C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2CA4"/>
    <w:rsid w:val="00333270"/>
    <w:rsid w:val="00334294"/>
    <w:rsid w:val="00334F13"/>
    <w:rsid w:val="00335506"/>
    <w:rsid w:val="00335F93"/>
    <w:rsid w:val="003371AB"/>
    <w:rsid w:val="00337D0E"/>
    <w:rsid w:val="00337FC8"/>
    <w:rsid w:val="00340FEC"/>
    <w:rsid w:val="00341E8D"/>
    <w:rsid w:val="003425E8"/>
    <w:rsid w:val="00342D07"/>
    <w:rsid w:val="00342D15"/>
    <w:rsid w:val="003439DF"/>
    <w:rsid w:val="0034418F"/>
    <w:rsid w:val="003448CD"/>
    <w:rsid w:val="00344EA9"/>
    <w:rsid w:val="00345FA8"/>
    <w:rsid w:val="003469A8"/>
    <w:rsid w:val="00346ADB"/>
    <w:rsid w:val="00346F0A"/>
    <w:rsid w:val="00347AEF"/>
    <w:rsid w:val="00350021"/>
    <w:rsid w:val="0035092D"/>
    <w:rsid w:val="00350F33"/>
    <w:rsid w:val="003521A0"/>
    <w:rsid w:val="00353769"/>
    <w:rsid w:val="00353E69"/>
    <w:rsid w:val="00354317"/>
    <w:rsid w:val="00354927"/>
    <w:rsid w:val="00354EFF"/>
    <w:rsid w:val="00354F17"/>
    <w:rsid w:val="00355C0B"/>
    <w:rsid w:val="00356441"/>
    <w:rsid w:val="003567EA"/>
    <w:rsid w:val="003569A5"/>
    <w:rsid w:val="003569F7"/>
    <w:rsid w:val="0036016A"/>
    <w:rsid w:val="00360559"/>
    <w:rsid w:val="00360A1A"/>
    <w:rsid w:val="00360AB0"/>
    <w:rsid w:val="0036170F"/>
    <w:rsid w:val="00361B5C"/>
    <w:rsid w:val="00362AB2"/>
    <w:rsid w:val="00362BFB"/>
    <w:rsid w:val="00362EB2"/>
    <w:rsid w:val="00363016"/>
    <w:rsid w:val="0036379F"/>
    <w:rsid w:val="003647A0"/>
    <w:rsid w:val="00364A9C"/>
    <w:rsid w:val="00364D45"/>
    <w:rsid w:val="00365000"/>
    <w:rsid w:val="003651C0"/>
    <w:rsid w:val="003664B7"/>
    <w:rsid w:val="00366B25"/>
    <w:rsid w:val="00366B94"/>
    <w:rsid w:val="00367702"/>
    <w:rsid w:val="00367D48"/>
    <w:rsid w:val="00367DFA"/>
    <w:rsid w:val="0037066D"/>
    <w:rsid w:val="00370933"/>
    <w:rsid w:val="00371210"/>
    <w:rsid w:val="00371543"/>
    <w:rsid w:val="0037284E"/>
    <w:rsid w:val="00372BB3"/>
    <w:rsid w:val="00372C48"/>
    <w:rsid w:val="00372D20"/>
    <w:rsid w:val="00373586"/>
    <w:rsid w:val="0037389D"/>
    <w:rsid w:val="0037418D"/>
    <w:rsid w:val="00374618"/>
    <w:rsid w:val="0037481A"/>
    <w:rsid w:val="00374AF5"/>
    <w:rsid w:val="00374CE2"/>
    <w:rsid w:val="00374FAF"/>
    <w:rsid w:val="00375099"/>
    <w:rsid w:val="00375333"/>
    <w:rsid w:val="003761C4"/>
    <w:rsid w:val="00376BC0"/>
    <w:rsid w:val="003773AA"/>
    <w:rsid w:val="00377B5C"/>
    <w:rsid w:val="00377EA3"/>
    <w:rsid w:val="00380C24"/>
    <w:rsid w:val="003818D0"/>
    <w:rsid w:val="00382AAF"/>
    <w:rsid w:val="00382F08"/>
    <w:rsid w:val="0038338A"/>
    <w:rsid w:val="00384217"/>
    <w:rsid w:val="00384580"/>
    <w:rsid w:val="00384688"/>
    <w:rsid w:val="00384F6E"/>
    <w:rsid w:val="0038514D"/>
    <w:rsid w:val="00385D1E"/>
    <w:rsid w:val="00385FDC"/>
    <w:rsid w:val="0038710D"/>
    <w:rsid w:val="00387258"/>
    <w:rsid w:val="00390340"/>
    <w:rsid w:val="003907BF"/>
    <w:rsid w:val="00391A67"/>
    <w:rsid w:val="00391BC2"/>
    <w:rsid w:val="00392182"/>
    <w:rsid w:val="00392355"/>
    <w:rsid w:val="00392492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0777"/>
    <w:rsid w:val="003A0B30"/>
    <w:rsid w:val="003A112B"/>
    <w:rsid w:val="003A1EB5"/>
    <w:rsid w:val="003A216A"/>
    <w:rsid w:val="003A2583"/>
    <w:rsid w:val="003A26D9"/>
    <w:rsid w:val="003A3204"/>
    <w:rsid w:val="003A32DE"/>
    <w:rsid w:val="003A508E"/>
    <w:rsid w:val="003A5591"/>
    <w:rsid w:val="003A5BCF"/>
    <w:rsid w:val="003A7182"/>
    <w:rsid w:val="003A72A9"/>
    <w:rsid w:val="003A7910"/>
    <w:rsid w:val="003A7D02"/>
    <w:rsid w:val="003B1147"/>
    <w:rsid w:val="003B11EB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25FF"/>
    <w:rsid w:val="003C2EDE"/>
    <w:rsid w:val="003C42E9"/>
    <w:rsid w:val="003C46AE"/>
    <w:rsid w:val="003C5171"/>
    <w:rsid w:val="003C55B4"/>
    <w:rsid w:val="003C7401"/>
    <w:rsid w:val="003D0A97"/>
    <w:rsid w:val="003D0C5A"/>
    <w:rsid w:val="003D0DA4"/>
    <w:rsid w:val="003D0EFA"/>
    <w:rsid w:val="003D185E"/>
    <w:rsid w:val="003D1BF7"/>
    <w:rsid w:val="003D2136"/>
    <w:rsid w:val="003D2287"/>
    <w:rsid w:val="003D27D6"/>
    <w:rsid w:val="003D2A38"/>
    <w:rsid w:val="003D2B40"/>
    <w:rsid w:val="003D3008"/>
    <w:rsid w:val="003D332F"/>
    <w:rsid w:val="003D3A28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232B"/>
    <w:rsid w:val="003E2421"/>
    <w:rsid w:val="003E24F3"/>
    <w:rsid w:val="003E290D"/>
    <w:rsid w:val="003E2F07"/>
    <w:rsid w:val="003E3DBE"/>
    <w:rsid w:val="003E3FE7"/>
    <w:rsid w:val="003E45E1"/>
    <w:rsid w:val="003E597B"/>
    <w:rsid w:val="003E5DD5"/>
    <w:rsid w:val="003E661D"/>
    <w:rsid w:val="003F20A6"/>
    <w:rsid w:val="003F2588"/>
    <w:rsid w:val="003F2A7C"/>
    <w:rsid w:val="003F3B9D"/>
    <w:rsid w:val="003F4178"/>
    <w:rsid w:val="003F434D"/>
    <w:rsid w:val="003F5631"/>
    <w:rsid w:val="003F67C3"/>
    <w:rsid w:val="003F72FF"/>
    <w:rsid w:val="004001AC"/>
    <w:rsid w:val="00401333"/>
    <w:rsid w:val="004017BC"/>
    <w:rsid w:val="00402B68"/>
    <w:rsid w:val="00403831"/>
    <w:rsid w:val="004044D1"/>
    <w:rsid w:val="00404D41"/>
    <w:rsid w:val="0040520D"/>
    <w:rsid w:val="004058A0"/>
    <w:rsid w:val="00405992"/>
    <w:rsid w:val="0040693F"/>
    <w:rsid w:val="00406BC5"/>
    <w:rsid w:val="00406C58"/>
    <w:rsid w:val="00407C89"/>
    <w:rsid w:val="0041054F"/>
    <w:rsid w:val="00412AED"/>
    <w:rsid w:val="004133BD"/>
    <w:rsid w:val="00413E20"/>
    <w:rsid w:val="004163F1"/>
    <w:rsid w:val="00416642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1506"/>
    <w:rsid w:val="00432B1C"/>
    <w:rsid w:val="00432F80"/>
    <w:rsid w:val="00434996"/>
    <w:rsid w:val="00435753"/>
    <w:rsid w:val="004357C9"/>
    <w:rsid w:val="004358CA"/>
    <w:rsid w:val="00435C44"/>
    <w:rsid w:val="00435F14"/>
    <w:rsid w:val="004370B4"/>
    <w:rsid w:val="00437FBF"/>
    <w:rsid w:val="004402C9"/>
    <w:rsid w:val="004409AB"/>
    <w:rsid w:val="004411AA"/>
    <w:rsid w:val="00441561"/>
    <w:rsid w:val="0044173E"/>
    <w:rsid w:val="0044198B"/>
    <w:rsid w:val="00443094"/>
    <w:rsid w:val="0044373A"/>
    <w:rsid w:val="00445D6B"/>
    <w:rsid w:val="004460F9"/>
    <w:rsid w:val="00446341"/>
    <w:rsid w:val="00446A2D"/>
    <w:rsid w:val="00446F7C"/>
    <w:rsid w:val="00447F86"/>
    <w:rsid w:val="00450425"/>
    <w:rsid w:val="004506C7"/>
    <w:rsid w:val="004516EA"/>
    <w:rsid w:val="00451B57"/>
    <w:rsid w:val="00452E44"/>
    <w:rsid w:val="004552BE"/>
    <w:rsid w:val="00456706"/>
    <w:rsid w:val="00456E99"/>
    <w:rsid w:val="004573AC"/>
    <w:rsid w:val="00457482"/>
    <w:rsid w:val="00457DC2"/>
    <w:rsid w:val="00460761"/>
    <w:rsid w:val="00460C08"/>
    <w:rsid w:val="004623FE"/>
    <w:rsid w:val="004634DC"/>
    <w:rsid w:val="004639C7"/>
    <w:rsid w:val="00463B02"/>
    <w:rsid w:val="00463F3A"/>
    <w:rsid w:val="00464AA5"/>
    <w:rsid w:val="004658DB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B"/>
    <w:rsid w:val="00471F8E"/>
    <w:rsid w:val="004722C0"/>
    <w:rsid w:val="00472937"/>
    <w:rsid w:val="0047378C"/>
    <w:rsid w:val="004738BE"/>
    <w:rsid w:val="00473F6E"/>
    <w:rsid w:val="00474D24"/>
    <w:rsid w:val="00475161"/>
    <w:rsid w:val="00476BE8"/>
    <w:rsid w:val="00476CE7"/>
    <w:rsid w:val="004775DB"/>
    <w:rsid w:val="00480049"/>
    <w:rsid w:val="00480251"/>
    <w:rsid w:val="00480E6D"/>
    <w:rsid w:val="004818D8"/>
    <w:rsid w:val="00483A48"/>
    <w:rsid w:val="00484656"/>
    <w:rsid w:val="00485046"/>
    <w:rsid w:val="00485131"/>
    <w:rsid w:val="004859C1"/>
    <w:rsid w:val="00485B5B"/>
    <w:rsid w:val="00487497"/>
    <w:rsid w:val="00487E3F"/>
    <w:rsid w:val="004904C4"/>
    <w:rsid w:val="00490571"/>
    <w:rsid w:val="004908FF"/>
    <w:rsid w:val="00493414"/>
    <w:rsid w:val="00493DC1"/>
    <w:rsid w:val="00493E17"/>
    <w:rsid w:val="00493EAD"/>
    <w:rsid w:val="0049473F"/>
    <w:rsid w:val="0049483A"/>
    <w:rsid w:val="00495255"/>
    <w:rsid w:val="00495A26"/>
    <w:rsid w:val="0049632C"/>
    <w:rsid w:val="00496EF8"/>
    <w:rsid w:val="00496FC7"/>
    <w:rsid w:val="004A0E1F"/>
    <w:rsid w:val="004A1BDC"/>
    <w:rsid w:val="004A289D"/>
    <w:rsid w:val="004A3028"/>
    <w:rsid w:val="004A3366"/>
    <w:rsid w:val="004A34F3"/>
    <w:rsid w:val="004A3549"/>
    <w:rsid w:val="004A354F"/>
    <w:rsid w:val="004A3555"/>
    <w:rsid w:val="004A450C"/>
    <w:rsid w:val="004A4989"/>
    <w:rsid w:val="004A4BC4"/>
    <w:rsid w:val="004A6A5E"/>
    <w:rsid w:val="004A6D31"/>
    <w:rsid w:val="004A79CA"/>
    <w:rsid w:val="004B10E4"/>
    <w:rsid w:val="004B1EE5"/>
    <w:rsid w:val="004B20D9"/>
    <w:rsid w:val="004B210C"/>
    <w:rsid w:val="004B27A8"/>
    <w:rsid w:val="004B31E4"/>
    <w:rsid w:val="004B4659"/>
    <w:rsid w:val="004B4C7C"/>
    <w:rsid w:val="004B519A"/>
    <w:rsid w:val="004B598A"/>
    <w:rsid w:val="004B6178"/>
    <w:rsid w:val="004B64DA"/>
    <w:rsid w:val="004B6A26"/>
    <w:rsid w:val="004B6FB9"/>
    <w:rsid w:val="004B7112"/>
    <w:rsid w:val="004B7948"/>
    <w:rsid w:val="004C0270"/>
    <w:rsid w:val="004C0C64"/>
    <w:rsid w:val="004C1028"/>
    <w:rsid w:val="004C1EB6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AD7"/>
    <w:rsid w:val="004C7F4B"/>
    <w:rsid w:val="004D22B6"/>
    <w:rsid w:val="004D26D7"/>
    <w:rsid w:val="004D2971"/>
    <w:rsid w:val="004D3DAB"/>
    <w:rsid w:val="004D40BE"/>
    <w:rsid w:val="004D4416"/>
    <w:rsid w:val="004D459A"/>
    <w:rsid w:val="004D5323"/>
    <w:rsid w:val="004D5A2A"/>
    <w:rsid w:val="004D5BB0"/>
    <w:rsid w:val="004D5CF2"/>
    <w:rsid w:val="004D5EA2"/>
    <w:rsid w:val="004D6251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0E7"/>
    <w:rsid w:val="004F05B9"/>
    <w:rsid w:val="004F0905"/>
    <w:rsid w:val="004F0B60"/>
    <w:rsid w:val="004F0B65"/>
    <w:rsid w:val="004F1096"/>
    <w:rsid w:val="004F1B17"/>
    <w:rsid w:val="004F2656"/>
    <w:rsid w:val="004F26A2"/>
    <w:rsid w:val="004F3472"/>
    <w:rsid w:val="004F5238"/>
    <w:rsid w:val="004F57F5"/>
    <w:rsid w:val="004F59E0"/>
    <w:rsid w:val="004F6A69"/>
    <w:rsid w:val="004F6C3A"/>
    <w:rsid w:val="004F71D9"/>
    <w:rsid w:val="004F7A0A"/>
    <w:rsid w:val="004F7F4B"/>
    <w:rsid w:val="0050076F"/>
    <w:rsid w:val="00500822"/>
    <w:rsid w:val="00500C5A"/>
    <w:rsid w:val="00501085"/>
    <w:rsid w:val="005015F7"/>
    <w:rsid w:val="00501B28"/>
    <w:rsid w:val="00502BA2"/>
    <w:rsid w:val="00503007"/>
    <w:rsid w:val="00503050"/>
    <w:rsid w:val="00503876"/>
    <w:rsid w:val="00503883"/>
    <w:rsid w:val="00507760"/>
    <w:rsid w:val="00507A82"/>
    <w:rsid w:val="0051060A"/>
    <w:rsid w:val="00510972"/>
    <w:rsid w:val="005113B9"/>
    <w:rsid w:val="00512003"/>
    <w:rsid w:val="0051250E"/>
    <w:rsid w:val="005126F4"/>
    <w:rsid w:val="00512C94"/>
    <w:rsid w:val="00512FED"/>
    <w:rsid w:val="0051372D"/>
    <w:rsid w:val="0051406D"/>
    <w:rsid w:val="005147D6"/>
    <w:rsid w:val="00515B04"/>
    <w:rsid w:val="00515BFB"/>
    <w:rsid w:val="0051635C"/>
    <w:rsid w:val="00516580"/>
    <w:rsid w:val="00517F4C"/>
    <w:rsid w:val="00520512"/>
    <w:rsid w:val="00520C4A"/>
    <w:rsid w:val="00521811"/>
    <w:rsid w:val="00521D97"/>
    <w:rsid w:val="00521DE4"/>
    <w:rsid w:val="00522753"/>
    <w:rsid w:val="00522AFA"/>
    <w:rsid w:val="005236EE"/>
    <w:rsid w:val="0052435A"/>
    <w:rsid w:val="00524D9C"/>
    <w:rsid w:val="00525351"/>
    <w:rsid w:val="0052576C"/>
    <w:rsid w:val="00525F4A"/>
    <w:rsid w:val="00525FF4"/>
    <w:rsid w:val="00526303"/>
    <w:rsid w:val="00527B62"/>
    <w:rsid w:val="00527FF0"/>
    <w:rsid w:val="005308F2"/>
    <w:rsid w:val="00530BDC"/>
    <w:rsid w:val="00530F8F"/>
    <w:rsid w:val="005311A7"/>
    <w:rsid w:val="00531529"/>
    <w:rsid w:val="0053172E"/>
    <w:rsid w:val="00531A5A"/>
    <w:rsid w:val="005323F5"/>
    <w:rsid w:val="005332B0"/>
    <w:rsid w:val="00533707"/>
    <w:rsid w:val="00533A21"/>
    <w:rsid w:val="00533B72"/>
    <w:rsid w:val="00533F90"/>
    <w:rsid w:val="00534DED"/>
    <w:rsid w:val="00536B06"/>
    <w:rsid w:val="005400BF"/>
    <w:rsid w:val="00540D8B"/>
    <w:rsid w:val="00540DFF"/>
    <w:rsid w:val="00541271"/>
    <w:rsid w:val="00541457"/>
    <w:rsid w:val="00541E57"/>
    <w:rsid w:val="00542AFE"/>
    <w:rsid w:val="005431B7"/>
    <w:rsid w:val="00543542"/>
    <w:rsid w:val="005436F5"/>
    <w:rsid w:val="00544438"/>
    <w:rsid w:val="005448D7"/>
    <w:rsid w:val="0054550B"/>
    <w:rsid w:val="00545615"/>
    <w:rsid w:val="00545D02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07D"/>
    <w:rsid w:val="00554B60"/>
    <w:rsid w:val="00555DF5"/>
    <w:rsid w:val="005571A4"/>
    <w:rsid w:val="00557555"/>
    <w:rsid w:val="00557891"/>
    <w:rsid w:val="00560496"/>
    <w:rsid w:val="00560564"/>
    <w:rsid w:val="005618BF"/>
    <w:rsid w:val="0056244F"/>
    <w:rsid w:val="00562F39"/>
    <w:rsid w:val="005639AF"/>
    <w:rsid w:val="0056722A"/>
    <w:rsid w:val="005672DC"/>
    <w:rsid w:val="00567494"/>
    <w:rsid w:val="00570088"/>
    <w:rsid w:val="00570280"/>
    <w:rsid w:val="00571B83"/>
    <w:rsid w:val="00572ECC"/>
    <w:rsid w:val="005741E4"/>
    <w:rsid w:val="0057499A"/>
    <w:rsid w:val="005751F5"/>
    <w:rsid w:val="005758CF"/>
    <w:rsid w:val="005760CC"/>
    <w:rsid w:val="00576582"/>
    <w:rsid w:val="0057691E"/>
    <w:rsid w:val="00576B83"/>
    <w:rsid w:val="00577282"/>
    <w:rsid w:val="00577A51"/>
    <w:rsid w:val="00580D3A"/>
    <w:rsid w:val="00581BAC"/>
    <w:rsid w:val="0058233E"/>
    <w:rsid w:val="0058242F"/>
    <w:rsid w:val="00582FE1"/>
    <w:rsid w:val="00583798"/>
    <w:rsid w:val="00583A1C"/>
    <w:rsid w:val="0058443A"/>
    <w:rsid w:val="00584D69"/>
    <w:rsid w:val="0058528F"/>
    <w:rsid w:val="005859B4"/>
    <w:rsid w:val="005863F8"/>
    <w:rsid w:val="00586F2C"/>
    <w:rsid w:val="00586F95"/>
    <w:rsid w:val="00587FA3"/>
    <w:rsid w:val="00590B73"/>
    <w:rsid w:val="0059180F"/>
    <w:rsid w:val="00591A56"/>
    <w:rsid w:val="00591FE0"/>
    <w:rsid w:val="00593C26"/>
    <w:rsid w:val="00594175"/>
    <w:rsid w:val="00594CCF"/>
    <w:rsid w:val="005956A2"/>
    <w:rsid w:val="00595E11"/>
    <w:rsid w:val="005960C4"/>
    <w:rsid w:val="00597255"/>
    <w:rsid w:val="00597CC8"/>
    <w:rsid w:val="00597E8E"/>
    <w:rsid w:val="00597F2C"/>
    <w:rsid w:val="005A0407"/>
    <w:rsid w:val="005A0906"/>
    <w:rsid w:val="005A1D45"/>
    <w:rsid w:val="005A30FC"/>
    <w:rsid w:val="005A349C"/>
    <w:rsid w:val="005A34A1"/>
    <w:rsid w:val="005A51D1"/>
    <w:rsid w:val="005A560A"/>
    <w:rsid w:val="005A69B1"/>
    <w:rsid w:val="005A6BED"/>
    <w:rsid w:val="005B008F"/>
    <w:rsid w:val="005B02E6"/>
    <w:rsid w:val="005B12BC"/>
    <w:rsid w:val="005B2D9E"/>
    <w:rsid w:val="005B2E40"/>
    <w:rsid w:val="005B2E75"/>
    <w:rsid w:val="005B3403"/>
    <w:rsid w:val="005B35BF"/>
    <w:rsid w:val="005B36DE"/>
    <w:rsid w:val="005B3EB0"/>
    <w:rsid w:val="005B4AD6"/>
    <w:rsid w:val="005B4C44"/>
    <w:rsid w:val="005B570B"/>
    <w:rsid w:val="005B6C3D"/>
    <w:rsid w:val="005B6D30"/>
    <w:rsid w:val="005C0C09"/>
    <w:rsid w:val="005C14B7"/>
    <w:rsid w:val="005C14EF"/>
    <w:rsid w:val="005C15A6"/>
    <w:rsid w:val="005C19C5"/>
    <w:rsid w:val="005C1AE9"/>
    <w:rsid w:val="005C3541"/>
    <w:rsid w:val="005C46E7"/>
    <w:rsid w:val="005C495F"/>
    <w:rsid w:val="005C631C"/>
    <w:rsid w:val="005C6501"/>
    <w:rsid w:val="005C6B30"/>
    <w:rsid w:val="005C73C1"/>
    <w:rsid w:val="005C747C"/>
    <w:rsid w:val="005C7E86"/>
    <w:rsid w:val="005D065C"/>
    <w:rsid w:val="005D06E8"/>
    <w:rsid w:val="005D12D2"/>
    <w:rsid w:val="005D1FDE"/>
    <w:rsid w:val="005D20BB"/>
    <w:rsid w:val="005D310D"/>
    <w:rsid w:val="005D4529"/>
    <w:rsid w:val="005D5F3B"/>
    <w:rsid w:val="005D7319"/>
    <w:rsid w:val="005D79B4"/>
    <w:rsid w:val="005D7B87"/>
    <w:rsid w:val="005D7DFD"/>
    <w:rsid w:val="005D7F84"/>
    <w:rsid w:val="005E0EBE"/>
    <w:rsid w:val="005E24F4"/>
    <w:rsid w:val="005E25E9"/>
    <w:rsid w:val="005E2EE6"/>
    <w:rsid w:val="005E349F"/>
    <w:rsid w:val="005E3801"/>
    <w:rsid w:val="005E397F"/>
    <w:rsid w:val="005E3F27"/>
    <w:rsid w:val="005E53AD"/>
    <w:rsid w:val="005E5D10"/>
    <w:rsid w:val="005E5E70"/>
    <w:rsid w:val="005E7ACF"/>
    <w:rsid w:val="005F1116"/>
    <w:rsid w:val="005F14CD"/>
    <w:rsid w:val="005F1BD5"/>
    <w:rsid w:val="005F1E87"/>
    <w:rsid w:val="005F1FD1"/>
    <w:rsid w:val="005F2764"/>
    <w:rsid w:val="005F2D00"/>
    <w:rsid w:val="005F308E"/>
    <w:rsid w:val="005F3614"/>
    <w:rsid w:val="005F3698"/>
    <w:rsid w:val="005F4D59"/>
    <w:rsid w:val="005F5291"/>
    <w:rsid w:val="005F5313"/>
    <w:rsid w:val="005F5AA1"/>
    <w:rsid w:val="005F6843"/>
    <w:rsid w:val="005F6CB2"/>
    <w:rsid w:val="005F76BC"/>
    <w:rsid w:val="006001E6"/>
    <w:rsid w:val="00600847"/>
    <w:rsid w:val="00600920"/>
    <w:rsid w:val="00601060"/>
    <w:rsid w:val="0060339A"/>
    <w:rsid w:val="00604165"/>
    <w:rsid w:val="0060461F"/>
    <w:rsid w:val="00604900"/>
    <w:rsid w:val="00605A28"/>
    <w:rsid w:val="006062BF"/>
    <w:rsid w:val="00607BA2"/>
    <w:rsid w:val="00607EA7"/>
    <w:rsid w:val="006104FB"/>
    <w:rsid w:val="00610966"/>
    <w:rsid w:val="00610EAE"/>
    <w:rsid w:val="00611E30"/>
    <w:rsid w:val="0061212D"/>
    <w:rsid w:val="0061393F"/>
    <w:rsid w:val="0061454D"/>
    <w:rsid w:val="0061569E"/>
    <w:rsid w:val="006158CA"/>
    <w:rsid w:val="00616424"/>
    <w:rsid w:val="00616A52"/>
    <w:rsid w:val="00616B58"/>
    <w:rsid w:val="00617944"/>
    <w:rsid w:val="00620ED8"/>
    <w:rsid w:val="00620FFE"/>
    <w:rsid w:val="0062134A"/>
    <w:rsid w:val="006217FD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91E"/>
    <w:rsid w:val="00625FA8"/>
    <w:rsid w:val="00626174"/>
    <w:rsid w:val="006264AA"/>
    <w:rsid w:val="00626581"/>
    <w:rsid w:val="00626816"/>
    <w:rsid w:val="00626962"/>
    <w:rsid w:val="00626D3D"/>
    <w:rsid w:val="0062700B"/>
    <w:rsid w:val="00627345"/>
    <w:rsid w:val="006274FA"/>
    <w:rsid w:val="00627983"/>
    <w:rsid w:val="0063076D"/>
    <w:rsid w:val="00632142"/>
    <w:rsid w:val="0063284E"/>
    <w:rsid w:val="00632DC7"/>
    <w:rsid w:val="00632F5F"/>
    <w:rsid w:val="006330FE"/>
    <w:rsid w:val="006332E7"/>
    <w:rsid w:val="00633306"/>
    <w:rsid w:val="006333D3"/>
    <w:rsid w:val="00633602"/>
    <w:rsid w:val="00633E4B"/>
    <w:rsid w:val="00634519"/>
    <w:rsid w:val="00634772"/>
    <w:rsid w:val="006349DA"/>
    <w:rsid w:val="00634AAE"/>
    <w:rsid w:val="00636DD8"/>
    <w:rsid w:val="0063708F"/>
    <w:rsid w:val="00637E83"/>
    <w:rsid w:val="00640634"/>
    <w:rsid w:val="00640775"/>
    <w:rsid w:val="00641D09"/>
    <w:rsid w:val="00641E41"/>
    <w:rsid w:val="00642749"/>
    <w:rsid w:val="0064279C"/>
    <w:rsid w:val="00642EE6"/>
    <w:rsid w:val="006435FF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745"/>
    <w:rsid w:val="00651ACF"/>
    <w:rsid w:val="00651E62"/>
    <w:rsid w:val="00652745"/>
    <w:rsid w:val="00652AF3"/>
    <w:rsid w:val="006535D1"/>
    <w:rsid w:val="00653903"/>
    <w:rsid w:val="00653EE1"/>
    <w:rsid w:val="0065486F"/>
    <w:rsid w:val="006556E2"/>
    <w:rsid w:val="00656AAD"/>
    <w:rsid w:val="0066002E"/>
    <w:rsid w:val="00660182"/>
    <w:rsid w:val="0066064E"/>
    <w:rsid w:val="00660DE5"/>
    <w:rsid w:val="0066174A"/>
    <w:rsid w:val="00661F36"/>
    <w:rsid w:val="006620E8"/>
    <w:rsid w:val="0066229B"/>
    <w:rsid w:val="006624C8"/>
    <w:rsid w:val="006645A2"/>
    <w:rsid w:val="00665350"/>
    <w:rsid w:val="0066586F"/>
    <w:rsid w:val="0066718B"/>
    <w:rsid w:val="00667B01"/>
    <w:rsid w:val="006704BF"/>
    <w:rsid w:val="0067054D"/>
    <w:rsid w:val="00670BBC"/>
    <w:rsid w:val="00670F09"/>
    <w:rsid w:val="00670F79"/>
    <w:rsid w:val="0067165C"/>
    <w:rsid w:val="0067188B"/>
    <w:rsid w:val="00671CB6"/>
    <w:rsid w:val="00672644"/>
    <w:rsid w:val="00672833"/>
    <w:rsid w:val="0067298A"/>
    <w:rsid w:val="006749C8"/>
    <w:rsid w:val="0067680C"/>
    <w:rsid w:val="00677494"/>
    <w:rsid w:val="00677831"/>
    <w:rsid w:val="00677D0C"/>
    <w:rsid w:val="00677E27"/>
    <w:rsid w:val="006809D6"/>
    <w:rsid w:val="0068172F"/>
    <w:rsid w:val="00681D35"/>
    <w:rsid w:val="00681DAF"/>
    <w:rsid w:val="006827B4"/>
    <w:rsid w:val="0068300F"/>
    <w:rsid w:val="00683259"/>
    <w:rsid w:val="00684BB2"/>
    <w:rsid w:val="00684CA6"/>
    <w:rsid w:val="00684D6A"/>
    <w:rsid w:val="00684E16"/>
    <w:rsid w:val="00685E0E"/>
    <w:rsid w:val="00686941"/>
    <w:rsid w:val="00686BFA"/>
    <w:rsid w:val="00686C95"/>
    <w:rsid w:val="00686D49"/>
    <w:rsid w:val="00687983"/>
    <w:rsid w:val="0069049D"/>
    <w:rsid w:val="00691916"/>
    <w:rsid w:val="00692C27"/>
    <w:rsid w:val="00692C94"/>
    <w:rsid w:val="006930BC"/>
    <w:rsid w:val="00694177"/>
    <w:rsid w:val="00694FAE"/>
    <w:rsid w:val="00696447"/>
    <w:rsid w:val="00697244"/>
    <w:rsid w:val="0069742A"/>
    <w:rsid w:val="006979D4"/>
    <w:rsid w:val="006A01EC"/>
    <w:rsid w:val="006A062A"/>
    <w:rsid w:val="006A071C"/>
    <w:rsid w:val="006A0F4A"/>
    <w:rsid w:val="006A2795"/>
    <w:rsid w:val="006A3603"/>
    <w:rsid w:val="006A3F22"/>
    <w:rsid w:val="006A42CB"/>
    <w:rsid w:val="006A4E13"/>
    <w:rsid w:val="006A50A4"/>
    <w:rsid w:val="006A5140"/>
    <w:rsid w:val="006A5405"/>
    <w:rsid w:val="006A54AF"/>
    <w:rsid w:val="006A5D76"/>
    <w:rsid w:val="006A5F85"/>
    <w:rsid w:val="006A722D"/>
    <w:rsid w:val="006A72BF"/>
    <w:rsid w:val="006A732A"/>
    <w:rsid w:val="006B00D5"/>
    <w:rsid w:val="006B0982"/>
    <w:rsid w:val="006B15DB"/>
    <w:rsid w:val="006B1775"/>
    <w:rsid w:val="006B1E15"/>
    <w:rsid w:val="006B2170"/>
    <w:rsid w:val="006B2573"/>
    <w:rsid w:val="006B31F8"/>
    <w:rsid w:val="006B3569"/>
    <w:rsid w:val="006B3DC9"/>
    <w:rsid w:val="006B3EDB"/>
    <w:rsid w:val="006B3FDA"/>
    <w:rsid w:val="006B41EA"/>
    <w:rsid w:val="006B44F2"/>
    <w:rsid w:val="006B54BB"/>
    <w:rsid w:val="006B5C93"/>
    <w:rsid w:val="006B6661"/>
    <w:rsid w:val="006B7458"/>
    <w:rsid w:val="006B7A81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5FB5"/>
    <w:rsid w:val="006C63CF"/>
    <w:rsid w:val="006C6520"/>
    <w:rsid w:val="006D05E2"/>
    <w:rsid w:val="006D18B3"/>
    <w:rsid w:val="006D18E2"/>
    <w:rsid w:val="006D1E2C"/>
    <w:rsid w:val="006D249F"/>
    <w:rsid w:val="006D28F9"/>
    <w:rsid w:val="006D2F7D"/>
    <w:rsid w:val="006D3445"/>
    <w:rsid w:val="006D381F"/>
    <w:rsid w:val="006D3A20"/>
    <w:rsid w:val="006D3C4B"/>
    <w:rsid w:val="006D3DBE"/>
    <w:rsid w:val="006D459D"/>
    <w:rsid w:val="006D4D2F"/>
    <w:rsid w:val="006D4E07"/>
    <w:rsid w:val="006D56C0"/>
    <w:rsid w:val="006D6701"/>
    <w:rsid w:val="006D6FA6"/>
    <w:rsid w:val="006D7477"/>
    <w:rsid w:val="006E1148"/>
    <w:rsid w:val="006E11AD"/>
    <w:rsid w:val="006E13A6"/>
    <w:rsid w:val="006E15CA"/>
    <w:rsid w:val="006E265B"/>
    <w:rsid w:val="006E288E"/>
    <w:rsid w:val="006E2B64"/>
    <w:rsid w:val="006E4898"/>
    <w:rsid w:val="006E4DC6"/>
    <w:rsid w:val="006E56BE"/>
    <w:rsid w:val="006E5C48"/>
    <w:rsid w:val="006E677E"/>
    <w:rsid w:val="006E74DC"/>
    <w:rsid w:val="006E7FFA"/>
    <w:rsid w:val="006F0852"/>
    <w:rsid w:val="006F10D8"/>
    <w:rsid w:val="006F1F50"/>
    <w:rsid w:val="006F2237"/>
    <w:rsid w:val="006F26A6"/>
    <w:rsid w:val="006F307D"/>
    <w:rsid w:val="006F446F"/>
    <w:rsid w:val="006F4975"/>
    <w:rsid w:val="006F5393"/>
    <w:rsid w:val="006F56C8"/>
    <w:rsid w:val="006F5868"/>
    <w:rsid w:val="006F7183"/>
    <w:rsid w:val="006F7227"/>
    <w:rsid w:val="006F78F2"/>
    <w:rsid w:val="007006AD"/>
    <w:rsid w:val="00700C5C"/>
    <w:rsid w:val="007015F1"/>
    <w:rsid w:val="0070249D"/>
    <w:rsid w:val="00703EDC"/>
    <w:rsid w:val="00703F18"/>
    <w:rsid w:val="00705277"/>
    <w:rsid w:val="00705312"/>
    <w:rsid w:val="00705531"/>
    <w:rsid w:val="0070574E"/>
    <w:rsid w:val="007057FB"/>
    <w:rsid w:val="00705B81"/>
    <w:rsid w:val="00706DDE"/>
    <w:rsid w:val="00710458"/>
    <w:rsid w:val="00711576"/>
    <w:rsid w:val="00711D28"/>
    <w:rsid w:val="007123CA"/>
    <w:rsid w:val="00712665"/>
    <w:rsid w:val="00712EE7"/>
    <w:rsid w:val="00714574"/>
    <w:rsid w:val="00714585"/>
    <w:rsid w:val="0071518B"/>
    <w:rsid w:val="007158FF"/>
    <w:rsid w:val="007161FD"/>
    <w:rsid w:val="007162C5"/>
    <w:rsid w:val="007167F7"/>
    <w:rsid w:val="00717189"/>
    <w:rsid w:val="0072027E"/>
    <w:rsid w:val="00720A5C"/>
    <w:rsid w:val="00720CEA"/>
    <w:rsid w:val="0072118F"/>
    <w:rsid w:val="007218A6"/>
    <w:rsid w:val="007220F6"/>
    <w:rsid w:val="007222F5"/>
    <w:rsid w:val="00722396"/>
    <w:rsid w:val="00722665"/>
    <w:rsid w:val="007231C9"/>
    <w:rsid w:val="0072354D"/>
    <w:rsid w:val="007238C0"/>
    <w:rsid w:val="00724107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6071"/>
    <w:rsid w:val="007368CF"/>
    <w:rsid w:val="00736900"/>
    <w:rsid w:val="00736EF3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3666"/>
    <w:rsid w:val="007444A9"/>
    <w:rsid w:val="00745F3B"/>
    <w:rsid w:val="00745FF4"/>
    <w:rsid w:val="007462CE"/>
    <w:rsid w:val="00746FF5"/>
    <w:rsid w:val="00747054"/>
    <w:rsid w:val="0075101C"/>
    <w:rsid w:val="0075165D"/>
    <w:rsid w:val="00751D55"/>
    <w:rsid w:val="0075217D"/>
    <w:rsid w:val="00752957"/>
    <w:rsid w:val="0075362F"/>
    <w:rsid w:val="00756213"/>
    <w:rsid w:val="00756A56"/>
    <w:rsid w:val="00756BC2"/>
    <w:rsid w:val="00757881"/>
    <w:rsid w:val="0076026F"/>
    <w:rsid w:val="00760B3E"/>
    <w:rsid w:val="0076102C"/>
    <w:rsid w:val="0076155C"/>
    <w:rsid w:val="00763161"/>
    <w:rsid w:val="00763532"/>
    <w:rsid w:val="0076396D"/>
    <w:rsid w:val="00763C61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70C04"/>
    <w:rsid w:val="00770C81"/>
    <w:rsid w:val="0077175F"/>
    <w:rsid w:val="0077183A"/>
    <w:rsid w:val="007719FA"/>
    <w:rsid w:val="00771B6B"/>
    <w:rsid w:val="00771E5D"/>
    <w:rsid w:val="0077287C"/>
    <w:rsid w:val="00772AF4"/>
    <w:rsid w:val="00773179"/>
    <w:rsid w:val="007735D3"/>
    <w:rsid w:val="00773BF6"/>
    <w:rsid w:val="00774425"/>
    <w:rsid w:val="007744CE"/>
    <w:rsid w:val="0077463C"/>
    <w:rsid w:val="00776292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6599"/>
    <w:rsid w:val="00787072"/>
    <w:rsid w:val="0078730E"/>
    <w:rsid w:val="007873D3"/>
    <w:rsid w:val="007875DD"/>
    <w:rsid w:val="00790450"/>
    <w:rsid w:val="007906EA"/>
    <w:rsid w:val="00790EBF"/>
    <w:rsid w:val="00790F97"/>
    <w:rsid w:val="007934AC"/>
    <w:rsid w:val="007934DE"/>
    <w:rsid w:val="0079357F"/>
    <w:rsid w:val="00794536"/>
    <w:rsid w:val="007947B7"/>
    <w:rsid w:val="0079494C"/>
    <w:rsid w:val="00795157"/>
    <w:rsid w:val="007956AC"/>
    <w:rsid w:val="0079726D"/>
    <w:rsid w:val="0079735E"/>
    <w:rsid w:val="007973B0"/>
    <w:rsid w:val="0079771F"/>
    <w:rsid w:val="007A0950"/>
    <w:rsid w:val="007A0BCE"/>
    <w:rsid w:val="007A1259"/>
    <w:rsid w:val="007A1B95"/>
    <w:rsid w:val="007A2A6F"/>
    <w:rsid w:val="007A2C80"/>
    <w:rsid w:val="007A3680"/>
    <w:rsid w:val="007A460A"/>
    <w:rsid w:val="007A498D"/>
    <w:rsid w:val="007A5324"/>
    <w:rsid w:val="007A54BF"/>
    <w:rsid w:val="007A5757"/>
    <w:rsid w:val="007A578C"/>
    <w:rsid w:val="007B067C"/>
    <w:rsid w:val="007B1825"/>
    <w:rsid w:val="007B1FD7"/>
    <w:rsid w:val="007B1FDD"/>
    <w:rsid w:val="007B2111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4BDE"/>
    <w:rsid w:val="007B6462"/>
    <w:rsid w:val="007B652C"/>
    <w:rsid w:val="007B7050"/>
    <w:rsid w:val="007C001A"/>
    <w:rsid w:val="007C0B89"/>
    <w:rsid w:val="007C14F7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C69"/>
    <w:rsid w:val="007D1F41"/>
    <w:rsid w:val="007D20B0"/>
    <w:rsid w:val="007D367B"/>
    <w:rsid w:val="007D39FD"/>
    <w:rsid w:val="007D4037"/>
    <w:rsid w:val="007D5029"/>
    <w:rsid w:val="007D5DE3"/>
    <w:rsid w:val="007D668F"/>
    <w:rsid w:val="007D6DF5"/>
    <w:rsid w:val="007D7695"/>
    <w:rsid w:val="007D7736"/>
    <w:rsid w:val="007D7D07"/>
    <w:rsid w:val="007E049D"/>
    <w:rsid w:val="007E0B72"/>
    <w:rsid w:val="007E1225"/>
    <w:rsid w:val="007E172C"/>
    <w:rsid w:val="007E195C"/>
    <w:rsid w:val="007E1BF0"/>
    <w:rsid w:val="007E1D65"/>
    <w:rsid w:val="007E2432"/>
    <w:rsid w:val="007E39F9"/>
    <w:rsid w:val="007E54F2"/>
    <w:rsid w:val="007E5602"/>
    <w:rsid w:val="007E5945"/>
    <w:rsid w:val="007E61B3"/>
    <w:rsid w:val="007E6F89"/>
    <w:rsid w:val="007E7E7E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887"/>
    <w:rsid w:val="00801FED"/>
    <w:rsid w:val="00802142"/>
    <w:rsid w:val="008029CE"/>
    <w:rsid w:val="00802F0A"/>
    <w:rsid w:val="00803685"/>
    <w:rsid w:val="0080553A"/>
    <w:rsid w:val="00806185"/>
    <w:rsid w:val="0080652B"/>
    <w:rsid w:val="00806A94"/>
    <w:rsid w:val="00806B57"/>
    <w:rsid w:val="00806CEC"/>
    <w:rsid w:val="00806CF1"/>
    <w:rsid w:val="00807A8E"/>
    <w:rsid w:val="00810A16"/>
    <w:rsid w:val="00810A5F"/>
    <w:rsid w:val="00811014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D82"/>
    <w:rsid w:val="00815E87"/>
    <w:rsid w:val="00816292"/>
    <w:rsid w:val="0081656C"/>
    <w:rsid w:val="00817962"/>
    <w:rsid w:val="0082005F"/>
    <w:rsid w:val="0082094C"/>
    <w:rsid w:val="00820C87"/>
    <w:rsid w:val="00820EDF"/>
    <w:rsid w:val="00821F7C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5E15"/>
    <w:rsid w:val="008261EC"/>
    <w:rsid w:val="00826620"/>
    <w:rsid w:val="00827A7B"/>
    <w:rsid w:val="00827BF9"/>
    <w:rsid w:val="0083085D"/>
    <w:rsid w:val="00831DE9"/>
    <w:rsid w:val="0083206D"/>
    <w:rsid w:val="0083230E"/>
    <w:rsid w:val="008329A2"/>
    <w:rsid w:val="00834101"/>
    <w:rsid w:val="00834231"/>
    <w:rsid w:val="00834F21"/>
    <w:rsid w:val="00835274"/>
    <w:rsid w:val="00835B7D"/>
    <w:rsid w:val="00836405"/>
    <w:rsid w:val="008366A8"/>
    <w:rsid w:val="00836E8C"/>
    <w:rsid w:val="008373AC"/>
    <w:rsid w:val="00837710"/>
    <w:rsid w:val="008412C5"/>
    <w:rsid w:val="0084208B"/>
    <w:rsid w:val="00842652"/>
    <w:rsid w:val="00842CA8"/>
    <w:rsid w:val="00843110"/>
    <w:rsid w:val="00843453"/>
    <w:rsid w:val="0084437E"/>
    <w:rsid w:val="00844A2B"/>
    <w:rsid w:val="00844A6D"/>
    <w:rsid w:val="0084590B"/>
    <w:rsid w:val="00845CF3"/>
    <w:rsid w:val="00846014"/>
    <w:rsid w:val="00847093"/>
    <w:rsid w:val="00847214"/>
    <w:rsid w:val="00847608"/>
    <w:rsid w:val="00847C84"/>
    <w:rsid w:val="008516FA"/>
    <w:rsid w:val="00851911"/>
    <w:rsid w:val="008525BA"/>
    <w:rsid w:val="00852ADF"/>
    <w:rsid w:val="00852B55"/>
    <w:rsid w:val="00853B6A"/>
    <w:rsid w:val="00853D48"/>
    <w:rsid w:val="00854BCD"/>
    <w:rsid w:val="00854C83"/>
    <w:rsid w:val="00855A24"/>
    <w:rsid w:val="00855E46"/>
    <w:rsid w:val="008569A6"/>
    <w:rsid w:val="00856DF9"/>
    <w:rsid w:val="00856EC8"/>
    <w:rsid w:val="00857F96"/>
    <w:rsid w:val="00860ACB"/>
    <w:rsid w:val="00861610"/>
    <w:rsid w:val="00861780"/>
    <w:rsid w:val="00861C88"/>
    <w:rsid w:val="00863AFF"/>
    <w:rsid w:val="0086466B"/>
    <w:rsid w:val="0086566D"/>
    <w:rsid w:val="00865CCD"/>
    <w:rsid w:val="00865D81"/>
    <w:rsid w:val="008664AA"/>
    <w:rsid w:val="00866550"/>
    <w:rsid w:val="00870627"/>
    <w:rsid w:val="00871038"/>
    <w:rsid w:val="0087118E"/>
    <w:rsid w:val="0087214B"/>
    <w:rsid w:val="00873077"/>
    <w:rsid w:val="00873486"/>
    <w:rsid w:val="00873ADA"/>
    <w:rsid w:val="00873BD8"/>
    <w:rsid w:val="00874AC1"/>
    <w:rsid w:val="00874AD9"/>
    <w:rsid w:val="00874E2D"/>
    <w:rsid w:val="008773A7"/>
    <w:rsid w:val="008774DB"/>
    <w:rsid w:val="00877A1C"/>
    <w:rsid w:val="0088077F"/>
    <w:rsid w:val="008809FA"/>
    <w:rsid w:val="00880A83"/>
    <w:rsid w:val="008812F1"/>
    <w:rsid w:val="00881B45"/>
    <w:rsid w:val="008835E5"/>
    <w:rsid w:val="00883D88"/>
    <w:rsid w:val="00884936"/>
    <w:rsid w:val="0088544E"/>
    <w:rsid w:val="008858A8"/>
    <w:rsid w:val="00886301"/>
    <w:rsid w:val="00886313"/>
    <w:rsid w:val="00886828"/>
    <w:rsid w:val="00887388"/>
    <w:rsid w:val="008902BA"/>
    <w:rsid w:val="0089192B"/>
    <w:rsid w:val="008919AC"/>
    <w:rsid w:val="0089287E"/>
    <w:rsid w:val="008929EE"/>
    <w:rsid w:val="008937E0"/>
    <w:rsid w:val="008941CD"/>
    <w:rsid w:val="008954EA"/>
    <w:rsid w:val="00895A00"/>
    <w:rsid w:val="00895BB5"/>
    <w:rsid w:val="008961E9"/>
    <w:rsid w:val="00896C8B"/>
    <w:rsid w:val="008A0110"/>
    <w:rsid w:val="008A0B58"/>
    <w:rsid w:val="008A1371"/>
    <w:rsid w:val="008A2CFE"/>
    <w:rsid w:val="008A319E"/>
    <w:rsid w:val="008A3561"/>
    <w:rsid w:val="008A36B9"/>
    <w:rsid w:val="008A38C6"/>
    <w:rsid w:val="008A3A87"/>
    <w:rsid w:val="008A4B5D"/>
    <w:rsid w:val="008A565D"/>
    <w:rsid w:val="008A572F"/>
    <w:rsid w:val="008A5E38"/>
    <w:rsid w:val="008B089E"/>
    <w:rsid w:val="008B0EEF"/>
    <w:rsid w:val="008B1695"/>
    <w:rsid w:val="008B293F"/>
    <w:rsid w:val="008B2BE7"/>
    <w:rsid w:val="008B346A"/>
    <w:rsid w:val="008B40F1"/>
    <w:rsid w:val="008B4160"/>
    <w:rsid w:val="008B4774"/>
    <w:rsid w:val="008B4E54"/>
    <w:rsid w:val="008B5056"/>
    <w:rsid w:val="008B5981"/>
    <w:rsid w:val="008B5AE9"/>
    <w:rsid w:val="008B5E30"/>
    <w:rsid w:val="008B6115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C11"/>
    <w:rsid w:val="008D016F"/>
    <w:rsid w:val="008D1619"/>
    <w:rsid w:val="008D17CD"/>
    <w:rsid w:val="008D274B"/>
    <w:rsid w:val="008D3366"/>
    <w:rsid w:val="008D3C4F"/>
    <w:rsid w:val="008D4BE4"/>
    <w:rsid w:val="008D4F48"/>
    <w:rsid w:val="008D5096"/>
    <w:rsid w:val="008D5C0F"/>
    <w:rsid w:val="008D5D22"/>
    <w:rsid w:val="008D7146"/>
    <w:rsid w:val="008D76F0"/>
    <w:rsid w:val="008D79FD"/>
    <w:rsid w:val="008E066B"/>
    <w:rsid w:val="008E093C"/>
    <w:rsid w:val="008E0EF9"/>
    <w:rsid w:val="008E2115"/>
    <w:rsid w:val="008E30C7"/>
    <w:rsid w:val="008E31F7"/>
    <w:rsid w:val="008E36E3"/>
    <w:rsid w:val="008E3D85"/>
    <w:rsid w:val="008E4106"/>
    <w:rsid w:val="008E58A8"/>
    <w:rsid w:val="008E6498"/>
    <w:rsid w:val="008E72FC"/>
    <w:rsid w:val="008E7F58"/>
    <w:rsid w:val="008F0986"/>
    <w:rsid w:val="008F1B26"/>
    <w:rsid w:val="008F1E65"/>
    <w:rsid w:val="008F24C7"/>
    <w:rsid w:val="008F2770"/>
    <w:rsid w:val="008F2BAF"/>
    <w:rsid w:val="008F3F15"/>
    <w:rsid w:val="008F4541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2C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4AFB"/>
    <w:rsid w:val="00905758"/>
    <w:rsid w:val="0090723A"/>
    <w:rsid w:val="0090787A"/>
    <w:rsid w:val="00910A53"/>
    <w:rsid w:val="00910B27"/>
    <w:rsid w:val="00910D18"/>
    <w:rsid w:val="00911302"/>
    <w:rsid w:val="00911CDA"/>
    <w:rsid w:val="00912085"/>
    <w:rsid w:val="00912CEC"/>
    <w:rsid w:val="00912F1E"/>
    <w:rsid w:val="00913169"/>
    <w:rsid w:val="009134AB"/>
    <w:rsid w:val="0091371C"/>
    <w:rsid w:val="009140AB"/>
    <w:rsid w:val="00914874"/>
    <w:rsid w:val="00914F9F"/>
    <w:rsid w:val="00916C65"/>
    <w:rsid w:val="00916ED6"/>
    <w:rsid w:val="00917EA6"/>
    <w:rsid w:val="00920B09"/>
    <w:rsid w:val="0092310C"/>
    <w:rsid w:val="00925242"/>
    <w:rsid w:val="00925357"/>
    <w:rsid w:val="00925C0D"/>
    <w:rsid w:val="00925E45"/>
    <w:rsid w:val="00926D04"/>
    <w:rsid w:val="00926EED"/>
    <w:rsid w:val="00930431"/>
    <w:rsid w:val="00930554"/>
    <w:rsid w:val="009306C1"/>
    <w:rsid w:val="00930AE6"/>
    <w:rsid w:val="009315FA"/>
    <w:rsid w:val="009319E6"/>
    <w:rsid w:val="00931AA0"/>
    <w:rsid w:val="00931BFC"/>
    <w:rsid w:val="0093313D"/>
    <w:rsid w:val="00933381"/>
    <w:rsid w:val="0093409E"/>
    <w:rsid w:val="00934748"/>
    <w:rsid w:val="009348C7"/>
    <w:rsid w:val="0093575B"/>
    <w:rsid w:val="00936EB7"/>
    <w:rsid w:val="00940C24"/>
    <w:rsid w:val="00942306"/>
    <w:rsid w:val="00943469"/>
    <w:rsid w:val="0094422D"/>
    <w:rsid w:val="0094480F"/>
    <w:rsid w:val="009448E2"/>
    <w:rsid w:val="00946CB2"/>
    <w:rsid w:val="00946EA4"/>
    <w:rsid w:val="00947566"/>
    <w:rsid w:val="0095034D"/>
    <w:rsid w:val="00951201"/>
    <w:rsid w:val="00951306"/>
    <w:rsid w:val="009515B5"/>
    <w:rsid w:val="00952882"/>
    <w:rsid w:val="00952BA7"/>
    <w:rsid w:val="009606CB"/>
    <w:rsid w:val="009610DB"/>
    <w:rsid w:val="00961C36"/>
    <w:rsid w:val="00962653"/>
    <w:rsid w:val="00963EB8"/>
    <w:rsid w:val="00965026"/>
    <w:rsid w:val="0096524B"/>
    <w:rsid w:val="009654B8"/>
    <w:rsid w:val="0096550C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1677"/>
    <w:rsid w:val="00971B43"/>
    <w:rsid w:val="0097228A"/>
    <w:rsid w:val="0097318D"/>
    <w:rsid w:val="00973262"/>
    <w:rsid w:val="009732D1"/>
    <w:rsid w:val="00974AC3"/>
    <w:rsid w:val="00974D80"/>
    <w:rsid w:val="00976B56"/>
    <w:rsid w:val="00977F9D"/>
    <w:rsid w:val="009804E2"/>
    <w:rsid w:val="00980923"/>
    <w:rsid w:val="00980F70"/>
    <w:rsid w:val="0098166E"/>
    <w:rsid w:val="00982085"/>
    <w:rsid w:val="0098391E"/>
    <w:rsid w:val="009839F6"/>
    <w:rsid w:val="00983D21"/>
    <w:rsid w:val="00984FCD"/>
    <w:rsid w:val="00985487"/>
    <w:rsid w:val="0098657C"/>
    <w:rsid w:val="0098751D"/>
    <w:rsid w:val="0099040D"/>
    <w:rsid w:val="00990B70"/>
    <w:rsid w:val="00991D08"/>
    <w:rsid w:val="009920A1"/>
    <w:rsid w:val="00992B1E"/>
    <w:rsid w:val="00992BF9"/>
    <w:rsid w:val="00994EF1"/>
    <w:rsid w:val="009953EC"/>
    <w:rsid w:val="00995CD2"/>
    <w:rsid w:val="00996F19"/>
    <w:rsid w:val="009976FF"/>
    <w:rsid w:val="009A0CEF"/>
    <w:rsid w:val="009A1D26"/>
    <w:rsid w:val="009A205D"/>
    <w:rsid w:val="009A214A"/>
    <w:rsid w:val="009A2323"/>
    <w:rsid w:val="009A3D86"/>
    <w:rsid w:val="009A421D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36B"/>
    <w:rsid w:val="009B26FD"/>
    <w:rsid w:val="009B3050"/>
    <w:rsid w:val="009B4C10"/>
    <w:rsid w:val="009B5622"/>
    <w:rsid w:val="009B67A2"/>
    <w:rsid w:val="009B6882"/>
    <w:rsid w:val="009B6C01"/>
    <w:rsid w:val="009B7732"/>
    <w:rsid w:val="009B7E23"/>
    <w:rsid w:val="009B7E76"/>
    <w:rsid w:val="009C027B"/>
    <w:rsid w:val="009C08D0"/>
    <w:rsid w:val="009C1AF8"/>
    <w:rsid w:val="009C28F6"/>
    <w:rsid w:val="009C2C0F"/>
    <w:rsid w:val="009C309F"/>
    <w:rsid w:val="009C39C6"/>
    <w:rsid w:val="009C3A41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6EF2"/>
    <w:rsid w:val="009D00F2"/>
    <w:rsid w:val="009D102F"/>
    <w:rsid w:val="009D177E"/>
    <w:rsid w:val="009D196C"/>
    <w:rsid w:val="009D1ED3"/>
    <w:rsid w:val="009D332E"/>
    <w:rsid w:val="009D3331"/>
    <w:rsid w:val="009D3417"/>
    <w:rsid w:val="009D423F"/>
    <w:rsid w:val="009D45BC"/>
    <w:rsid w:val="009D46B8"/>
    <w:rsid w:val="009D59F7"/>
    <w:rsid w:val="009D6206"/>
    <w:rsid w:val="009D64E7"/>
    <w:rsid w:val="009D654D"/>
    <w:rsid w:val="009D6965"/>
    <w:rsid w:val="009D7A62"/>
    <w:rsid w:val="009E069F"/>
    <w:rsid w:val="009E09DB"/>
    <w:rsid w:val="009E1AB2"/>
    <w:rsid w:val="009E2097"/>
    <w:rsid w:val="009E21EF"/>
    <w:rsid w:val="009E2940"/>
    <w:rsid w:val="009E34E3"/>
    <w:rsid w:val="009E4891"/>
    <w:rsid w:val="009E4BCE"/>
    <w:rsid w:val="009E55A8"/>
    <w:rsid w:val="009E55FA"/>
    <w:rsid w:val="009E56FF"/>
    <w:rsid w:val="009E5DF2"/>
    <w:rsid w:val="009E5F43"/>
    <w:rsid w:val="009E5FEF"/>
    <w:rsid w:val="009F0477"/>
    <w:rsid w:val="009F0893"/>
    <w:rsid w:val="009F0ECF"/>
    <w:rsid w:val="009F193E"/>
    <w:rsid w:val="009F1CA5"/>
    <w:rsid w:val="009F202A"/>
    <w:rsid w:val="009F31A1"/>
    <w:rsid w:val="009F336F"/>
    <w:rsid w:val="009F35B9"/>
    <w:rsid w:val="009F36E3"/>
    <w:rsid w:val="009F4156"/>
    <w:rsid w:val="009F5835"/>
    <w:rsid w:val="009F5C80"/>
    <w:rsid w:val="009F615C"/>
    <w:rsid w:val="009F6D0F"/>
    <w:rsid w:val="009F7577"/>
    <w:rsid w:val="009F7A75"/>
    <w:rsid w:val="00A00C8C"/>
    <w:rsid w:val="00A00F36"/>
    <w:rsid w:val="00A0143C"/>
    <w:rsid w:val="00A01895"/>
    <w:rsid w:val="00A02370"/>
    <w:rsid w:val="00A030A3"/>
    <w:rsid w:val="00A041AC"/>
    <w:rsid w:val="00A04306"/>
    <w:rsid w:val="00A05363"/>
    <w:rsid w:val="00A0559C"/>
    <w:rsid w:val="00A05AFE"/>
    <w:rsid w:val="00A06923"/>
    <w:rsid w:val="00A06A56"/>
    <w:rsid w:val="00A06A62"/>
    <w:rsid w:val="00A06AEB"/>
    <w:rsid w:val="00A0799C"/>
    <w:rsid w:val="00A07B7E"/>
    <w:rsid w:val="00A112F0"/>
    <w:rsid w:val="00A11D96"/>
    <w:rsid w:val="00A11FFF"/>
    <w:rsid w:val="00A12D43"/>
    <w:rsid w:val="00A13122"/>
    <w:rsid w:val="00A135DF"/>
    <w:rsid w:val="00A13F67"/>
    <w:rsid w:val="00A143EC"/>
    <w:rsid w:val="00A147E9"/>
    <w:rsid w:val="00A14FF4"/>
    <w:rsid w:val="00A15220"/>
    <w:rsid w:val="00A15E72"/>
    <w:rsid w:val="00A15EA4"/>
    <w:rsid w:val="00A1626D"/>
    <w:rsid w:val="00A16B0D"/>
    <w:rsid w:val="00A16C15"/>
    <w:rsid w:val="00A16E8A"/>
    <w:rsid w:val="00A16FB7"/>
    <w:rsid w:val="00A171C0"/>
    <w:rsid w:val="00A17D57"/>
    <w:rsid w:val="00A17E5B"/>
    <w:rsid w:val="00A20636"/>
    <w:rsid w:val="00A21A00"/>
    <w:rsid w:val="00A230CC"/>
    <w:rsid w:val="00A23CDB"/>
    <w:rsid w:val="00A23D2A"/>
    <w:rsid w:val="00A24572"/>
    <w:rsid w:val="00A24FE2"/>
    <w:rsid w:val="00A2510A"/>
    <w:rsid w:val="00A25BE1"/>
    <w:rsid w:val="00A2733E"/>
    <w:rsid w:val="00A306E3"/>
    <w:rsid w:val="00A30E34"/>
    <w:rsid w:val="00A3162E"/>
    <w:rsid w:val="00A31F95"/>
    <w:rsid w:val="00A32D09"/>
    <w:rsid w:val="00A340A2"/>
    <w:rsid w:val="00A341FE"/>
    <w:rsid w:val="00A34819"/>
    <w:rsid w:val="00A34C6C"/>
    <w:rsid w:val="00A34DC2"/>
    <w:rsid w:val="00A35E50"/>
    <w:rsid w:val="00A363D0"/>
    <w:rsid w:val="00A37B28"/>
    <w:rsid w:val="00A40C36"/>
    <w:rsid w:val="00A4134B"/>
    <w:rsid w:val="00A41A14"/>
    <w:rsid w:val="00A4205F"/>
    <w:rsid w:val="00A423B6"/>
    <w:rsid w:val="00A42BCD"/>
    <w:rsid w:val="00A42C37"/>
    <w:rsid w:val="00A42FF1"/>
    <w:rsid w:val="00A433ED"/>
    <w:rsid w:val="00A447BA"/>
    <w:rsid w:val="00A4494D"/>
    <w:rsid w:val="00A44F0A"/>
    <w:rsid w:val="00A4533F"/>
    <w:rsid w:val="00A45476"/>
    <w:rsid w:val="00A45AD8"/>
    <w:rsid w:val="00A46029"/>
    <w:rsid w:val="00A4625B"/>
    <w:rsid w:val="00A50773"/>
    <w:rsid w:val="00A51B37"/>
    <w:rsid w:val="00A53023"/>
    <w:rsid w:val="00A537A2"/>
    <w:rsid w:val="00A53F92"/>
    <w:rsid w:val="00A55CA2"/>
    <w:rsid w:val="00A57441"/>
    <w:rsid w:val="00A57DF7"/>
    <w:rsid w:val="00A57E06"/>
    <w:rsid w:val="00A602DB"/>
    <w:rsid w:val="00A615E5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67CE7"/>
    <w:rsid w:val="00A701C0"/>
    <w:rsid w:val="00A70338"/>
    <w:rsid w:val="00A70EDC"/>
    <w:rsid w:val="00A720A9"/>
    <w:rsid w:val="00A74259"/>
    <w:rsid w:val="00A74524"/>
    <w:rsid w:val="00A7497D"/>
    <w:rsid w:val="00A74AE1"/>
    <w:rsid w:val="00A74D61"/>
    <w:rsid w:val="00A75A4E"/>
    <w:rsid w:val="00A7696E"/>
    <w:rsid w:val="00A76A02"/>
    <w:rsid w:val="00A76E12"/>
    <w:rsid w:val="00A77037"/>
    <w:rsid w:val="00A77226"/>
    <w:rsid w:val="00A773DD"/>
    <w:rsid w:val="00A80EAA"/>
    <w:rsid w:val="00A8132A"/>
    <w:rsid w:val="00A81476"/>
    <w:rsid w:val="00A814A8"/>
    <w:rsid w:val="00A82F1A"/>
    <w:rsid w:val="00A83566"/>
    <w:rsid w:val="00A83AB4"/>
    <w:rsid w:val="00A844AF"/>
    <w:rsid w:val="00A848DE"/>
    <w:rsid w:val="00A84ABC"/>
    <w:rsid w:val="00A84F41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9E"/>
    <w:rsid w:val="00A930B9"/>
    <w:rsid w:val="00A9314D"/>
    <w:rsid w:val="00A93252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0496"/>
    <w:rsid w:val="00AA2141"/>
    <w:rsid w:val="00AA29F5"/>
    <w:rsid w:val="00AA2E36"/>
    <w:rsid w:val="00AA395C"/>
    <w:rsid w:val="00AA4061"/>
    <w:rsid w:val="00AA41F7"/>
    <w:rsid w:val="00AA48B4"/>
    <w:rsid w:val="00AA4D1A"/>
    <w:rsid w:val="00AA4D2E"/>
    <w:rsid w:val="00AA4F58"/>
    <w:rsid w:val="00AA65CA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24CF"/>
    <w:rsid w:val="00AB2705"/>
    <w:rsid w:val="00AB3125"/>
    <w:rsid w:val="00AB36F0"/>
    <w:rsid w:val="00AB3857"/>
    <w:rsid w:val="00AB3DE3"/>
    <w:rsid w:val="00AB40B0"/>
    <w:rsid w:val="00AB587D"/>
    <w:rsid w:val="00AB6868"/>
    <w:rsid w:val="00AB6B78"/>
    <w:rsid w:val="00AB6D34"/>
    <w:rsid w:val="00AB740A"/>
    <w:rsid w:val="00AB7F93"/>
    <w:rsid w:val="00AC014E"/>
    <w:rsid w:val="00AC0804"/>
    <w:rsid w:val="00AC0C90"/>
    <w:rsid w:val="00AC14D7"/>
    <w:rsid w:val="00AC14DF"/>
    <w:rsid w:val="00AC175B"/>
    <w:rsid w:val="00AC17A8"/>
    <w:rsid w:val="00AC2DBD"/>
    <w:rsid w:val="00AC2E47"/>
    <w:rsid w:val="00AC3BB8"/>
    <w:rsid w:val="00AC517C"/>
    <w:rsid w:val="00AC56BD"/>
    <w:rsid w:val="00AC5ED2"/>
    <w:rsid w:val="00AC6D1E"/>
    <w:rsid w:val="00AC7C35"/>
    <w:rsid w:val="00AD0181"/>
    <w:rsid w:val="00AD10A2"/>
    <w:rsid w:val="00AD16C7"/>
    <w:rsid w:val="00AD18CA"/>
    <w:rsid w:val="00AD1B77"/>
    <w:rsid w:val="00AD3519"/>
    <w:rsid w:val="00AD3D7B"/>
    <w:rsid w:val="00AD54FC"/>
    <w:rsid w:val="00AD583F"/>
    <w:rsid w:val="00AD5AD1"/>
    <w:rsid w:val="00AD5C38"/>
    <w:rsid w:val="00AD65EA"/>
    <w:rsid w:val="00AD6CD7"/>
    <w:rsid w:val="00AD6CF5"/>
    <w:rsid w:val="00AD79A2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BEF"/>
    <w:rsid w:val="00AF0E76"/>
    <w:rsid w:val="00AF0FED"/>
    <w:rsid w:val="00AF1783"/>
    <w:rsid w:val="00AF191D"/>
    <w:rsid w:val="00AF19A3"/>
    <w:rsid w:val="00AF26DB"/>
    <w:rsid w:val="00AF295F"/>
    <w:rsid w:val="00AF3454"/>
    <w:rsid w:val="00AF3F5A"/>
    <w:rsid w:val="00AF4CC4"/>
    <w:rsid w:val="00AF6F8F"/>
    <w:rsid w:val="00AF6FDB"/>
    <w:rsid w:val="00AF7806"/>
    <w:rsid w:val="00AF7A49"/>
    <w:rsid w:val="00B00F1F"/>
    <w:rsid w:val="00B01232"/>
    <w:rsid w:val="00B0126B"/>
    <w:rsid w:val="00B014BE"/>
    <w:rsid w:val="00B01E20"/>
    <w:rsid w:val="00B0215D"/>
    <w:rsid w:val="00B02355"/>
    <w:rsid w:val="00B02795"/>
    <w:rsid w:val="00B03C2C"/>
    <w:rsid w:val="00B047C1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52C0"/>
    <w:rsid w:val="00B161E5"/>
    <w:rsid w:val="00B16383"/>
    <w:rsid w:val="00B16A18"/>
    <w:rsid w:val="00B16E9D"/>
    <w:rsid w:val="00B1765A"/>
    <w:rsid w:val="00B17F4E"/>
    <w:rsid w:val="00B21332"/>
    <w:rsid w:val="00B214DB"/>
    <w:rsid w:val="00B21D91"/>
    <w:rsid w:val="00B21DD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27"/>
    <w:rsid w:val="00B3448B"/>
    <w:rsid w:val="00B34C9D"/>
    <w:rsid w:val="00B34F45"/>
    <w:rsid w:val="00B350C8"/>
    <w:rsid w:val="00B35154"/>
    <w:rsid w:val="00B3520F"/>
    <w:rsid w:val="00B3535C"/>
    <w:rsid w:val="00B35567"/>
    <w:rsid w:val="00B35989"/>
    <w:rsid w:val="00B36489"/>
    <w:rsid w:val="00B365A6"/>
    <w:rsid w:val="00B366D7"/>
    <w:rsid w:val="00B36B0A"/>
    <w:rsid w:val="00B3770D"/>
    <w:rsid w:val="00B40206"/>
    <w:rsid w:val="00B40209"/>
    <w:rsid w:val="00B4124E"/>
    <w:rsid w:val="00B4131B"/>
    <w:rsid w:val="00B41E71"/>
    <w:rsid w:val="00B440CC"/>
    <w:rsid w:val="00B44127"/>
    <w:rsid w:val="00B443F3"/>
    <w:rsid w:val="00B44652"/>
    <w:rsid w:val="00B449F2"/>
    <w:rsid w:val="00B45988"/>
    <w:rsid w:val="00B4646C"/>
    <w:rsid w:val="00B47335"/>
    <w:rsid w:val="00B507E6"/>
    <w:rsid w:val="00B5112B"/>
    <w:rsid w:val="00B512AF"/>
    <w:rsid w:val="00B52495"/>
    <w:rsid w:val="00B5347D"/>
    <w:rsid w:val="00B55104"/>
    <w:rsid w:val="00B55409"/>
    <w:rsid w:val="00B5595A"/>
    <w:rsid w:val="00B56614"/>
    <w:rsid w:val="00B56739"/>
    <w:rsid w:val="00B56B5D"/>
    <w:rsid w:val="00B56C18"/>
    <w:rsid w:val="00B6086E"/>
    <w:rsid w:val="00B60A7D"/>
    <w:rsid w:val="00B60B7C"/>
    <w:rsid w:val="00B61720"/>
    <w:rsid w:val="00B61A19"/>
    <w:rsid w:val="00B61AC7"/>
    <w:rsid w:val="00B61F59"/>
    <w:rsid w:val="00B62525"/>
    <w:rsid w:val="00B63C51"/>
    <w:rsid w:val="00B642F3"/>
    <w:rsid w:val="00B64387"/>
    <w:rsid w:val="00B65691"/>
    <w:rsid w:val="00B66DC2"/>
    <w:rsid w:val="00B66FD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4812"/>
    <w:rsid w:val="00B75DE3"/>
    <w:rsid w:val="00B761C3"/>
    <w:rsid w:val="00B76A54"/>
    <w:rsid w:val="00B77E39"/>
    <w:rsid w:val="00B806CC"/>
    <w:rsid w:val="00B80E5D"/>
    <w:rsid w:val="00B81083"/>
    <w:rsid w:val="00B81411"/>
    <w:rsid w:val="00B81B71"/>
    <w:rsid w:val="00B821EE"/>
    <w:rsid w:val="00B82DCF"/>
    <w:rsid w:val="00B831B6"/>
    <w:rsid w:val="00B833CB"/>
    <w:rsid w:val="00B834EA"/>
    <w:rsid w:val="00B8484C"/>
    <w:rsid w:val="00B8538E"/>
    <w:rsid w:val="00B857EB"/>
    <w:rsid w:val="00B86510"/>
    <w:rsid w:val="00B86667"/>
    <w:rsid w:val="00B868EE"/>
    <w:rsid w:val="00B90FAF"/>
    <w:rsid w:val="00B9190E"/>
    <w:rsid w:val="00B93638"/>
    <w:rsid w:val="00B938DD"/>
    <w:rsid w:val="00B947C6"/>
    <w:rsid w:val="00B94AA4"/>
    <w:rsid w:val="00B951E9"/>
    <w:rsid w:val="00B95427"/>
    <w:rsid w:val="00B95D4E"/>
    <w:rsid w:val="00B970F0"/>
    <w:rsid w:val="00B97359"/>
    <w:rsid w:val="00B97B96"/>
    <w:rsid w:val="00B97E25"/>
    <w:rsid w:val="00BA12EB"/>
    <w:rsid w:val="00BA1FDA"/>
    <w:rsid w:val="00BA23EC"/>
    <w:rsid w:val="00BA2F01"/>
    <w:rsid w:val="00BA31A4"/>
    <w:rsid w:val="00BA423E"/>
    <w:rsid w:val="00BA4582"/>
    <w:rsid w:val="00BA5682"/>
    <w:rsid w:val="00BA6180"/>
    <w:rsid w:val="00BA65C2"/>
    <w:rsid w:val="00BA6961"/>
    <w:rsid w:val="00BA6FA1"/>
    <w:rsid w:val="00BA75B8"/>
    <w:rsid w:val="00BB0585"/>
    <w:rsid w:val="00BB1A70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4C39"/>
    <w:rsid w:val="00BC5829"/>
    <w:rsid w:val="00BC695E"/>
    <w:rsid w:val="00BC716D"/>
    <w:rsid w:val="00BC75C1"/>
    <w:rsid w:val="00BC77EA"/>
    <w:rsid w:val="00BD0241"/>
    <w:rsid w:val="00BD05BD"/>
    <w:rsid w:val="00BD127A"/>
    <w:rsid w:val="00BD15C9"/>
    <w:rsid w:val="00BD1E24"/>
    <w:rsid w:val="00BD2B12"/>
    <w:rsid w:val="00BD3ABE"/>
    <w:rsid w:val="00BD41A6"/>
    <w:rsid w:val="00BD4589"/>
    <w:rsid w:val="00BD5118"/>
    <w:rsid w:val="00BD60D7"/>
    <w:rsid w:val="00BD69C3"/>
    <w:rsid w:val="00BD763F"/>
    <w:rsid w:val="00BE29B0"/>
    <w:rsid w:val="00BE310D"/>
    <w:rsid w:val="00BE3603"/>
    <w:rsid w:val="00BE44E6"/>
    <w:rsid w:val="00BE5971"/>
    <w:rsid w:val="00BE6DCD"/>
    <w:rsid w:val="00BE739F"/>
    <w:rsid w:val="00BE75B0"/>
    <w:rsid w:val="00BE7983"/>
    <w:rsid w:val="00BE7DE9"/>
    <w:rsid w:val="00BF009A"/>
    <w:rsid w:val="00BF03CE"/>
    <w:rsid w:val="00BF09EA"/>
    <w:rsid w:val="00BF1366"/>
    <w:rsid w:val="00BF3E8C"/>
    <w:rsid w:val="00BF476A"/>
    <w:rsid w:val="00BF49CC"/>
    <w:rsid w:val="00BF60D0"/>
    <w:rsid w:val="00BF6910"/>
    <w:rsid w:val="00BF6F07"/>
    <w:rsid w:val="00C00309"/>
    <w:rsid w:val="00C0075C"/>
    <w:rsid w:val="00C02B1A"/>
    <w:rsid w:val="00C02BC5"/>
    <w:rsid w:val="00C035E2"/>
    <w:rsid w:val="00C03D2E"/>
    <w:rsid w:val="00C03E16"/>
    <w:rsid w:val="00C03FFC"/>
    <w:rsid w:val="00C04272"/>
    <w:rsid w:val="00C05635"/>
    <w:rsid w:val="00C05839"/>
    <w:rsid w:val="00C05BE0"/>
    <w:rsid w:val="00C0679B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5911"/>
    <w:rsid w:val="00C15B02"/>
    <w:rsid w:val="00C1626C"/>
    <w:rsid w:val="00C17FA7"/>
    <w:rsid w:val="00C21210"/>
    <w:rsid w:val="00C21692"/>
    <w:rsid w:val="00C22044"/>
    <w:rsid w:val="00C22A24"/>
    <w:rsid w:val="00C23A86"/>
    <w:rsid w:val="00C24E28"/>
    <w:rsid w:val="00C250B6"/>
    <w:rsid w:val="00C2538C"/>
    <w:rsid w:val="00C25426"/>
    <w:rsid w:val="00C25546"/>
    <w:rsid w:val="00C25F4C"/>
    <w:rsid w:val="00C268F1"/>
    <w:rsid w:val="00C26EFF"/>
    <w:rsid w:val="00C277FC"/>
    <w:rsid w:val="00C27DB0"/>
    <w:rsid w:val="00C30856"/>
    <w:rsid w:val="00C308AE"/>
    <w:rsid w:val="00C30A77"/>
    <w:rsid w:val="00C32773"/>
    <w:rsid w:val="00C33A7F"/>
    <w:rsid w:val="00C33C90"/>
    <w:rsid w:val="00C343E7"/>
    <w:rsid w:val="00C35A5A"/>
    <w:rsid w:val="00C364A2"/>
    <w:rsid w:val="00C365F4"/>
    <w:rsid w:val="00C36803"/>
    <w:rsid w:val="00C36DFA"/>
    <w:rsid w:val="00C37208"/>
    <w:rsid w:val="00C40422"/>
    <w:rsid w:val="00C407F1"/>
    <w:rsid w:val="00C40D90"/>
    <w:rsid w:val="00C40FFB"/>
    <w:rsid w:val="00C41D0E"/>
    <w:rsid w:val="00C42156"/>
    <w:rsid w:val="00C428AB"/>
    <w:rsid w:val="00C42C27"/>
    <w:rsid w:val="00C431B1"/>
    <w:rsid w:val="00C44074"/>
    <w:rsid w:val="00C446C4"/>
    <w:rsid w:val="00C44CFC"/>
    <w:rsid w:val="00C46641"/>
    <w:rsid w:val="00C46970"/>
    <w:rsid w:val="00C46B20"/>
    <w:rsid w:val="00C46CA3"/>
    <w:rsid w:val="00C46EC5"/>
    <w:rsid w:val="00C477BA"/>
    <w:rsid w:val="00C47EA5"/>
    <w:rsid w:val="00C5007F"/>
    <w:rsid w:val="00C50973"/>
    <w:rsid w:val="00C510E0"/>
    <w:rsid w:val="00C513C2"/>
    <w:rsid w:val="00C51622"/>
    <w:rsid w:val="00C523ED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4AA"/>
    <w:rsid w:val="00C57941"/>
    <w:rsid w:val="00C57BDA"/>
    <w:rsid w:val="00C60597"/>
    <w:rsid w:val="00C61154"/>
    <w:rsid w:val="00C6378E"/>
    <w:rsid w:val="00C6449D"/>
    <w:rsid w:val="00C65696"/>
    <w:rsid w:val="00C65C61"/>
    <w:rsid w:val="00C661E0"/>
    <w:rsid w:val="00C667C2"/>
    <w:rsid w:val="00C67154"/>
    <w:rsid w:val="00C676E7"/>
    <w:rsid w:val="00C67944"/>
    <w:rsid w:val="00C706E3"/>
    <w:rsid w:val="00C70E66"/>
    <w:rsid w:val="00C710FB"/>
    <w:rsid w:val="00C72F6E"/>
    <w:rsid w:val="00C73774"/>
    <w:rsid w:val="00C73A53"/>
    <w:rsid w:val="00C742F5"/>
    <w:rsid w:val="00C74567"/>
    <w:rsid w:val="00C7497E"/>
    <w:rsid w:val="00C75376"/>
    <w:rsid w:val="00C758A8"/>
    <w:rsid w:val="00C758D1"/>
    <w:rsid w:val="00C75B97"/>
    <w:rsid w:val="00C75FA2"/>
    <w:rsid w:val="00C760E5"/>
    <w:rsid w:val="00C767D9"/>
    <w:rsid w:val="00C7695C"/>
    <w:rsid w:val="00C769F5"/>
    <w:rsid w:val="00C77C46"/>
    <w:rsid w:val="00C8238E"/>
    <w:rsid w:val="00C83294"/>
    <w:rsid w:val="00C8376D"/>
    <w:rsid w:val="00C84024"/>
    <w:rsid w:val="00C845BA"/>
    <w:rsid w:val="00C84659"/>
    <w:rsid w:val="00C85C6A"/>
    <w:rsid w:val="00C862E6"/>
    <w:rsid w:val="00C862F8"/>
    <w:rsid w:val="00C876BE"/>
    <w:rsid w:val="00C901BE"/>
    <w:rsid w:val="00C914F2"/>
    <w:rsid w:val="00C92735"/>
    <w:rsid w:val="00C94403"/>
    <w:rsid w:val="00C947E8"/>
    <w:rsid w:val="00C947F6"/>
    <w:rsid w:val="00C94D01"/>
    <w:rsid w:val="00C953E2"/>
    <w:rsid w:val="00C9625A"/>
    <w:rsid w:val="00C97056"/>
    <w:rsid w:val="00C97ACA"/>
    <w:rsid w:val="00CA0E94"/>
    <w:rsid w:val="00CA118B"/>
    <w:rsid w:val="00CA21FA"/>
    <w:rsid w:val="00CA2C10"/>
    <w:rsid w:val="00CA2D00"/>
    <w:rsid w:val="00CA3605"/>
    <w:rsid w:val="00CA5160"/>
    <w:rsid w:val="00CA5729"/>
    <w:rsid w:val="00CA5CD1"/>
    <w:rsid w:val="00CA5FBD"/>
    <w:rsid w:val="00CA612F"/>
    <w:rsid w:val="00CA6A67"/>
    <w:rsid w:val="00CA6DC9"/>
    <w:rsid w:val="00CA729B"/>
    <w:rsid w:val="00CA73AC"/>
    <w:rsid w:val="00CB05BB"/>
    <w:rsid w:val="00CB098F"/>
    <w:rsid w:val="00CB0BEF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63C"/>
    <w:rsid w:val="00CB5A50"/>
    <w:rsid w:val="00CB5DC9"/>
    <w:rsid w:val="00CB613F"/>
    <w:rsid w:val="00CB700E"/>
    <w:rsid w:val="00CB74BC"/>
    <w:rsid w:val="00CB75DA"/>
    <w:rsid w:val="00CB7687"/>
    <w:rsid w:val="00CC010B"/>
    <w:rsid w:val="00CC037F"/>
    <w:rsid w:val="00CC0879"/>
    <w:rsid w:val="00CC09DD"/>
    <w:rsid w:val="00CC1A96"/>
    <w:rsid w:val="00CC2562"/>
    <w:rsid w:val="00CC2B2E"/>
    <w:rsid w:val="00CC2CEA"/>
    <w:rsid w:val="00CC32E8"/>
    <w:rsid w:val="00CC35EF"/>
    <w:rsid w:val="00CC3C6A"/>
    <w:rsid w:val="00CC400F"/>
    <w:rsid w:val="00CC4F89"/>
    <w:rsid w:val="00CC50A1"/>
    <w:rsid w:val="00CC522A"/>
    <w:rsid w:val="00CC6D59"/>
    <w:rsid w:val="00CC726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4CF1"/>
    <w:rsid w:val="00CD53E3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E1E"/>
    <w:rsid w:val="00CE60FE"/>
    <w:rsid w:val="00CE77D0"/>
    <w:rsid w:val="00CF00A8"/>
    <w:rsid w:val="00CF0DBD"/>
    <w:rsid w:val="00CF1392"/>
    <w:rsid w:val="00CF1A8B"/>
    <w:rsid w:val="00CF1B52"/>
    <w:rsid w:val="00CF1CAA"/>
    <w:rsid w:val="00CF245C"/>
    <w:rsid w:val="00CF26DB"/>
    <w:rsid w:val="00CF2D10"/>
    <w:rsid w:val="00CF3A8C"/>
    <w:rsid w:val="00CF3DAA"/>
    <w:rsid w:val="00CF3F3F"/>
    <w:rsid w:val="00CF4286"/>
    <w:rsid w:val="00CF53D3"/>
    <w:rsid w:val="00CF542A"/>
    <w:rsid w:val="00CF574B"/>
    <w:rsid w:val="00CF5F3F"/>
    <w:rsid w:val="00CF74F1"/>
    <w:rsid w:val="00CF759C"/>
    <w:rsid w:val="00CF7F7B"/>
    <w:rsid w:val="00D010C2"/>
    <w:rsid w:val="00D01F5F"/>
    <w:rsid w:val="00D02493"/>
    <w:rsid w:val="00D03561"/>
    <w:rsid w:val="00D03F48"/>
    <w:rsid w:val="00D0418A"/>
    <w:rsid w:val="00D04560"/>
    <w:rsid w:val="00D05CB0"/>
    <w:rsid w:val="00D05D7B"/>
    <w:rsid w:val="00D06E68"/>
    <w:rsid w:val="00D06FB5"/>
    <w:rsid w:val="00D072DE"/>
    <w:rsid w:val="00D07666"/>
    <w:rsid w:val="00D079DF"/>
    <w:rsid w:val="00D07F96"/>
    <w:rsid w:val="00D1007A"/>
    <w:rsid w:val="00D1027E"/>
    <w:rsid w:val="00D10DA2"/>
    <w:rsid w:val="00D11110"/>
    <w:rsid w:val="00D12422"/>
    <w:rsid w:val="00D12FC8"/>
    <w:rsid w:val="00D139C6"/>
    <w:rsid w:val="00D14277"/>
    <w:rsid w:val="00D154E7"/>
    <w:rsid w:val="00D165C5"/>
    <w:rsid w:val="00D170B3"/>
    <w:rsid w:val="00D171E4"/>
    <w:rsid w:val="00D17F30"/>
    <w:rsid w:val="00D2040C"/>
    <w:rsid w:val="00D209B9"/>
    <w:rsid w:val="00D2226C"/>
    <w:rsid w:val="00D2281C"/>
    <w:rsid w:val="00D23563"/>
    <w:rsid w:val="00D23BC7"/>
    <w:rsid w:val="00D24157"/>
    <w:rsid w:val="00D241DA"/>
    <w:rsid w:val="00D254A9"/>
    <w:rsid w:val="00D26518"/>
    <w:rsid w:val="00D26843"/>
    <w:rsid w:val="00D26B4B"/>
    <w:rsid w:val="00D2708B"/>
    <w:rsid w:val="00D272E7"/>
    <w:rsid w:val="00D27D07"/>
    <w:rsid w:val="00D27FB9"/>
    <w:rsid w:val="00D30F5C"/>
    <w:rsid w:val="00D31B4C"/>
    <w:rsid w:val="00D3213B"/>
    <w:rsid w:val="00D32293"/>
    <w:rsid w:val="00D32410"/>
    <w:rsid w:val="00D33782"/>
    <w:rsid w:val="00D33CFB"/>
    <w:rsid w:val="00D34596"/>
    <w:rsid w:val="00D34763"/>
    <w:rsid w:val="00D34B3D"/>
    <w:rsid w:val="00D35642"/>
    <w:rsid w:val="00D35693"/>
    <w:rsid w:val="00D35C12"/>
    <w:rsid w:val="00D35F3D"/>
    <w:rsid w:val="00D36187"/>
    <w:rsid w:val="00D36415"/>
    <w:rsid w:val="00D36697"/>
    <w:rsid w:val="00D37052"/>
    <w:rsid w:val="00D40581"/>
    <w:rsid w:val="00D406A2"/>
    <w:rsid w:val="00D40C13"/>
    <w:rsid w:val="00D40D78"/>
    <w:rsid w:val="00D40F0F"/>
    <w:rsid w:val="00D413FE"/>
    <w:rsid w:val="00D4142A"/>
    <w:rsid w:val="00D41526"/>
    <w:rsid w:val="00D41C1B"/>
    <w:rsid w:val="00D41CD2"/>
    <w:rsid w:val="00D41D2D"/>
    <w:rsid w:val="00D424E2"/>
    <w:rsid w:val="00D43466"/>
    <w:rsid w:val="00D435F0"/>
    <w:rsid w:val="00D43A98"/>
    <w:rsid w:val="00D44779"/>
    <w:rsid w:val="00D44DC3"/>
    <w:rsid w:val="00D45111"/>
    <w:rsid w:val="00D458AB"/>
    <w:rsid w:val="00D46F25"/>
    <w:rsid w:val="00D46FF6"/>
    <w:rsid w:val="00D47F4B"/>
    <w:rsid w:val="00D47F5A"/>
    <w:rsid w:val="00D50FFD"/>
    <w:rsid w:val="00D5114E"/>
    <w:rsid w:val="00D51452"/>
    <w:rsid w:val="00D54078"/>
    <w:rsid w:val="00D548A0"/>
    <w:rsid w:val="00D5509C"/>
    <w:rsid w:val="00D56007"/>
    <w:rsid w:val="00D56911"/>
    <w:rsid w:val="00D56A37"/>
    <w:rsid w:val="00D56DBB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3E7E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67CF5"/>
    <w:rsid w:val="00D70E56"/>
    <w:rsid w:val="00D7348A"/>
    <w:rsid w:val="00D74E45"/>
    <w:rsid w:val="00D755FE"/>
    <w:rsid w:val="00D75B79"/>
    <w:rsid w:val="00D75FD5"/>
    <w:rsid w:val="00D76910"/>
    <w:rsid w:val="00D76F61"/>
    <w:rsid w:val="00D77B9D"/>
    <w:rsid w:val="00D80034"/>
    <w:rsid w:val="00D8070B"/>
    <w:rsid w:val="00D808A6"/>
    <w:rsid w:val="00D81519"/>
    <w:rsid w:val="00D817A3"/>
    <w:rsid w:val="00D83CFE"/>
    <w:rsid w:val="00D843C9"/>
    <w:rsid w:val="00D8473F"/>
    <w:rsid w:val="00D8548F"/>
    <w:rsid w:val="00D86EB2"/>
    <w:rsid w:val="00D8733D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D15"/>
    <w:rsid w:val="00D92F40"/>
    <w:rsid w:val="00D932C6"/>
    <w:rsid w:val="00D938BC"/>
    <w:rsid w:val="00D93C93"/>
    <w:rsid w:val="00D94D45"/>
    <w:rsid w:val="00D94F65"/>
    <w:rsid w:val="00D95CAA"/>
    <w:rsid w:val="00D9635C"/>
    <w:rsid w:val="00D96885"/>
    <w:rsid w:val="00D9739E"/>
    <w:rsid w:val="00D97D4A"/>
    <w:rsid w:val="00D97D61"/>
    <w:rsid w:val="00D97FCA"/>
    <w:rsid w:val="00DA0BF9"/>
    <w:rsid w:val="00DA0E96"/>
    <w:rsid w:val="00DA16E1"/>
    <w:rsid w:val="00DA1805"/>
    <w:rsid w:val="00DA1DEF"/>
    <w:rsid w:val="00DA2EDE"/>
    <w:rsid w:val="00DA37B2"/>
    <w:rsid w:val="00DA4CD8"/>
    <w:rsid w:val="00DA4EE6"/>
    <w:rsid w:val="00DA56C5"/>
    <w:rsid w:val="00DA6478"/>
    <w:rsid w:val="00DA6EA2"/>
    <w:rsid w:val="00DA7EA4"/>
    <w:rsid w:val="00DB06F1"/>
    <w:rsid w:val="00DB0906"/>
    <w:rsid w:val="00DB1C6A"/>
    <w:rsid w:val="00DB250D"/>
    <w:rsid w:val="00DB34A4"/>
    <w:rsid w:val="00DB3A87"/>
    <w:rsid w:val="00DB3BBB"/>
    <w:rsid w:val="00DB4610"/>
    <w:rsid w:val="00DB4C32"/>
    <w:rsid w:val="00DB5152"/>
    <w:rsid w:val="00DB69A4"/>
    <w:rsid w:val="00DB7A27"/>
    <w:rsid w:val="00DC01CA"/>
    <w:rsid w:val="00DC1657"/>
    <w:rsid w:val="00DC2212"/>
    <w:rsid w:val="00DC3D70"/>
    <w:rsid w:val="00DC3E16"/>
    <w:rsid w:val="00DC4329"/>
    <w:rsid w:val="00DC4367"/>
    <w:rsid w:val="00DC5B0B"/>
    <w:rsid w:val="00DC7238"/>
    <w:rsid w:val="00DD0F7E"/>
    <w:rsid w:val="00DD157D"/>
    <w:rsid w:val="00DD24B9"/>
    <w:rsid w:val="00DD25E7"/>
    <w:rsid w:val="00DD2A77"/>
    <w:rsid w:val="00DD45FE"/>
    <w:rsid w:val="00DD4860"/>
    <w:rsid w:val="00DD4B9C"/>
    <w:rsid w:val="00DD5929"/>
    <w:rsid w:val="00DD6222"/>
    <w:rsid w:val="00DD64CF"/>
    <w:rsid w:val="00DD6741"/>
    <w:rsid w:val="00DD67AA"/>
    <w:rsid w:val="00DD6C64"/>
    <w:rsid w:val="00DD7B90"/>
    <w:rsid w:val="00DD7B98"/>
    <w:rsid w:val="00DD7D8D"/>
    <w:rsid w:val="00DE02E4"/>
    <w:rsid w:val="00DE0B07"/>
    <w:rsid w:val="00DE1D40"/>
    <w:rsid w:val="00DE2A70"/>
    <w:rsid w:val="00DE31CD"/>
    <w:rsid w:val="00DE3260"/>
    <w:rsid w:val="00DE35AA"/>
    <w:rsid w:val="00DE4169"/>
    <w:rsid w:val="00DE4668"/>
    <w:rsid w:val="00DE4832"/>
    <w:rsid w:val="00DE4B21"/>
    <w:rsid w:val="00DE4BE4"/>
    <w:rsid w:val="00DE5D37"/>
    <w:rsid w:val="00DE6315"/>
    <w:rsid w:val="00DE6932"/>
    <w:rsid w:val="00DE7132"/>
    <w:rsid w:val="00DF029E"/>
    <w:rsid w:val="00DF049B"/>
    <w:rsid w:val="00DF04DC"/>
    <w:rsid w:val="00DF05AB"/>
    <w:rsid w:val="00DF0717"/>
    <w:rsid w:val="00DF0791"/>
    <w:rsid w:val="00DF1248"/>
    <w:rsid w:val="00DF1BCE"/>
    <w:rsid w:val="00DF1D22"/>
    <w:rsid w:val="00DF2514"/>
    <w:rsid w:val="00DF27AA"/>
    <w:rsid w:val="00DF29C8"/>
    <w:rsid w:val="00DF3469"/>
    <w:rsid w:val="00DF3BAB"/>
    <w:rsid w:val="00DF3E37"/>
    <w:rsid w:val="00DF4495"/>
    <w:rsid w:val="00DF4791"/>
    <w:rsid w:val="00DF5902"/>
    <w:rsid w:val="00DF5CC5"/>
    <w:rsid w:val="00DF5FE4"/>
    <w:rsid w:val="00DF607B"/>
    <w:rsid w:val="00DF61B1"/>
    <w:rsid w:val="00DF6222"/>
    <w:rsid w:val="00DF6416"/>
    <w:rsid w:val="00DF6B23"/>
    <w:rsid w:val="00DF7009"/>
    <w:rsid w:val="00DF7B79"/>
    <w:rsid w:val="00E004DB"/>
    <w:rsid w:val="00E00817"/>
    <w:rsid w:val="00E00A77"/>
    <w:rsid w:val="00E00D24"/>
    <w:rsid w:val="00E0120C"/>
    <w:rsid w:val="00E02004"/>
    <w:rsid w:val="00E031E1"/>
    <w:rsid w:val="00E0495B"/>
    <w:rsid w:val="00E04E32"/>
    <w:rsid w:val="00E05DCD"/>
    <w:rsid w:val="00E06AFB"/>
    <w:rsid w:val="00E071ED"/>
    <w:rsid w:val="00E07723"/>
    <w:rsid w:val="00E10280"/>
    <w:rsid w:val="00E105F7"/>
    <w:rsid w:val="00E10A77"/>
    <w:rsid w:val="00E1108B"/>
    <w:rsid w:val="00E11977"/>
    <w:rsid w:val="00E122D3"/>
    <w:rsid w:val="00E1280E"/>
    <w:rsid w:val="00E14F2B"/>
    <w:rsid w:val="00E16CE6"/>
    <w:rsid w:val="00E17948"/>
    <w:rsid w:val="00E17A02"/>
    <w:rsid w:val="00E20D6E"/>
    <w:rsid w:val="00E21415"/>
    <w:rsid w:val="00E21956"/>
    <w:rsid w:val="00E2215F"/>
    <w:rsid w:val="00E230DD"/>
    <w:rsid w:val="00E23B63"/>
    <w:rsid w:val="00E241EF"/>
    <w:rsid w:val="00E259CF"/>
    <w:rsid w:val="00E25BCF"/>
    <w:rsid w:val="00E26248"/>
    <w:rsid w:val="00E27EEE"/>
    <w:rsid w:val="00E30244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E32"/>
    <w:rsid w:val="00E42F38"/>
    <w:rsid w:val="00E4373B"/>
    <w:rsid w:val="00E44B36"/>
    <w:rsid w:val="00E44BBD"/>
    <w:rsid w:val="00E44C1D"/>
    <w:rsid w:val="00E45E37"/>
    <w:rsid w:val="00E460E9"/>
    <w:rsid w:val="00E46525"/>
    <w:rsid w:val="00E46CF9"/>
    <w:rsid w:val="00E476C8"/>
    <w:rsid w:val="00E501BF"/>
    <w:rsid w:val="00E50A15"/>
    <w:rsid w:val="00E50A5B"/>
    <w:rsid w:val="00E51A19"/>
    <w:rsid w:val="00E52E45"/>
    <w:rsid w:val="00E53005"/>
    <w:rsid w:val="00E5364A"/>
    <w:rsid w:val="00E53E89"/>
    <w:rsid w:val="00E551D7"/>
    <w:rsid w:val="00E553F7"/>
    <w:rsid w:val="00E5566C"/>
    <w:rsid w:val="00E55BF7"/>
    <w:rsid w:val="00E56B7C"/>
    <w:rsid w:val="00E56CC6"/>
    <w:rsid w:val="00E56E48"/>
    <w:rsid w:val="00E56FCF"/>
    <w:rsid w:val="00E5711F"/>
    <w:rsid w:val="00E57EFE"/>
    <w:rsid w:val="00E60517"/>
    <w:rsid w:val="00E62158"/>
    <w:rsid w:val="00E629FC"/>
    <w:rsid w:val="00E63154"/>
    <w:rsid w:val="00E63272"/>
    <w:rsid w:val="00E63796"/>
    <w:rsid w:val="00E63C36"/>
    <w:rsid w:val="00E65824"/>
    <w:rsid w:val="00E6611B"/>
    <w:rsid w:val="00E6624A"/>
    <w:rsid w:val="00E6688A"/>
    <w:rsid w:val="00E6701C"/>
    <w:rsid w:val="00E6704B"/>
    <w:rsid w:val="00E67956"/>
    <w:rsid w:val="00E67B1F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3936"/>
    <w:rsid w:val="00E73C2D"/>
    <w:rsid w:val="00E74730"/>
    <w:rsid w:val="00E74875"/>
    <w:rsid w:val="00E74AA0"/>
    <w:rsid w:val="00E74F0C"/>
    <w:rsid w:val="00E7672A"/>
    <w:rsid w:val="00E76838"/>
    <w:rsid w:val="00E76DB3"/>
    <w:rsid w:val="00E773DB"/>
    <w:rsid w:val="00E81187"/>
    <w:rsid w:val="00E81315"/>
    <w:rsid w:val="00E81411"/>
    <w:rsid w:val="00E81960"/>
    <w:rsid w:val="00E822FA"/>
    <w:rsid w:val="00E8235F"/>
    <w:rsid w:val="00E826A2"/>
    <w:rsid w:val="00E82924"/>
    <w:rsid w:val="00E83465"/>
    <w:rsid w:val="00E837DE"/>
    <w:rsid w:val="00E83EA9"/>
    <w:rsid w:val="00E84480"/>
    <w:rsid w:val="00E84EF8"/>
    <w:rsid w:val="00E854A5"/>
    <w:rsid w:val="00E85707"/>
    <w:rsid w:val="00E85E95"/>
    <w:rsid w:val="00E85F5F"/>
    <w:rsid w:val="00E860EB"/>
    <w:rsid w:val="00E86371"/>
    <w:rsid w:val="00E8646E"/>
    <w:rsid w:val="00E86E3D"/>
    <w:rsid w:val="00E87442"/>
    <w:rsid w:val="00E877FC"/>
    <w:rsid w:val="00E91EA4"/>
    <w:rsid w:val="00E920E5"/>
    <w:rsid w:val="00E925D6"/>
    <w:rsid w:val="00E92F26"/>
    <w:rsid w:val="00E936F6"/>
    <w:rsid w:val="00E945C1"/>
    <w:rsid w:val="00E958AB"/>
    <w:rsid w:val="00E95CE6"/>
    <w:rsid w:val="00E972A3"/>
    <w:rsid w:val="00E977FA"/>
    <w:rsid w:val="00E97853"/>
    <w:rsid w:val="00E97C9B"/>
    <w:rsid w:val="00EA0298"/>
    <w:rsid w:val="00EA0C7A"/>
    <w:rsid w:val="00EA1B2F"/>
    <w:rsid w:val="00EA34AE"/>
    <w:rsid w:val="00EA3B15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7DD"/>
    <w:rsid w:val="00EB1943"/>
    <w:rsid w:val="00EB2024"/>
    <w:rsid w:val="00EB2AA4"/>
    <w:rsid w:val="00EB36A1"/>
    <w:rsid w:val="00EB5D03"/>
    <w:rsid w:val="00EB5EBF"/>
    <w:rsid w:val="00EB614B"/>
    <w:rsid w:val="00EB6175"/>
    <w:rsid w:val="00EB7302"/>
    <w:rsid w:val="00EB7D40"/>
    <w:rsid w:val="00EC02D8"/>
    <w:rsid w:val="00EC03DD"/>
    <w:rsid w:val="00EC1130"/>
    <w:rsid w:val="00EC1D56"/>
    <w:rsid w:val="00EC206B"/>
    <w:rsid w:val="00EC33FA"/>
    <w:rsid w:val="00EC5192"/>
    <w:rsid w:val="00EC55B9"/>
    <w:rsid w:val="00EC58E4"/>
    <w:rsid w:val="00EC7D69"/>
    <w:rsid w:val="00ED00C6"/>
    <w:rsid w:val="00ED0356"/>
    <w:rsid w:val="00ED0988"/>
    <w:rsid w:val="00ED138F"/>
    <w:rsid w:val="00ED1AE9"/>
    <w:rsid w:val="00ED35D6"/>
    <w:rsid w:val="00ED395F"/>
    <w:rsid w:val="00ED3B1C"/>
    <w:rsid w:val="00ED3F8E"/>
    <w:rsid w:val="00ED404A"/>
    <w:rsid w:val="00ED4488"/>
    <w:rsid w:val="00ED6489"/>
    <w:rsid w:val="00ED6774"/>
    <w:rsid w:val="00ED6E59"/>
    <w:rsid w:val="00ED753B"/>
    <w:rsid w:val="00ED7E67"/>
    <w:rsid w:val="00EE001D"/>
    <w:rsid w:val="00EE0823"/>
    <w:rsid w:val="00EE08E5"/>
    <w:rsid w:val="00EE0ED4"/>
    <w:rsid w:val="00EE20FB"/>
    <w:rsid w:val="00EE29CE"/>
    <w:rsid w:val="00EE2D34"/>
    <w:rsid w:val="00EE2DCA"/>
    <w:rsid w:val="00EE325F"/>
    <w:rsid w:val="00EE41E3"/>
    <w:rsid w:val="00EE45FF"/>
    <w:rsid w:val="00EE5061"/>
    <w:rsid w:val="00EE5677"/>
    <w:rsid w:val="00EE5B4B"/>
    <w:rsid w:val="00EE7382"/>
    <w:rsid w:val="00EE7AD4"/>
    <w:rsid w:val="00EF03F2"/>
    <w:rsid w:val="00EF0931"/>
    <w:rsid w:val="00EF1166"/>
    <w:rsid w:val="00EF1699"/>
    <w:rsid w:val="00EF2107"/>
    <w:rsid w:val="00EF2826"/>
    <w:rsid w:val="00EF2F8A"/>
    <w:rsid w:val="00EF2FA7"/>
    <w:rsid w:val="00EF325C"/>
    <w:rsid w:val="00EF422A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07EAF"/>
    <w:rsid w:val="00F106A2"/>
    <w:rsid w:val="00F11087"/>
    <w:rsid w:val="00F1120C"/>
    <w:rsid w:val="00F11215"/>
    <w:rsid w:val="00F11723"/>
    <w:rsid w:val="00F12BA6"/>
    <w:rsid w:val="00F12C33"/>
    <w:rsid w:val="00F12E2F"/>
    <w:rsid w:val="00F160FF"/>
    <w:rsid w:val="00F16926"/>
    <w:rsid w:val="00F1697F"/>
    <w:rsid w:val="00F1710D"/>
    <w:rsid w:val="00F17B17"/>
    <w:rsid w:val="00F20FDD"/>
    <w:rsid w:val="00F217D7"/>
    <w:rsid w:val="00F222B1"/>
    <w:rsid w:val="00F23127"/>
    <w:rsid w:val="00F23C63"/>
    <w:rsid w:val="00F24071"/>
    <w:rsid w:val="00F24321"/>
    <w:rsid w:val="00F24E6F"/>
    <w:rsid w:val="00F27C69"/>
    <w:rsid w:val="00F30676"/>
    <w:rsid w:val="00F31278"/>
    <w:rsid w:val="00F318D5"/>
    <w:rsid w:val="00F31C27"/>
    <w:rsid w:val="00F32E74"/>
    <w:rsid w:val="00F3333E"/>
    <w:rsid w:val="00F33941"/>
    <w:rsid w:val="00F33944"/>
    <w:rsid w:val="00F33C1E"/>
    <w:rsid w:val="00F3452B"/>
    <w:rsid w:val="00F3479C"/>
    <w:rsid w:val="00F34871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4F2C"/>
    <w:rsid w:val="00F4599A"/>
    <w:rsid w:val="00F45AFB"/>
    <w:rsid w:val="00F45FB0"/>
    <w:rsid w:val="00F46F26"/>
    <w:rsid w:val="00F47704"/>
    <w:rsid w:val="00F50112"/>
    <w:rsid w:val="00F50309"/>
    <w:rsid w:val="00F51AD4"/>
    <w:rsid w:val="00F51C2D"/>
    <w:rsid w:val="00F52127"/>
    <w:rsid w:val="00F52CB1"/>
    <w:rsid w:val="00F53378"/>
    <w:rsid w:val="00F53CEC"/>
    <w:rsid w:val="00F54204"/>
    <w:rsid w:val="00F5475A"/>
    <w:rsid w:val="00F54855"/>
    <w:rsid w:val="00F55C88"/>
    <w:rsid w:val="00F55DEE"/>
    <w:rsid w:val="00F56AD2"/>
    <w:rsid w:val="00F57003"/>
    <w:rsid w:val="00F57521"/>
    <w:rsid w:val="00F575C7"/>
    <w:rsid w:val="00F60B0A"/>
    <w:rsid w:val="00F60C1A"/>
    <w:rsid w:val="00F60FE7"/>
    <w:rsid w:val="00F628E1"/>
    <w:rsid w:val="00F639F9"/>
    <w:rsid w:val="00F65910"/>
    <w:rsid w:val="00F65D76"/>
    <w:rsid w:val="00F67167"/>
    <w:rsid w:val="00F6750F"/>
    <w:rsid w:val="00F67CF8"/>
    <w:rsid w:val="00F705D8"/>
    <w:rsid w:val="00F70892"/>
    <w:rsid w:val="00F70A90"/>
    <w:rsid w:val="00F71D55"/>
    <w:rsid w:val="00F71F2E"/>
    <w:rsid w:val="00F7221B"/>
    <w:rsid w:val="00F75CD0"/>
    <w:rsid w:val="00F75E5B"/>
    <w:rsid w:val="00F760EE"/>
    <w:rsid w:val="00F76466"/>
    <w:rsid w:val="00F76732"/>
    <w:rsid w:val="00F77A8D"/>
    <w:rsid w:val="00F80683"/>
    <w:rsid w:val="00F80DC3"/>
    <w:rsid w:val="00F81E43"/>
    <w:rsid w:val="00F822EC"/>
    <w:rsid w:val="00F826D3"/>
    <w:rsid w:val="00F831CC"/>
    <w:rsid w:val="00F84E60"/>
    <w:rsid w:val="00F85C13"/>
    <w:rsid w:val="00F863CC"/>
    <w:rsid w:val="00F876D9"/>
    <w:rsid w:val="00F87D38"/>
    <w:rsid w:val="00F87DED"/>
    <w:rsid w:val="00F90EB7"/>
    <w:rsid w:val="00F90F02"/>
    <w:rsid w:val="00F91281"/>
    <w:rsid w:val="00F91969"/>
    <w:rsid w:val="00F92D1B"/>
    <w:rsid w:val="00F92E4E"/>
    <w:rsid w:val="00F92E63"/>
    <w:rsid w:val="00F932B5"/>
    <w:rsid w:val="00F933F3"/>
    <w:rsid w:val="00F93718"/>
    <w:rsid w:val="00F9405E"/>
    <w:rsid w:val="00F95546"/>
    <w:rsid w:val="00F957B7"/>
    <w:rsid w:val="00F978A0"/>
    <w:rsid w:val="00FA0745"/>
    <w:rsid w:val="00FA190E"/>
    <w:rsid w:val="00FA22FF"/>
    <w:rsid w:val="00FA2720"/>
    <w:rsid w:val="00FA29A8"/>
    <w:rsid w:val="00FA2BC0"/>
    <w:rsid w:val="00FA2C62"/>
    <w:rsid w:val="00FA3355"/>
    <w:rsid w:val="00FA363F"/>
    <w:rsid w:val="00FA3677"/>
    <w:rsid w:val="00FA3BA3"/>
    <w:rsid w:val="00FA4A5A"/>
    <w:rsid w:val="00FA6366"/>
    <w:rsid w:val="00FA66B3"/>
    <w:rsid w:val="00FA7061"/>
    <w:rsid w:val="00FA737E"/>
    <w:rsid w:val="00FA7787"/>
    <w:rsid w:val="00FA7C6C"/>
    <w:rsid w:val="00FB06C3"/>
    <w:rsid w:val="00FB0942"/>
    <w:rsid w:val="00FB0CF2"/>
    <w:rsid w:val="00FB10A9"/>
    <w:rsid w:val="00FB1697"/>
    <w:rsid w:val="00FB228E"/>
    <w:rsid w:val="00FB2391"/>
    <w:rsid w:val="00FB2A82"/>
    <w:rsid w:val="00FB2AFE"/>
    <w:rsid w:val="00FB3ADA"/>
    <w:rsid w:val="00FB3BA7"/>
    <w:rsid w:val="00FB568C"/>
    <w:rsid w:val="00FB5E06"/>
    <w:rsid w:val="00FB6B15"/>
    <w:rsid w:val="00FB6E56"/>
    <w:rsid w:val="00FB746A"/>
    <w:rsid w:val="00FC0E9B"/>
    <w:rsid w:val="00FC1956"/>
    <w:rsid w:val="00FC1DDF"/>
    <w:rsid w:val="00FC26A7"/>
    <w:rsid w:val="00FC2B0C"/>
    <w:rsid w:val="00FC349D"/>
    <w:rsid w:val="00FC4B72"/>
    <w:rsid w:val="00FC573F"/>
    <w:rsid w:val="00FC5B74"/>
    <w:rsid w:val="00FC5D00"/>
    <w:rsid w:val="00FC6D09"/>
    <w:rsid w:val="00FC7182"/>
    <w:rsid w:val="00FC74AE"/>
    <w:rsid w:val="00FC783A"/>
    <w:rsid w:val="00FC7876"/>
    <w:rsid w:val="00FD0A37"/>
    <w:rsid w:val="00FD14FE"/>
    <w:rsid w:val="00FD1847"/>
    <w:rsid w:val="00FD1867"/>
    <w:rsid w:val="00FD18E7"/>
    <w:rsid w:val="00FD2474"/>
    <w:rsid w:val="00FD2D84"/>
    <w:rsid w:val="00FD4097"/>
    <w:rsid w:val="00FD4763"/>
    <w:rsid w:val="00FD4B81"/>
    <w:rsid w:val="00FD4DB6"/>
    <w:rsid w:val="00FD4E34"/>
    <w:rsid w:val="00FD5789"/>
    <w:rsid w:val="00FD58D4"/>
    <w:rsid w:val="00FD5B35"/>
    <w:rsid w:val="00FD604B"/>
    <w:rsid w:val="00FD6633"/>
    <w:rsid w:val="00FD67D8"/>
    <w:rsid w:val="00FD6E1D"/>
    <w:rsid w:val="00FD7BE9"/>
    <w:rsid w:val="00FD7FC5"/>
    <w:rsid w:val="00FE0F35"/>
    <w:rsid w:val="00FE12EB"/>
    <w:rsid w:val="00FE147D"/>
    <w:rsid w:val="00FE15D9"/>
    <w:rsid w:val="00FE2016"/>
    <w:rsid w:val="00FE2481"/>
    <w:rsid w:val="00FE271A"/>
    <w:rsid w:val="00FE2B21"/>
    <w:rsid w:val="00FE2CCE"/>
    <w:rsid w:val="00FE3704"/>
    <w:rsid w:val="00FE39F7"/>
    <w:rsid w:val="00FE3BD1"/>
    <w:rsid w:val="00FE43CE"/>
    <w:rsid w:val="00FE4C92"/>
    <w:rsid w:val="00FE69B1"/>
    <w:rsid w:val="00FF025B"/>
    <w:rsid w:val="00FF06C0"/>
    <w:rsid w:val="00FF14A1"/>
    <w:rsid w:val="00FF1D9A"/>
    <w:rsid w:val="00FF28A2"/>
    <w:rsid w:val="00FF2916"/>
    <w:rsid w:val="00FF2CBA"/>
    <w:rsid w:val="00FF31A1"/>
    <w:rsid w:val="00FF3A69"/>
    <w:rsid w:val="00FF3CD5"/>
    <w:rsid w:val="00FF3EBB"/>
    <w:rsid w:val="00FF45C5"/>
    <w:rsid w:val="00FF490A"/>
    <w:rsid w:val="00FF4F21"/>
    <w:rsid w:val="00FF596C"/>
    <w:rsid w:val="00FF5983"/>
    <w:rsid w:val="00FF66A8"/>
    <w:rsid w:val="00FF66D3"/>
    <w:rsid w:val="00FF7351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10041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7838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2879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77747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1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962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43499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858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813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8378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712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056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550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101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19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1376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6823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3788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706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825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2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800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0510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587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776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599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129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1398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994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2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53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2842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6983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7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10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780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4857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684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5728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99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805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227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0482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084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192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6789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555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795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32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225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704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63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388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3078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3282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4" w:color="AAAAAA"/>
                                                                    <w:left w:val="single" w:sz="12" w:space="6" w:color="AAAAAA"/>
                                                                    <w:bottom w:val="single" w:sz="12" w:space="4" w:color="AAAAAA"/>
                                                                    <w:right w:val="single" w:sz="12" w:space="6" w:color="AAAAAA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142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93344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2426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0856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3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2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9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57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637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25543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829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992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051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127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13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688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097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7803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333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4358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8049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517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91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83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7966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827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0530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82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125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959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471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06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527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4514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017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5638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953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902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75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5762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367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402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0140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66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714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36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520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336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2532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448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05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7592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8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74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253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6531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5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4836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301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93904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289755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5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1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95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823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05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64625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683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5550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837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437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8845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97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364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808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794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484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737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654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626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7243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701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891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2185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425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0778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497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50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660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6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718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00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76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9360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21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6257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263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8923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350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245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4876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722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32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254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8505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6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038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41304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5759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369844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16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87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1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5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3497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38530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992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10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912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406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8116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6500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4198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7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1394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725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2015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3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0665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406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3248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6162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748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8710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664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315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881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39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4479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4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3361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866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286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613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422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358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4608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947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053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1374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25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8163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3132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248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374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92572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203623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40670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23880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23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2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5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26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436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31565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90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425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218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1185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78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54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7932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675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8677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486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99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3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36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482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5610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02449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552448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82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4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35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582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19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92814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1760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978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9522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824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317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82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323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510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503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5753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4134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7265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238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21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7436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1063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8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206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658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2822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6487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983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66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4639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2525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558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520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33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61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606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970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4794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3975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4622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58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9384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105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1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3705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8582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7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2621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657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3573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2291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331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47529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16886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43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53293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30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1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71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741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86559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532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572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946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377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890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7118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9057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77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812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7400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18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31815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15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02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8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931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866334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142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635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3691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9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484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7158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327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6497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0552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25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5061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8498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384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177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6564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71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84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3015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4283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013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98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6407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871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458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115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3261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8926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6682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6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4379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419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99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789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153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835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859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206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88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70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3067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241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21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740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9044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872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0217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510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8308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package" Target="embeddings/_____Microsoft_Excel19.xlsx"/><Relationship Id="rId21" Type="http://schemas.openxmlformats.org/officeDocument/2006/relationships/package" Target="embeddings/_____Microsoft_Excel7.xlsx"/><Relationship Id="rId34" Type="http://schemas.openxmlformats.org/officeDocument/2006/relationships/chart" Target="charts/chart8.xml"/><Relationship Id="rId42" Type="http://schemas.openxmlformats.org/officeDocument/2006/relationships/package" Target="embeddings/_____Microsoft_Excel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package" Target="embeddings/_____Microsoft_Excel35.xlsx"/><Relationship Id="rId68" Type="http://schemas.openxmlformats.org/officeDocument/2006/relationships/image" Target="media/image22.emf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_____Microsoft_Excel23.xlsx"/><Relationship Id="rId53" Type="http://schemas.openxmlformats.org/officeDocument/2006/relationships/image" Target="media/image17.emf"/><Relationship Id="rId58" Type="http://schemas.openxmlformats.org/officeDocument/2006/relationships/chart" Target="charts/chart16.xml"/><Relationship Id="rId66" Type="http://schemas.openxmlformats.org/officeDocument/2006/relationships/package" Target="embeddings/_____Microsoft_Excel37.xlsx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_____Microsoft_Excel17.xlsx"/><Relationship Id="rId49" Type="http://schemas.openxmlformats.org/officeDocument/2006/relationships/chart" Target="charts/chart13.xml"/><Relationship Id="rId57" Type="http://schemas.openxmlformats.org/officeDocument/2006/relationships/package" Target="embeddings/_____Microsoft_Excel31.xlsx"/><Relationship Id="rId61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package" Target="embeddings/_____Microsoft_Excel33.xlsx"/><Relationship Id="rId65" Type="http://schemas.openxmlformats.org/officeDocument/2006/relationships/image" Target="media/image21.emf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_____Microsoft_Excel25.xlsx"/><Relationship Id="rId56" Type="http://schemas.openxmlformats.org/officeDocument/2006/relationships/image" Target="media/image18.emf"/><Relationship Id="rId64" Type="http://schemas.openxmlformats.org/officeDocument/2006/relationships/chart" Target="charts/chart18.xml"/><Relationship Id="rId69" Type="http://schemas.openxmlformats.org/officeDocument/2006/relationships/package" Target="embeddings/_____Microsoft_Excel39.xlsx"/><Relationship Id="rId8" Type="http://schemas.openxmlformats.org/officeDocument/2006/relationships/endnotes" Target="endnotes.xml"/><Relationship Id="rId51" Type="http://schemas.openxmlformats.org/officeDocument/2006/relationships/package" Target="embeddings/_____Microsoft_Excel27.xlsx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_____Microsoft_Excel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image" Target="media/image19.emf"/><Relationship Id="rId67" Type="http://schemas.openxmlformats.org/officeDocument/2006/relationships/chart" Target="charts/chart19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package" Target="embeddings/_____Microsoft_Excel29.xlsx"/><Relationship Id="rId62" Type="http://schemas.openxmlformats.org/officeDocument/2006/relationships/image" Target="media/image20.emf"/><Relationship Id="rId70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1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8.xlsx"/><Relationship Id="rId1" Type="http://schemas.openxmlformats.org/officeDocument/2006/relationships/themeOverride" Target="../theme/themeOverride2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Назвали верно и цвета, и расположение</c:v>
                </c:pt>
                <c:pt idx="1">
                  <c:v>Назвали верно только цвета</c:v>
                </c:pt>
                <c:pt idx="2">
                  <c:v>Назвали все неверно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0.52</c:v>
                </c:pt>
                <c:pt idx="1">
                  <c:v>0.33</c:v>
                </c:pt>
                <c:pt idx="2">
                  <c:v>0.1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Назвали верно и цвета, и расположение</c:v>
                </c:pt>
                <c:pt idx="1">
                  <c:v>Назвали верно только цвета</c:v>
                </c:pt>
                <c:pt idx="2">
                  <c:v>Назвали все неверно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</c:v>
                </c:pt>
                <c:pt idx="1">
                  <c:v>0.26</c:v>
                </c:pt>
                <c:pt idx="2">
                  <c:v>0.03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49943040"/>
        <c:axId val="149944576"/>
      </c:barChart>
      <c:catAx>
        <c:axId val="149943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9944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9944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9943040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64478297650810168"/>
          <c:y val="8.840304340250408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Назвали верно </c:v>
                </c:pt>
                <c:pt idx="1">
                  <c:v>Назвали неверно</c:v>
                </c:pt>
                <c:pt idx="2">
                  <c:v>Затруднились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0.73</c:v>
                </c:pt>
                <c:pt idx="1">
                  <c:v>0.13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Назвали верно </c:v>
                </c:pt>
                <c:pt idx="1">
                  <c:v>Назвали неверно</c:v>
                </c:pt>
                <c:pt idx="2">
                  <c:v>Затруднились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0.86</c:v>
                </c:pt>
                <c:pt idx="1">
                  <c:v>0.1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50417408"/>
        <c:axId val="150418944"/>
      </c:barChart>
      <c:catAx>
        <c:axId val="15041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18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418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17408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64478297650810168"/>
          <c:y val="8.840304340250408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Назвали верно </c:v>
                </c:pt>
                <c:pt idx="1">
                  <c:v>Назвали неверно</c:v>
                </c:pt>
                <c:pt idx="2">
                  <c:v>Затруднились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0.45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Назвали верно </c:v>
                </c:pt>
                <c:pt idx="1">
                  <c:v>Назвали неверно</c:v>
                </c:pt>
                <c:pt idx="2">
                  <c:v>Затруднились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0.54</c:v>
                </c:pt>
                <c:pt idx="1">
                  <c:v>0.32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50506496"/>
        <c:axId val="151536384"/>
      </c:barChart>
      <c:catAx>
        <c:axId val="150506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153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153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506496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40306716620280469"/>
          <c:y val="7.529737248920581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0.72</c:v>
                </c:pt>
                <c:pt idx="1">
                  <c:v>0.23</c:v>
                </c:pt>
                <c:pt idx="2">
                  <c:v>0.02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0.83</c:v>
                </c:pt>
                <c:pt idx="1">
                  <c:v>0.14000000000000001</c:v>
                </c:pt>
                <c:pt idx="2">
                  <c:v>0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2810112"/>
        <c:axId val="162828288"/>
      </c:barChart>
      <c:catAx>
        <c:axId val="162810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828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828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2810112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40306716620280469"/>
          <c:y val="7.529737248920581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0.65</c:v>
                </c:pt>
                <c:pt idx="1">
                  <c:v>0.28000000000000003</c:v>
                </c:pt>
                <c:pt idx="2">
                  <c:v>0.03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0.81</c:v>
                </c:pt>
                <c:pt idx="1">
                  <c:v>0.16</c:v>
                </c:pt>
                <c:pt idx="2">
                  <c:v>0.01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50476288"/>
        <c:axId val="150477824"/>
      </c:barChart>
      <c:catAx>
        <c:axId val="150476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77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47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476288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40306716620280469"/>
          <c:y val="7.529737248920581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845268892716035E-2"/>
          <c:y val="7.2503500162291262E-2"/>
          <c:w val="0.90339991375079443"/>
          <c:h val="0.68512279857812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chemeClr val="tx1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0.81</c:v>
                </c:pt>
                <c:pt idx="1">
                  <c:v>0.15</c:v>
                </c:pt>
                <c:pt idx="2">
                  <c:v>0.02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Гордость, восхищение, симпатию</c:v>
                </c:pt>
                <c:pt idx="1">
                  <c:v>Безразличие, никаких чувств</c:v>
                </c:pt>
                <c:pt idx="2">
                  <c:v>Раздражение, стыд, антипатию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0.84</c:v>
                </c:pt>
                <c:pt idx="1">
                  <c:v>0.14000000000000001</c:v>
                </c:pt>
                <c:pt idx="2">
                  <c:v>0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3619584"/>
        <c:axId val="163621120"/>
      </c:barChart>
      <c:catAx>
        <c:axId val="16361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3621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3621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3619584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40306716620280469"/>
          <c:y val="7.5297372489205816E-2"/>
          <c:w val="0.31211736268734436"/>
          <c:h val="0.14985006225202141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80090931551843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0.11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0.72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963456"/>
        <c:axId val="162964992"/>
      </c:barChart>
      <c:catAx>
        <c:axId val="1629634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2964992"/>
        <c:crosses val="autoZero"/>
        <c:auto val="1"/>
        <c:lblAlgn val="ctr"/>
        <c:lblOffset val="100"/>
        <c:noMultiLvlLbl val="0"/>
      </c:catAx>
      <c:valAx>
        <c:axId val="162964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2963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41295644872"/>
          <c:y val="9.3563658388855206E-2"/>
          <c:w val="0.14054353948216025"/>
          <c:h val="0.2371913438200940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80090931551843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0.69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939072"/>
        <c:axId val="167949056"/>
      </c:barChart>
      <c:catAx>
        <c:axId val="1679390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7949056"/>
        <c:crosses val="autoZero"/>
        <c:auto val="1"/>
        <c:lblAlgn val="ctr"/>
        <c:lblOffset val="100"/>
        <c:noMultiLvlLbl val="0"/>
      </c:catAx>
      <c:valAx>
        <c:axId val="167949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939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41295644872"/>
          <c:y val="9.3563658388855206E-2"/>
          <c:w val="0.14054353948216025"/>
          <c:h val="0.2371913438200940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424870466321237E-2"/>
          <c:y val="0.14213197969543148"/>
          <c:w val="0.92487046632124348"/>
          <c:h val="0.659898477157360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Июнь 2003 года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</c:v>
                </c:pt>
                <c:pt idx="1">
                  <c:v>0.15</c:v>
                </c:pt>
                <c:pt idx="2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Июнь 2008 года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0.68</c:v>
                </c:pt>
                <c:pt idx="1">
                  <c:v>0.24</c:v>
                </c:pt>
                <c:pt idx="2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Июнь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задумывался над этим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959936"/>
        <c:axId val="168039552"/>
      </c:barChart>
      <c:catAx>
        <c:axId val="167959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039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039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7959936"/>
        <c:crosses val="autoZero"/>
        <c:crossBetween val="between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727979274611399"/>
          <c:y val="3.553299492385787E-2"/>
          <c:w val="0.2078031912677582"/>
          <c:h val="0.42975539300191029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484811664641546E-2"/>
          <c:y val="0.12831858407079647"/>
          <c:w val="0.91373025516403394"/>
          <c:h val="0.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8537849706330963E-3"/>
                  <c:y val="1.13585242146742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707569941266228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Пропаганда семейных ценностей</c:v>
                </c:pt>
                <c:pt idx="1">
                  <c:v>Материальная поддержка молодых семей</c:v>
                </c:pt>
                <c:pt idx="2">
                  <c:v>Предоставление ссуды молодым семьям</c:v>
                </c:pt>
                <c:pt idx="3">
                  <c:v>Запретить аборты</c:v>
                </c:pt>
                <c:pt idx="4">
                  <c:v>Стимуляция притока беженцев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0.22</c:v>
                </c:pt>
                <c:pt idx="1">
                  <c:v>0.75</c:v>
                </c:pt>
                <c:pt idx="2">
                  <c:v>0.71</c:v>
                </c:pt>
                <c:pt idx="3">
                  <c:v>0.03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268924853165482E-3"/>
                  <c:y val="-5.6792621073371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Пропаганда семейных ценностей</c:v>
                </c:pt>
                <c:pt idx="1">
                  <c:v>Материальная поддержка молодых семей</c:v>
                </c:pt>
                <c:pt idx="2">
                  <c:v>Предоставление ссуды молодым семьям</c:v>
                </c:pt>
                <c:pt idx="3">
                  <c:v>Запретить аборты</c:v>
                </c:pt>
                <c:pt idx="4">
                  <c:v>Стимуляция притока беженцев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0.26</c:v>
                </c:pt>
                <c:pt idx="1">
                  <c:v>0.78</c:v>
                </c:pt>
                <c:pt idx="2">
                  <c:v>0.78</c:v>
                </c:pt>
                <c:pt idx="3">
                  <c:v>0.03</c:v>
                </c:pt>
                <c:pt idx="4">
                  <c:v>2.5000000000000001E-2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85378497063309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020975362865839E-2"/>
                  <c:y val="-2.7498756377797889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Пропаганда семейных ценностей</c:v>
                </c:pt>
                <c:pt idx="1">
                  <c:v>Материальная поддержка молодых семей</c:v>
                </c:pt>
                <c:pt idx="2">
                  <c:v>Предоставление ссуды молодым семьям</c:v>
                </c:pt>
                <c:pt idx="3">
                  <c:v>Запретить аборты</c:v>
                </c:pt>
                <c:pt idx="4">
                  <c:v>Стимуляция притока беженцев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0.33</c:v>
                </c:pt>
                <c:pt idx="1">
                  <c:v>0.84</c:v>
                </c:pt>
                <c:pt idx="2">
                  <c:v>0.64</c:v>
                </c:pt>
                <c:pt idx="3">
                  <c:v>0.06</c:v>
                </c:pt>
                <c:pt idx="4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7.7075699412661926E-3"/>
                  <c:y val="5.6792621073371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7806774559496449E-3"/>
                  <c:y val="5.6792621073371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7075699412661926E-3"/>
                  <c:y val="1.13585242146743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Пропаганда семейных ценностей</c:v>
                </c:pt>
                <c:pt idx="1">
                  <c:v>Материальная поддержка молодых семей</c:v>
                </c:pt>
                <c:pt idx="2">
                  <c:v>Предоставление ссуды молодым семьям</c:v>
                </c:pt>
                <c:pt idx="3">
                  <c:v>Запретить аборты</c:v>
                </c:pt>
                <c:pt idx="4">
                  <c:v>Стимуляция притока беженцев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0.28000000000000003</c:v>
                </c:pt>
                <c:pt idx="1">
                  <c:v>0.65</c:v>
                </c:pt>
                <c:pt idx="2">
                  <c:v>0.48</c:v>
                </c:pt>
                <c:pt idx="3">
                  <c:v>0.08</c:v>
                </c:pt>
                <c:pt idx="4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8105856"/>
        <c:axId val="168107392"/>
      </c:barChart>
      <c:catAx>
        <c:axId val="168105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107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107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1058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120291616038881"/>
          <c:y val="1.3274336283185842E-2"/>
          <c:w val="0.12001744724106019"/>
          <c:h val="0.4374673591332997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330935251798552E-2"/>
          <c:y val="0.12831858407079647"/>
          <c:w val="0.9148681055155875"/>
          <c:h val="0.553097345132743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Запрет усыновления иностранцами</c:v>
                </c:pt>
                <c:pt idx="1">
                  <c:v>Введение налога на бездетность</c:v>
                </c:pt>
                <c:pt idx="2">
                  <c:v>Разрешить в России многоженство</c:v>
                </c:pt>
                <c:pt idx="3">
                  <c:v>Ничего предпринимать не следует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0.03</c:v>
                </c:pt>
                <c:pt idx="1">
                  <c:v>0.02</c:v>
                </c:pt>
                <c:pt idx="2">
                  <c:v>0.01</c:v>
                </c:pt>
                <c:pt idx="3">
                  <c:v>0.02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3047707271884952E-3"/>
                  <c:y val="4.6702755905511815E-3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3009435280184656E-3"/>
                  <c:y val="-9.8330110561399842E-3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Запрет усыновления иностранцами</c:v>
                </c:pt>
                <c:pt idx="1">
                  <c:v>Введение налога на бездетность</c:v>
                </c:pt>
                <c:pt idx="2">
                  <c:v>Разрешить в России многоженство</c:v>
                </c:pt>
                <c:pt idx="3">
                  <c:v>Ничего предпринимать не следует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0.06</c:v>
                </c:pt>
                <c:pt idx="1">
                  <c:v>0.03</c:v>
                </c:pt>
                <c:pt idx="2">
                  <c:v>0.01</c:v>
                </c:pt>
                <c:pt idx="3">
                  <c:v>0.01</c:v>
                </c:pt>
                <c:pt idx="4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4259688127219392E-4"/>
                  <c:y val="1.1552930883639545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en-US" sz="1000"/>
                      <a:t>5%</a:t>
                    </a:r>
                    <a:endParaRPr lang="en-US"/>
                  </a:p>
                </c:rich>
              </c:tx>
              <c:spPr>
                <a:noFill/>
                <a:ln w="2539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9786938397406209E-3"/>
                  <c:y val="3.5635389326334208E-3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1346820584213102E-2"/>
                  <c:y val="-2.2001176844044901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Запрет усыновления иностранцами</c:v>
                </c:pt>
                <c:pt idx="1">
                  <c:v>Введение налога на бездетность</c:v>
                </c:pt>
                <c:pt idx="2">
                  <c:v>Разрешить в России многоженство</c:v>
                </c:pt>
                <c:pt idx="3">
                  <c:v>Ничего предпринимать не следует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0.05</c:v>
                </c:pt>
                <c:pt idx="1">
                  <c:v>0.02</c:v>
                </c:pt>
                <c:pt idx="2">
                  <c:v>0.01</c:v>
                </c:pt>
                <c:pt idx="3">
                  <c:v>0.01</c:v>
                </c:pt>
                <c:pt idx="4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1.9607843137254902E-3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Запрет усыновления иностранцами</c:v>
                </c:pt>
                <c:pt idx="1">
                  <c:v>Введение налога на бездетность</c:v>
                </c:pt>
                <c:pt idx="2">
                  <c:v>Разрешить в России многоженство</c:v>
                </c:pt>
                <c:pt idx="3">
                  <c:v>Ничего предпринимать не следует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0.08</c:v>
                </c:pt>
                <c:pt idx="1">
                  <c:v>0.02</c:v>
                </c:pt>
                <c:pt idx="2">
                  <c:v>0.02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8150528"/>
        <c:axId val="168152064"/>
      </c:barChart>
      <c:catAx>
        <c:axId val="168150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15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152064"/>
        <c:scaling>
          <c:orientation val="minMax"/>
          <c:max val="1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1505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50359712230208"/>
          <c:y val="2.6548672566371685E-2"/>
          <c:w val="0.1139038134939015"/>
          <c:h val="0.5046391076115485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545454545454558E-2"/>
          <c:y val="0.14213197969543148"/>
          <c:w val="0.92171717171717171"/>
          <c:h val="0.507496115224402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Июнь 2003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0.24</c:v>
                </c:pt>
                <c:pt idx="2">
                  <c:v>0.1</c:v>
                </c:pt>
                <c:pt idx="3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Июнь 2008 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0.25</c:v>
                </c:pt>
                <c:pt idx="2">
                  <c:v>7.0000000000000007E-2</c:v>
                </c:pt>
                <c:pt idx="3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Июнь 2013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Необходимо всячески ограничить приток эмигрантов в Россию</c:v>
                </c:pt>
                <c:pt idx="1">
                  <c:v>Можно поощрять приток эмигрантов в Россию только из стран ближнего зарубежья</c:v>
                </c:pt>
                <c:pt idx="2">
                  <c:v>Необходимо всячески стимулировать приток эмигрантов в Россию из всех стран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0.65</c:v>
                </c:pt>
                <c:pt idx="1">
                  <c:v>0.17</c:v>
                </c:pt>
                <c:pt idx="2">
                  <c:v>0.1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294272"/>
        <c:axId val="168295808"/>
      </c:barChart>
      <c:catAx>
        <c:axId val="168294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295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295808"/>
        <c:scaling>
          <c:orientation val="minMax"/>
          <c:max val="0.8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294272"/>
        <c:crosses val="autoZero"/>
        <c:crossBetween val="between"/>
        <c:majorUnit val="0.2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29991832830979887"/>
          <c:y val="5.1523484937517142E-2"/>
          <c:w val="0.63115859357427695"/>
          <c:h val="0.1536212707139418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0.38</c:v>
                </c:pt>
                <c:pt idx="1">
                  <c:v>0.57999999999999996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68362368"/>
        <c:axId val="168363904"/>
      </c:barChart>
      <c:catAx>
        <c:axId val="168362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8363904"/>
        <c:crosses val="autoZero"/>
        <c:auto val="1"/>
        <c:lblAlgn val="ctr"/>
        <c:lblOffset val="100"/>
        <c:noMultiLvlLbl val="0"/>
      </c:catAx>
      <c:valAx>
        <c:axId val="16836390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8362368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27379489169690674"/>
          <c:y val="4.3545969797253607E-2"/>
          <c:w val="0.57401863781755136"/>
          <c:h val="0.16849786993359372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68384000"/>
        <c:axId val="168385536"/>
      </c:barChart>
      <c:catAx>
        <c:axId val="16838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8385536"/>
        <c:crosses val="autoZero"/>
        <c:auto val="1"/>
        <c:lblAlgn val="ctr"/>
        <c:lblOffset val="100"/>
        <c:noMultiLvlLbl val="0"/>
      </c:catAx>
      <c:valAx>
        <c:axId val="16838553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8384000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19378655512372328"/>
          <c:w val="0.9012333142431227"/>
          <c:h val="0.67545022726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0.05</c:v>
                </c:pt>
                <c:pt idx="2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0.06</c:v>
                </c:pt>
                <c:pt idx="2">
                  <c:v>0.39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0.48</c:v>
                </c:pt>
                <c:pt idx="1">
                  <c:v>0.05</c:v>
                </c:pt>
                <c:pt idx="2">
                  <c:v>0.47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0.04</c:v>
                </c:pt>
                <c:pt idx="2">
                  <c:v>0.38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полный рабочий день</c:v>
                </c:pt>
                <c:pt idx="1">
                  <c:v>Да, неполный рабочий день</c:v>
                </c:pt>
                <c:pt idx="2">
                  <c:v>Не работаю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</c:v>
                </c:pt>
                <c:pt idx="1">
                  <c:v>7.0000000000000007E-2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8653184"/>
        <c:axId val="168654720"/>
      </c:barChart>
      <c:catAx>
        <c:axId val="1686531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8654720"/>
        <c:crosses val="autoZero"/>
        <c:auto val="1"/>
        <c:lblAlgn val="ctr"/>
        <c:lblOffset val="100"/>
        <c:noMultiLvlLbl val="0"/>
      </c:catAx>
      <c:valAx>
        <c:axId val="1686547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653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4523188791943367"/>
          <c:y val="3.8208600847970925E-2"/>
          <c:w val="0.79594865109627411"/>
          <c:h val="0.1315382152136115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19378655512372328"/>
          <c:w val="0.9012333142431227"/>
          <c:h val="0.675450227263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8511749534831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5665815629626888E-3"/>
                  <c:y val="2.2809399627865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4249361722220162E-3"/>
                  <c:y val="5.70234990696638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4249361722220162E-3"/>
                  <c:y val="5.70234990696638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0.55000000000000004</c:v>
                </c:pt>
                <c:pt idx="2">
                  <c:v>0.13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1.71070497208991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2832907814813045E-3"/>
                  <c:y val="-2.613546848776707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416453907406722E-3"/>
                  <c:y val="5.70234990696638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0.19</c:v>
                </c:pt>
                <c:pt idx="1">
                  <c:v>0.56000000000000005</c:v>
                </c:pt>
                <c:pt idx="2">
                  <c:v>0.15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6863349533391118E-7"/>
                  <c:y val="5.70234990696638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2832907814813444E-3"/>
                  <c:y val="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1.71070497208991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0.18</c:v>
                </c:pt>
                <c:pt idx="1">
                  <c:v>0.59</c:v>
                </c:pt>
                <c:pt idx="2">
                  <c:v>0.13</c:v>
                </c:pt>
                <c:pt idx="3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4.2832907814813444E-3"/>
                  <c:y val="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83290781481344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0.17</c:v>
                </c:pt>
                <c:pt idx="1">
                  <c:v>0.59</c:v>
                </c:pt>
                <c:pt idx="2">
                  <c:v>0.16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4.2832907814813444E-3"/>
                  <c:y val="2.2809399627865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566581562962688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4249361722220162E-3"/>
                  <c:y val="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Менее 8 часов</c:v>
                </c:pt>
                <c:pt idx="1">
                  <c:v>От 8 до 10 часов</c:v>
                </c:pt>
                <c:pt idx="2">
                  <c:v>От 10 до 12 часов</c:v>
                </c:pt>
                <c:pt idx="3">
                  <c:v>Более 12 часов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0.16</c:v>
                </c:pt>
                <c:pt idx="1">
                  <c:v>0.57999999999999996</c:v>
                </c:pt>
                <c:pt idx="2">
                  <c:v>0.13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0064896"/>
        <c:axId val="170115840"/>
      </c:barChart>
      <c:catAx>
        <c:axId val="1700648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115840"/>
        <c:crosses val="autoZero"/>
        <c:auto val="1"/>
        <c:lblAlgn val="ctr"/>
        <c:lblOffset val="100"/>
        <c:noMultiLvlLbl val="0"/>
      </c:catAx>
      <c:valAx>
        <c:axId val="170115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064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4523188791943367"/>
          <c:y val="3.8208600847970925E-2"/>
          <c:w val="0.79594865109627411"/>
          <c:h val="0.1315382152136115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285051667239436E-2"/>
          <c:y val="0.10254900772134022"/>
          <c:w val="0.93679208148773929"/>
          <c:h val="0.712885335172453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0"/>
                  <c:y val="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0.34</c:v>
                </c:pt>
                <c:pt idx="1">
                  <c:v>0.27</c:v>
                </c:pt>
                <c:pt idx="2">
                  <c:v>0.22</c:v>
                </c:pt>
                <c:pt idx="3">
                  <c:v>0.19</c:v>
                </c:pt>
                <c:pt idx="4">
                  <c:v>0.06</c:v>
                </c:pt>
                <c:pt idx="5">
                  <c:v>0.03</c:v>
                </c:pt>
                <c:pt idx="6">
                  <c:v>0.14000000000000001</c:v>
                </c:pt>
                <c:pt idx="7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 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9514863266905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514863266905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9272294900357984E-3"/>
                  <c:y val="2.2809399627865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0.37</c:v>
                </c:pt>
                <c:pt idx="1">
                  <c:v>0.23</c:v>
                </c:pt>
                <c:pt idx="2">
                  <c:v>0.24</c:v>
                </c:pt>
                <c:pt idx="3">
                  <c:v>0.21</c:v>
                </c:pt>
                <c:pt idx="4">
                  <c:v>0.08</c:v>
                </c:pt>
                <c:pt idx="5">
                  <c:v>7.0000000000000007E-2</c:v>
                </c:pt>
                <c:pt idx="6">
                  <c:v>0.13</c:v>
                </c:pt>
                <c:pt idx="7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2008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5.927229490035798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951486326690532E-3"/>
                  <c:y val="-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Лист1!$B$4:$I$4</c:f>
              <c:numCache>
                <c:formatCode>0%</c:formatCode>
                <c:ptCount val="8"/>
                <c:pt idx="0">
                  <c:v>0.51</c:v>
                </c:pt>
                <c:pt idx="1">
                  <c:v>0.2</c:v>
                </c:pt>
                <c:pt idx="2">
                  <c:v>0.3</c:v>
                </c:pt>
                <c:pt idx="3">
                  <c:v>0.22</c:v>
                </c:pt>
                <c:pt idx="4">
                  <c:v>0.05</c:v>
                </c:pt>
                <c:pt idx="5">
                  <c:v>0.04</c:v>
                </c:pt>
                <c:pt idx="6">
                  <c:v>0.15</c:v>
                </c:pt>
                <c:pt idx="7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2013 г. 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7.90297265338106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272294900358348E-3"/>
                  <c:y val="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878715816726330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8787158167263304E-3"/>
                  <c:y val="-1.14046998139327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927229490035798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Зарплатой</c:v>
                </c:pt>
                <c:pt idx="1">
                  <c:v>Содержанием</c:v>
                </c:pt>
                <c:pt idx="2">
                  <c:v>Атмосферой в коллективе</c:v>
                </c:pt>
                <c:pt idx="3">
                  <c:v>Близостью к дому</c:v>
                </c:pt>
                <c:pt idx="4">
                  <c:v>Социальными льготами</c:v>
                </c:pt>
                <c:pt idx="5">
                  <c:v>Другое</c:v>
                </c:pt>
                <c:pt idx="6">
                  <c:v>Ничем не привлекает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Лист1!$B$5:$I$5</c:f>
              <c:numCache>
                <c:formatCode>0%</c:formatCode>
                <c:ptCount val="8"/>
                <c:pt idx="0">
                  <c:v>0.41</c:v>
                </c:pt>
                <c:pt idx="1">
                  <c:v>0.18</c:v>
                </c:pt>
                <c:pt idx="2">
                  <c:v>0.3</c:v>
                </c:pt>
                <c:pt idx="3">
                  <c:v>0.23</c:v>
                </c:pt>
                <c:pt idx="4">
                  <c:v>0.08</c:v>
                </c:pt>
                <c:pt idx="5">
                  <c:v>0.18</c:v>
                </c:pt>
                <c:pt idx="6">
                  <c:v>0.1</c:v>
                </c:pt>
                <c:pt idx="7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0144512"/>
        <c:axId val="170146048"/>
      </c:barChart>
      <c:catAx>
        <c:axId val="1701445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170146048"/>
        <c:crosses val="autoZero"/>
        <c:auto val="1"/>
        <c:lblAlgn val="ctr"/>
        <c:lblOffset val="100"/>
        <c:noMultiLvlLbl val="0"/>
      </c:catAx>
      <c:valAx>
        <c:axId val="170146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144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1376454042313517"/>
          <c:y val="4.9620444151067949E-2"/>
          <c:w val="0.65896894108282944"/>
          <c:h val="0.126042587124722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287066246056788E-2"/>
          <c:y val="0.12222222222222222"/>
          <c:w val="0.9242902208201893"/>
          <c:h val="0.711111111111111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0.36</c:v>
                </c:pt>
                <c:pt idx="1">
                  <c:v>0.56999999999999995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0.45</c:v>
                </c:pt>
                <c:pt idx="1">
                  <c:v>0.48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6.19783993077940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0.46</c:v>
                </c:pt>
                <c:pt idx="1">
                  <c:v>0.46</c:v>
                </c:pt>
                <c:pt idx="2">
                  <c:v>0.03</c:v>
                </c:pt>
                <c:pt idx="3">
                  <c:v>0.05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6.19783993077940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0.48</c:v>
                </c:pt>
                <c:pt idx="1">
                  <c:v>0.46</c:v>
                </c:pt>
                <c:pt idx="2">
                  <c:v>0.04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0278272"/>
        <c:axId val="170312832"/>
      </c:barChart>
      <c:catAx>
        <c:axId val="170278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312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312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278272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56420449748450674"/>
          <c:y val="8.8403043402504086E-2"/>
          <c:w val="0.39268928178747653"/>
          <c:h val="0.27905337901013594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022482346523109E-3"/>
          <c:y val="0.16312005183986075"/>
          <c:w val="0.98245614035087714"/>
          <c:h val="0.55639097744360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0.81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0.81</c:v>
                </c:pt>
                <c:pt idx="1">
                  <c:v>0.16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0.9</c:v>
                </c:pt>
                <c:pt idx="1">
                  <c:v>0.09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Официальный договор, документально оформленный</c:v>
                </c:pt>
                <c:pt idx="1">
                  <c:v>Только устная договоренность</c:v>
                </c:pt>
                <c:pt idx="2">
                  <c:v>Отказ от ответа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0.8</c:v>
                </c:pt>
                <c:pt idx="1">
                  <c:v>0.14000000000000001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296448"/>
        <c:axId val="172314624"/>
      </c:barChart>
      <c:catAx>
        <c:axId val="17229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2314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23146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2296448"/>
        <c:crosses val="autoZero"/>
        <c:crossBetween val="between"/>
      </c:valAx>
      <c:spPr>
        <a:noFill/>
        <a:ln w="25314">
          <a:noFill/>
        </a:ln>
      </c:spPr>
    </c:plotArea>
    <c:legend>
      <c:legendPos val="r"/>
      <c:layout>
        <c:manualLayout>
          <c:xMode val="edge"/>
          <c:yMode val="edge"/>
          <c:x val="0.31140008372878775"/>
          <c:y val="0"/>
          <c:w val="0.66170351618365031"/>
          <c:h val="0.14346809477131997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022482346523109E-3"/>
          <c:y val="0.16312005183986075"/>
          <c:w val="0.98245614035087714"/>
          <c:h val="0.556390977443608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0.73</c:v>
                </c:pt>
                <c:pt idx="1">
                  <c:v>0.13</c:v>
                </c:pt>
                <c:pt idx="2">
                  <c:v>0.08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</c:v>
                </c:pt>
                <c:pt idx="1">
                  <c:v>0.11</c:v>
                </c:pt>
                <c:pt idx="2">
                  <c:v>0.17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0.79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7.0000000000000007E-2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4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0.8</c:v>
                </c:pt>
                <c:pt idx="1">
                  <c:v>0.06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2624004980991726E-3"/>
                  <c:y val="1.9128791492156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«Белую»</c:v>
                </c:pt>
                <c:pt idx="1">
                  <c:v>«Черную»</c:v>
                </c:pt>
                <c:pt idx="2">
                  <c:v>Частично «белую», частично «черную»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0.68</c:v>
                </c:pt>
                <c:pt idx="1">
                  <c:v>0.09</c:v>
                </c:pt>
                <c:pt idx="2">
                  <c:v>0.2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2434560"/>
        <c:axId val="172436096"/>
      </c:barChart>
      <c:catAx>
        <c:axId val="1724345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2436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24360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2434560"/>
        <c:crosses val="autoZero"/>
        <c:crossBetween val="between"/>
      </c:valAx>
      <c:spPr>
        <a:noFill/>
        <a:ln w="25314">
          <a:noFill/>
        </a:ln>
      </c:spPr>
    </c:plotArea>
    <c:legend>
      <c:legendPos val="r"/>
      <c:layout>
        <c:manualLayout>
          <c:xMode val="edge"/>
          <c:yMode val="edge"/>
          <c:x val="0.31140008372878775"/>
          <c:y val="0"/>
          <c:w val="0.66170351618365031"/>
          <c:h val="0.14346809477131997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A26CD-A011-487C-B384-F15C54FDE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5022</Words>
  <Characters>28631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3</cp:revision>
  <cp:lastPrinted>2013-10-29T07:06:00Z</cp:lastPrinted>
  <dcterms:created xsi:type="dcterms:W3CDTF">2013-10-29T07:02:00Z</dcterms:created>
  <dcterms:modified xsi:type="dcterms:W3CDTF">2013-10-29T07:11:00Z</dcterms:modified>
</cp:coreProperties>
</file>