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theme/themeOverride3.xml" ContentType="application/vnd.openxmlformats-officedocument.themeOverride+xml"/>
  <Override PartName="/word/charts/chart5.xml" ContentType="application/vnd.openxmlformats-officedocument.drawingml.chart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theme/themeOverride7.xml" ContentType="application/vnd.openxmlformats-officedocument.themeOverride+xml"/>
  <Override PartName="/word/charts/chart9.xml" ContentType="application/vnd.openxmlformats-officedocument.drawingml.chart+xml"/>
  <Override PartName="/word/theme/themeOverride8.xml" ContentType="application/vnd.openxmlformats-officedocument.themeOverride+xml"/>
  <Override PartName="/word/charts/chart10.xml" ContentType="application/vnd.openxmlformats-officedocument.drawingml.chart+xml"/>
  <Override PartName="/word/theme/themeOverride9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theme/themeOverride10.xml" ContentType="application/vnd.openxmlformats-officedocument.themeOverrid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theme/themeOverride11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712102" w:rsidRPr="00D41526" w:rsidTr="00712102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712102" w:rsidRPr="00D41526" w:rsidRDefault="00712102" w:rsidP="00712102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712102" w:rsidRPr="00D41526" w:rsidRDefault="00712102" w:rsidP="00712102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A03215D" wp14:editId="3523927A">
            <wp:extent cx="733425" cy="923925"/>
            <wp:effectExtent l="0" t="0" r="9525" b="9525"/>
            <wp:docPr id="2" name="Рисунок 2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102" w:rsidRPr="00D41526" w:rsidRDefault="00712102" w:rsidP="00712102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712102" w:rsidRPr="00D41526" w:rsidRDefault="00712102" w:rsidP="00712102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712102" w:rsidRPr="00D41526" w:rsidRDefault="00712102" w:rsidP="00712102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712102" w:rsidRPr="00D41526" w:rsidRDefault="00712102" w:rsidP="00712102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712102" w:rsidRPr="00D41526" w:rsidRDefault="00712102" w:rsidP="00712102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712102" w:rsidRPr="00954388" w:rsidRDefault="00712102" w:rsidP="00712102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712102" w:rsidRPr="00D41526" w:rsidRDefault="00712102" w:rsidP="00712102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712102" w:rsidRPr="00F86D92" w:rsidRDefault="00712102" w:rsidP="00712102">
      <w:pPr>
        <w:rPr>
          <w:sz w:val="16"/>
          <w:szCs w:val="16"/>
        </w:rPr>
      </w:pPr>
    </w:p>
    <w:p w:rsidR="00712102" w:rsidRPr="00D41526" w:rsidRDefault="00712102" w:rsidP="00712102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875328" behindDoc="0" locked="0" layoutInCell="1" allowOverlap="1" wp14:anchorId="30B713CF" wp14:editId="7A7FBC98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8753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712102" w:rsidRPr="00D41526" w:rsidRDefault="00712102" w:rsidP="00712102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712102" w:rsidRPr="00D41526" w:rsidRDefault="00712102" w:rsidP="00712102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712102" w:rsidRPr="00D41526" w:rsidRDefault="00712102" w:rsidP="00712102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712102" w:rsidRPr="00D41526" w:rsidRDefault="00712102" w:rsidP="00712102">
      <w:pPr>
        <w:ind w:right="49"/>
        <w:jc w:val="center"/>
        <w:rPr>
          <w:b/>
          <w:spacing w:val="-4"/>
          <w:sz w:val="12"/>
          <w:szCs w:val="12"/>
        </w:rPr>
      </w:pPr>
    </w:p>
    <w:p w:rsidR="00712102" w:rsidRPr="00A97538" w:rsidRDefault="00712102" w:rsidP="00712102">
      <w:pPr>
        <w:ind w:left="-360"/>
        <w:jc w:val="center"/>
        <w:rPr>
          <w:b/>
          <w:sz w:val="30"/>
          <w:szCs w:val="30"/>
        </w:rPr>
      </w:pPr>
      <w:r w:rsidRPr="00A97538">
        <w:rPr>
          <w:b/>
          <w:sz w:val="30"/>
          <w:szCs w:val="30"/>
        </w:rPr>
        <w:t>№ 201</w:t>
      </w:r>
      <w:r w:rsidRPr="00C42A3D">
        <w:rPr>
          <w:b/>
          <w:sz w:val="30"/>
          <w:szCs w:val="30"/>
        </w:rPr>
        <w:t>5</w:t>
      </w:r>
      <w:r w:rsidRPr="00A97538">
        <w:rPr>
          <w:b/>
          <w:sz w:val="30"/>
          <w:szCs w:val="30"/>
        </w:rPr>
        <w:t>-</w:t>
      </w:r>
      <w:r w:rsidRPr="00C42A3D">
        <w:rPr>
          <w:b/>
          <w:sz w:val="30"/>
          <w:szCs w:val="30"/>
        </w:rPr>
        <w:t>02</w:t>
      </w:r>
      <w:r w:rsidRPr="00A97538">
        <w:rPr>
          <w:b/>
          <w:sz w:val="30"/>
          <w:szCs w:val="30"/>
        </w:rPr>
        <w:t xml:space="preserve"> (20</w:t>
      </w:r>
      <w:r w:rsidRPr="00C42A3D">
        <w:rPr>
          <w:b/>
          <w:sz w:val="30"/>
          <w:szCs w:val="30"/>
        </w:rPr>
        <w:t>6</w:t>
      </w:r>
      <w:r w:rsidRPr="00A97538">
        <w:rPr>
          <w:b/>
          <w:sz w:val="30"/>
          <w:szCs w:val="30"/>
        </w:rPr>
        <w:t>)</w:t>
      </w:r>
    </w:p>
    <w:p w:rsidR="00712102" w:rsidRPr="00D41526" w:rsidRDefault="00712102" w:rsidP="00712102">
      <w:pPr>
        <w:ind w:right="49"/>
        <w:jc w:val="center"/>
        <w:rPr>
          <w:b/>
          <w:spacing w:val="-4"/>
          <w:sz w:val="12"/>
          <w:szCs w:val="12"/>
        </w:rPr>
      </w:pP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712102" w:rsidRPr="00A77198" w:rsidRDefault="00712102" w:rsidP="00712102">
      <w:pPr>
        <w:pStyle w:val="af9"/>
        <w:ind w:right="51"/>
        <w:jc w:val="center"/>
        <w:rPr>
          <w:b/>
          <w:sz w:val="10"/>
          <w:szCs w:val="10"/>
        </w:rPr>
      </w:pPr>
    </w:p>
    <w:p w:rsidR="00712102" w:rsidRPr="00AB620C" w:rsidRDefault="00712102" w:rsidP="00712102">
      <w:pPr>
        <w:pStyle w:val="af9"/>
        <w:ind w:right="51"/>
        <w:jc w:val="center"/>
        <w:rPr>
          <w:b/>
        </w:rPr>
      </w:pPr>
      <w:r>
        <w:rPr>
          <w:b/>
        </w:rPr>
        <w:t>1</w:t>
      </w:r>
      <w:r w:rsidRPr="00A97538">
        <w:rPr>
          <w:b/>
        </w:rPr>
        <w:t xml:space="preserve"> раздел:</w:t>
      </w:r>
      <w:r w:rsidRPr="00AB620C">
        <w:rPr>
          <w:b/>
        </w:rPr>
        <w:t xml:space="preserve"> </w:t>
      </w:r>
      <w:r>
        <w:rPr>
          <w:b/>
        </w:rPr>
        <w:t>УКРАИНСКИЕ СОБЫТИЯ В ЗЕРКАЛЕ ОБЩЕСТВЕННОГО МНЕНИЯ</w:t>
      </w:r>
    </w:p>
    <w:p w:rsidR="00712102" w:rsidRPr="0017627E" w:rsidRDefault="00712102" w:rsidP="00712102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7627E">
        <w:rPr>
          <w:rFonts w:cs="Arial"/>
          <w:bCs/>
        </w:rPr>
        <w:t>Следите ли Вы за последними событиями в Украине?</w:t>
      </w:r>
    </w:p>
    <w:p w:rsidR="00712102" w:rsidRPr="008D59E7" w:rsidRDefault="00712102" w:rsidP="00712102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8D59E7">
        <w:rPr>
          <w:rFonts w:cs="Arial"/>
          <w:bCs/>
        </w:rPr>
        <w:t>Как Вы считаете, насколько объективно освещают события на Украине, в Крыму федеральные российские СМИ?</w:t>
      </w:r>
    </w:p>
    <w:p w:rsidR="00712102" w:rsidRPr="008D59E7" w:rsidRDefault="00712102" w:rsidP="00712102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8D59E7">
        <w:rPr>
          <w:rFonts w:cs="Arial"/>
          <w:bCs/>
        </w:rPr>
        <w:t xml:space="preserve">Какая из следующих точек зрения на последние события в Украине ближе всего </w:t>
      </w:r>
      <w:proofErr w:type="gramStart"/>
      <w:r w:rsidRPr="008D59E7">
        <w:rPr>
          <w:rFonts w:cs="Arial"/>
          <w:bCs/>
        </w:rPr>
        <w:t>к</w:t>
      </w:r>
      <w:proofErr w:type="gramEnd"/>
      <w:r w:rsidRPr="008D59E7">
        <w:rPr>
          <w:rFonts w:cs="Arial"/>
          <w:bCs/>
        </w:rPr>
        <w:t xml:space="preserve"> Вашей со</w:t>
      </w:r>
      <w:r w:rsidRPr="008D59E7">
        <w:rPr>
          <w:rFonts w:cs="Arial"/>
          <w:bCs/>
        </w:rPr>
        <w:t>б</w:t>
      </w:r>
      <w:r w:rsidRPr="008D59E7">
        <w:rPr>
          <w:rFonts w:cs="Arial"/>
          <w:bCs/>
        </w:rPr>
        <w:t xml:space="preserve">ственной? </w:t>
      </w:r>
    </w:p>
    <w:p w:rsidR="00712102" w:rsidRPr="008D59E7" w:rsidRDefault="00712102" w:rsidP="00712102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8D59E7">
        <w:rPr>
          <w:rFonts w:cs="Arial"/>
          <w:bCs/>
        </w:rPr>
        <w:t>Вы бы поддержали или нет введение в настоящее время российских войск на территорию восто</w:t>
      </w:r>
      <w:r w:rsidRPr="008D59E7">
        <w:rPr>
          <w:rFonts w:cs="Arial"/>
          <w:bCs/>
        </w:rPr>
        <w:t>ч</w:t>
      </w:r>
      <w:r w:rsidRPr="008D59E7">
        <w:rPr>
          <w:rFonts w:cs="Arial"/>
          <w:bCs/>
        </w:rPr>
        <w:t>ных областей Украины?</w:t>
      </w:r>
    </w:p>
    <w:p w:rsidR="00712102" w:rsidRPr="008D59E7" w:rsidRDefault="00712102" w:rsidP="00712102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8D59E7">
        <w:rPr>
          <w:rFonts w:cs="Arial"/>
          <w:bCs/>
        </w:rPr>
        <w:t>Как бы Вы отнеслись к возможности распада Украины?</w:t>
      </w:r>
    </w:p>
    <w:p w:rsidR="00712102" w:rsidRPr="0017627E" w:rsidRDefault="00712102" w:rsidP="00712102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8D59E7">
        <w:rPr>
          <w:rFonts w:cs="Arial"/>
          <w:bCs/>
        </w:rPr>
        <w:t>Как Вы считаете, Россия "потеряла" Украину или Украина по-прежнему останется братским, др</w:t>
      </w:r>
      <w:r w:rsidRPr="008D59E7">
        <w:rPr>
          <w:rFonts w:cs="Arial"/>
          <w:bCs/>
        </w:rPr>
        <w:t>у</w:t>
      </w:r>
      <w:r w:rsidRPr="008D59E7">
        <w:rPr>
          <w:rFonts w:cs="Arial"/>
          <w:bCs/>
        </w:rPr>
        <w:t xml:space="preserve">жественным </w:t>
      </w:r>
      <w:r w:rsidRPr="0017627E">
        <w:rPr>
          <w:rFonts w:cs="Arial"/>
          <w:bCs/>
        </w:rPr>
        <w:t>государством</w:t>
      </w:r>
      <w:r w:rsidRPr="0017627E">
        <w:rPr>
          <w:rFonts w:cs="Arial"/>
          <w:bCs/>
          <w:caps/>
        </w:rPr>
        <w:t>?</w:t>
      </w:r>
    </w:p>
    <w:p w:rsidR="00712102" w:rsidRDefault="00712102" w:rsidP="00712102">
      <w:pPr>
        <w:pStyle w:val="af9"/>
        <w:ind w:right="51"/>
        <w:jc w:val="center"/>
        <w:rPr>
          <w:b/>
        </w:rPr>
      </w:pPr>
    </w:p>
    <w:p w:rsidR="00712102" w:rsidRPr="00F907CB" w:rsidRDefault="00712102" w:rsidP="00712102">
      <w:pPr>
        <w:pStyle w:val="af9"/>
        <w:ind w:right="51"/>
        <w:jc w:val="center"/>
        <w:rPr>
          <w:b/>
        </w:rPr>
      </w:pPr>
      <w:r>
        <w:rPr>
          <w:b/>
        </w:rPr>
        <w:t>2</w:t>
      </w:r>
      <w:r w:rsidRPr="00A97538">
        <w:rPr>
          <w:b/>
        </w:rPr>
        <w:t xml:space="preserve"> раздел:</w:t>
      </w:r>
      <w:r>
        <w:rPr>
          <w:b/>
        </w:rPr>
        <w:t xml:space="preserve"> ОБЩЕСТВЕННОЕ МНЕНИЕ О СИТУАЦИИ В РОССИИ</w:t>
      </w:r>
    </w:p>
    <w:p w:rsidR="00712102" w:rsidRPr="008D59E7" w:rsidRDefault="00712102" w:rsidP="00712102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8D59E7">
        <w:rPr>
          <w:rFonts w:cs="Arial"/>
          <w:bCs/>
        </w:rPr>
        <w:t>Что, по Вашему мнению, сейчас происходит в России - рост и развитие, стабилизация или торм</w:t>
      </w:r>
      <w:r w:rsidRPr="008D59E7">
        <w:rPr>
          <w:rFonts w:cs="Arial"/>
          <w:bCs/>
        </w:rPr>
        <w:t>о</w:t>
      </w:r>
      <w:r w:rsidRPr="008D59E7">
        <w:rPr>
          <w:rFonts w:cs="Arial"/>
          <w:bCs/>
        </w:rPr>
        <w:t xml:space="preserve">жение и застой? </w:t>
      </w:r>
    </w:p>
    <w:p w:rsidR="00712102" w:rsidRPr="008D59E7" w:rsidRDefault="00712102" w:rsidP="00712102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8D59E7">
        <w:rPr>
          <w:rFonts w:cs="Arial"/>
          <w:bCs/>
        </w:rPr>
        <w:t>Что, на Ваш взгляд, сейчас происходит в стране?</w:t>
      </w:r>
    </w:p>
    <w:p w:rsidR="00712102" w:rsidRPr="0017627E" w:rsidRDefault="00712102" w:rsidP="00712102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8D59E7">
        <w:rPr>
          <w:rFonts w:cs="Arial"/>
          <w:bCs/>
        </w:rPr>
        <w:t xml:space="preserve">В чем сейчас, на Ваш взгляд, больше нуждается Россия: в укреплении власти или в том, чтобы </w:t>
      </w:r>
      <w:r w:rsidRPr="0017627E">
        <w:rPr>
          <w:rFonts w:cs="Arial"/>
          <w:bCs/>
        </w:rPr>
        <w:t>власть была поставлена под контроль общества?</w:t>
      </w:r>
    </w:p>
    <w:p w:rsidR="00712102" w:rsidRDefault="00712102" w:rsidP="00712102">
      <w:pPr>
        <w:pStyle w:val="af9"/>
        <w:ind w:right="51"/>
        <w:jc w:val="center"/>
        <w:rPr>
          <w:b/>
        </w:rPr>
      </w:pPr>
    </w:p>
    <w:p w:rsidR="00712102" w:rsidRPr="00F907CB" w:rsidRDefault="00712102" w:rsidP="00712102">
      <w:pPr>
        <w:pStyle w:val="af9"/>
        <w:ind w:right="51"/>
        <w:jc w:val="center"/>
        <w:rPr>
          <w:b/>
        </w:rPr>
      </w:pPr>
      <w:r>
        <w:rPr>
          <w:b/>
        </w:rPr>
        <w:t>3</w:t>
      </w:r>
      <w:r w:rsidRPr="00A97538">
        <w:rPr>
          <w:b/>
        </w:rPr>
        <w:t xml:space="preserve"> раздел:</w:t>
      </w:r>
      <w:r>
        <w:rPr>
          <w:b/>
        </w:rPr>
        <w:t xml:space="preserve"> ЧЕМ ВЫЗВАН РОСТ НАПРЯЖЕНИЯ В ОБЩЕСТВЕ?</w:t>
      </w:r>
    </w:p>
    <w:p w:rsidR="00712102" w:rsidRPr="0017627E" w:rsidRDefault="00712102" w:rsidP="00712102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17627E">
        <w:rPr>
          <w:rFonts w:cs="Arial"/>
          <w:bCs/>
        </w:rPr>
        <w:t>Ощущаете ли Вы в последнее время рост напряжения в обществе?</w:t>
      </w:r>
    </w:p>
    <w:p w:rsidR="00712102" w:rsidRPr="0017627E" w:rsidRDefault="00712102" w:rsidP="00712102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17627E">
        <w:rPr>
          <w:rFonts w:cs="Arial"/>
          <w:bCs/>
        </w:rPr>
        <w:t>С чем, по Вашему мнению, связан рост этого напряжения в обществе?</w:t>
      </w:r>
    </w:p>
    <w:p w:rsidR="00712102" w:rsidRDefault="00712102" w:rsidP="00712102">
      <w:pPr>
        <w:pStyle w:val="af9"/>
        <w:ind w:right="51"/>
        <w:jc w:val="center"/>
        <w:rPr>
          <w:b/>
        </w:rPr>
      </w:pPr>
    </w:p>
    <w:p w:rsidR="00712102" w:rsidRPr="00F907CB" w:rsidRDefault="00712102" w:rsidP="00712102">
      <w:pPr>
        <w:pStyle w:val="af9"/>
        <w:ind w:right="51"/>
        <w:jc w:val="center"/>
        <w:rPr>
          <w:b/>
        </w:rPr>
      </w:pPr>
      <w:r>
        <w:rPr>
          <w:b/>
        </w:rPr>
        <w:t>4</w:t>
      </w:r>
      <w:r w:rsidRPr="00A97538">
        <w:rPr>
          <w:b/>
        </w:rPr>
        <w:t xml:space="preserve"> раздел:</w:t>
      </w:r>
      <w:r>
        <w:rPr>
          <w:b/>
        </w:rPr>
        <w:t xml:space="preserve"> НАРУШАЮТСЯ ЛИ В РОССИИ ПРАВА ЧЕЛОВЕКА?</w:t>
      </w:r>
    </w:p>
    <w:p w:rsidR="00712102" w:rsidRPr="0017627E" w:rsidRDefault="00712102" w:rsidP="00712102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7627E">
        <w:rPr>
          <w:rFonts w:cs="Arial"/>
          <w:bCs/>
        </w:rPr>
        <w:t>Как Вы считаете, нарушаются ли сейчас в России права человека?</w:t>
      </w:r>
    </w:p>
    <w:p w:rsidR="00712102" w:rsidRPr="0017627E" w:rsidRDefault="00712102" w:rsidP="00712102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17627E">
        <w:rPr>
          <w:rFonts w:cs="Arial"/>
          <w:bCs/>
        </w:rPr>
        <w:t>Как Вы думаете, нарушений прав человека в России за последние годы стало больше, меньше или ничего не изменилось?</w:t>
      </w:r>
    </w:p>
    <w:p w:rsidR="00712102" w:rsidRDefault="00712102" w:rsidP="00712102">
      <w:pPr>
        <w:pStyle w:val="af9"/>
        <w:ind w:right="51"/>
        <w:jc w:val="center"/>
        <w:rPr>
          <w:b/>
        </w:rPr>
      </w:pPr>
    </w:p>
    <w:p w:rsidR="00712102" w:rsidRPr="00F907CB" w:rsidRDefault="00712102" w:rsidP="00712102">
      <w:pPr>
        <w:pStyle w:val="af9"/>
        <w:ind w:right="51"/>
        <w:jc w:val="center"/>
        <w:rPr>
          <w:b/>
        </w:rPr>
      </w:pPr>
      <w:r>
        <w:rPr>
          <w:b/>
        </w:rPr>
        <w:t>5</w:t>
      </w:r>
      <w:r w:rsidRPr="00A97538">
        <w:rPr>
          <w:b/>
        </w:rPr>
        <w:t xml:space="preserve"> раздел:</w:t>
      </w:r>
      <w:r>
        <w:rPr>
          <w:b/>
        </w:rPr>
        <w:t xml:space="preserve"> КЛАНЫ И КЛАНОВОСТЬ: МИФ ИЛИ РЕАЛЬНОСТЬ?</w:t>
      </w:r>
    </w:p>
    <w:p w:rsidR="00712102" w:rsidRPr="0017627E" w:rsidRDefault="00712102" w:rsidP="00712102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17627E">
        <w:rPr>
          <w:rFonts w:cs="Arial"/>
          <w:bCs/>
        </w:rPr>
        <w:t>Скажите, пожалуйста,</w:t>
      </w:r>
      <w:r>
        <w:rPr>
          <w:rFonts w:cs="Arial"/>
          <w:bCs/>
        </w:rPr>
        <w:t xml:space="preserve"> кто или что тормозит развитие В</w:t>
      </w:r>
      <w:r w:rsidRPr="0017627E">
        <w:rPr>
          <w:rFonts w:cs="Arial"/>
          <w:bCs/>
        </w:rPr>
        <w:t>оронежской области?</w:t>
      </w:r>
    </w:p>
    <w:p w:rsidR="00712102" w:rsidRPr="0017627E" w:rsidRDefault="00712102" w:rsidP="00712102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17627E">
        <w:rPr>
          <w:rFonts w:cs="Arial"/>
          <w:bCs/>
        </w:rPr>
        <w:t>Как Вы считаете, есть ли в нашем регионе кланы, то есть замкнутые группировки людей, объед</w:t>
      </w:r>
      <w:r w:rsidRPr="0017627E">
        <w:rPr>
          <w:rFonts w:cs="Arial"/>
          <w:bCs/>
        </w:rPr>
        <w:t>и</w:t>
      </w:r>
      <w:r w:rsidRPr="0017627E">
        <w:rPr>
          <w:rFonts w:cs="Arial"/>
          <w:bCs/>
        </w:rPr>
        <w:t>ненных хозяйственными и общественными узами в целях личного обогащения и/или усиления п</w:t>
      </w:r>
      <w:r w:rsidRPr="0017627E">
        <w:rPr>
          <w:rFonts w:cs="Arial"/>
          <w:bCs/>
        </w:rPr>
        <w:t>о</w:t>
      </w:r>
      <w:r w:rsidRPr="0017627E">
        <w:rPr>
          <w:rFonts w:cs="Arial"/>
          <w:bCs/>
        </w:rPr>
        <w:t>литического влияния в регионе?</w:t>
      </w:r>
    </w:p>
    <w:p w:rsidR="00712102" w:rsidRPr="0017627E" w:rsidRDefault="00712102" w:rsidP="00712102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17627E">
        <w:rPr>
          <w:rFonts w:cs="Arial"/>
          <w:bCs/>
        </w:rPr>
        <w:t xml:space="preserve">В </w:t>
      </w:r>
      <w:r>
        <w:rPr>
          <w:rFonts w:cs="Arial"/>
          <w:bCs/>
        </w:rPr>
        <w:t>В</w:t>
      </w:r>
      <w:r w:rsidRPr="0017627E">
        <w:rPr>
          <w:rFonts w:cs="Arial"/>
          <w:bCs/>
        </w:rPr>
        <w:t xml:space="preserve">оронежской </w:t>
      </w:r>
      <w:proofErr w:type="gramStart"/>
      <w:r w:rsidRPr="0017627E">
        <w:rPr>
          <w:rFonts w:cs="Arial"/>
          <w:bCs/>
        </w:rPr>
        <w:t>области</w:t>
      </w:r>
      <w:proofErr w:type="gramEnd"/>
      <w:r w:rsidRPr="0017627E">
        <w:rPr>
          <w:rFonts w:cs="Arial"/>
          <w:bCs/>
        </w:rPr>
        <w:t xml:space="preserve"> в каких сферах деятельности наиболее распространена </w:t>
      </w:r>
      <w:proofErr w:type="spellStart"/>
      <w:r w:rsidRPr="0017627E">
        <w:rPr>
          <w:rFonts w:cs="Arial"/>
          <w:bCs/>
        </w:rPr>
        <w:t>клановость</w:t>
      </w:r>
      <w:proofErr w:type="spellEnd"/>
      <w:r w:rsidRPr="0017627E">
        <w:rPr>
          <w:rFonts w:cs="Arial"/>
          <w:bCs/>
        </w:rPr>
        <w:t>?</w:t>
      </w:r>
    </w:p>
    <w:p w:rsidR="00712102" w:rsidRPr="00BD02F4" w:rsidRDefault="00712102" w:rsidP="00712102">
      <w:pPr>
        <w:pStyle w:val="af9"/>
        <w:numPr>
          <w:ilvl w:val="0"/>
          <w:numId w:val="1"/>
        </w:numPr>
        <w:jc w:val="both"/>
        <w:rPr>
          <w:b/>
        </w:rPr>
      </w:pPr>
      <w:r w:rsidRPr="00BD02F4">
        <w:rPr>
          <w:rFonts w:cs="Arial"/>
          <w:bCs/>
        </w:rPr>
        <w:t xml:space="preserve">Пять лет назад губернатор </w:t>
      </w:r>
      <w:proofErr w:type="spellStart"/>
      <w:r w:rsidRPr="00BD02F4">
        <w:rPr>
          <w:rFonts w:cs="Arial"/>
          <w:bCs/>
        </w:rPr>
        <w:t>А.Гордеев</w:t>
      </w:r>
      <w:proofErr w:type="spellEnd"/>
      <w:r w:rsidRPr="00BD02F4">
        <w:rPr>
          <w:rFonts w:cs="Arial"/>
          <w:bCs/>
        </w:rPr>
        <w:t xml:space="preserve"> провозгласил борьбу с кланами. Как Вы считаете, эта борьба оказалась эффективн</w:t>
      </w:r>
      <w:r>
        <w:rPr>
          <w:rFonts w:cs="Arial"/>
          <w:bCs/>
        </w:rPr>
        <w:t>ой</w:t>
      </w:r>
      <w:r w:rsidRPr="00BD02F4">
        <w:rPr>
          <w:rFonts w:cs="Arial"/>
          <w:bCs/>
        </w:rPr>
        <w:t xml:space="preserve"> или </w:t>
      </w:r>
      <w:r w:rsidRPr="008D59E7">
        <w:rPr>
          <w:rFonts w:cs="Arial"/>
          <w:bCs/>
        </w:rPr>
        <w:t>неэффективной</w:t>
      </w:r>
      <w:r w:rsidRPr="00BD02F4">
        <w:rPr>
          <w:rFonts w:cs="Arial"/>
          <w:bCs/>
        </w:rPr>
        <w:t>?</w:t>
      </w:r>
      <w:r w:rsidRPr="00BD02F4">
        <w:rPr>
          <w:b/>
        </w:rPr>
        <w:br w:type="page"/>
      </w:r>
    </w:p>
    <w:p w:rsidR="00712102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D41526" w:rsidRDefault="00712102" w:rsidP="00712102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712102" w:rsidRPr="00D41526" w:rsidRDefault="00712102" w:rsidP="00712102">
      <w:pPr>
        <w:jc w:val="both"/>
        <w:rPr>
          <w:b/>
          <w:sz w:val="28"/>
        </w:rPr>
      </w:pPr>
    </w:p>
    <w:p w:rsidR="00712102" w:rsidRPr="00D41526" w:rsidRDefault="00712102" w:rsidP="00712102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712102" w:rsidRPr="00D41526" w:rsidRDefault="00712102" w:rsidP="00712102">
      <w:pPr>
        <w:spacing w:line="276" w:lineRule="auto"/>
      </w:pPr>
      <w:r w:rsidRPr="00D41526">
        <w:tab/>
        <w:t>Ю.В. Митрофанов (редактор)</w:t>
      </w:r>
    </w:p>
    <w:p w:rsidR="00712102" w:rsidRPr="00D41526" w:rsidRDefault="00712102" w:rsidP="00712102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712102" w:rsidRPr="00D41526" w:rsidRDefault="00712102" w:rsidP="00712102">
      <w:pPr>
        <w:ind w:firstLine="720"/>
        <w:jc w:val="both"/>
        <w:rPr>
          <w:bCs/>
          <w:iCs/>
        </w:rPr>
      </w:pPr>
    </w:p>
    <w:p w:rsidR="00712102" w:rsidRDefault="00712102" w:rsidP="00712102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>
        <w:t xml:space="preserve">– </w:t>
      </w:r>
      <w:r w:rsidRPr="00E6794B">
        <w:t xml:space="preserve">опрос проведен </w:t>
      </w:r>
      <w:r>
        <w:t>12 – 18 февраля</w:t>
      </w:r>
      <w:r w:rsidRPr="00E6794B">
        <w:t xml:space="preserve"> 201</w:t>
      </w:r>
      <w:r>
        <w:t>5</w:t>
      </w:r>
      <w:r w:rsidRPr="00E6794B">
        <w:t xml:space="preserve"> г., опрошен</w:t>
      </w:r>
      <w:r>
        <w:t>о</w:t>
      </w:r>
      <w:r w:rsidRPr="00E6794B">
        <w:t xml:space="preserve"> 6</w:t>
      </w:r>
      <w:r>
        <w:t>06</w:t>
      </w:r>
      <w:r w:rsidRPr="00E6794B">
        <w:t xml:space="preserve"> человек</w:t>
      </w:r>
      <w:r>
        <w:t>;</w:t>
      </w:r>
    </w:p>
    <w:p w:rsidR="00712102" w:rsidRDefault="00712102" w:rsidP="00712102">
      <w:r>
        <w:t>– метод: телефонное интервью;</w:t>
      </w:r>
    </w:p>
    <w:p w:rsidR="00712102" w:rsidRPr="00D41526" w:rsidRDefault="00712102" w:rsidP="00712102">
      <w:r>
        <w:t>– выборка репрезентативна для населения г. Воронежа старше 18 лет по полу и возрасту.</w:t>
      </w:r>
    </w:p>
    <w:p w:rsidR="00712102" w:rsidRPr="00D41526" w:rsidRDefault="00712102" w:rsidP="00712102">
      <w:pPr>
        <w:jc w:val="both"/>
      </w:pPr>
    </w:p>
    <w:p w:rsidR="00712102" w:rsidRPr="00D41526" w:rsidRDefault="00712102" w:rsidP="00712102">
      <w:pPr>
        <w:jc w:val="both"/>
      </w:pPr>
    </w:p>
    <w:p w:rsidR="00712102" w:rsidRPr="00D41526" w:rsidRDefault="00712102" w:rsidP="00712102">
      <w:pPr>
        <w:jc w:val="both"/>
      </w:pPr>
    </w:p>
    <w:p w:rsidR="00712102" w:rsidRDefault="00712102" w:rsidP="0071210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712102" w:rsidRPr="00CC17F2" w:rsidRDefault="00712102" w:rsidP="00712102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12102" w:rsidRPr="00CC17F2" w:rsidRDefault="00712102" w:rsidP="00712102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1730F9A" wp14:editId="062A4E81">
            <wp:extent cx="466090" cy="548640"/>
            <wp:effectExtent l="0" t="0" r="0" b="3810"/>
            <wp:docPr id="3" name="Рисунок 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102" w:rsidRPr="000455A4" w:rsidRDefault="00712102" w:rsidP="007121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– </w:t>
      </w:r>
      <w:r w:rsidRPr="00E2498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12102" w:rsidRPr="000455A4" w:rsidRDefault="00712102" w:rsidP="0071210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12102" w:rsidRPr="003178B8" w:rsidRDefault="00712102" w:rsidP="00712102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712102" w:rsidRPr="00CC17F2" w:rsidRDefault="00712102" w:rsidP="00712102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76352" behindDoc="0" locked="0" layoutInCell="1" allowOverlap="1" wp14:anchorId="20127040" wp14:editId="7E69025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7" o:spid="_x0000_s1026" style="position:absolute;z-index:2518763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sc/TQIAAFsEAAAOAAAAZHJzL2Uyb0RvYy54bWysVN1u0zAUvkfiHSzfd0lK1nX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uMLH&#10;P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712102" w:rsidRPr="00CC17F2" w:rsidRDefault="00712102" w:rsidP="00712102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1</w:t>
      </w:r>
      <w:r w:rsidRPr="00CC17F2">
        <w:rPr>
          <w:b/>
          <w:i/>
          <w:caps/>
          <w:spacing w:val="-4"/>
        </w:rPr>
        <w:t xml:space="preserve"> </w:t>
      </w:r>
      <w:r w:rsidRPr="00CC17F2">
        <w:rPr>
          <w:b/>
          <w:i/>
          <w:spacing w:val="-4"/>
        </w:rPr>
        <w:t>раздел</w:t>
      </w:r>
      <w:r w:rsidRPr="00CC17F2">
        <w:rPr>
          <w:b/>
          <w:i/>
          <w:caps/>
          <w:spacing w:val="-4"/>
        </w:rPr>
        <w:t xml:space="preserve">: </w:t>
      </w:r>
      <w:r w:rsidRPr="00786A49">
        <w:rPr>
          <w:b/>
          <w:i/>
          <w:caps/>
          <w:spacing w:val="-4"/>
        </w:rPr>
        <w:t>УКРАИНСКИЕ СОБЫТИЯ В ЗЕРКАЛЕ ОБЩЕСТВЕННОГО МНЕНИЯ</w:t>
      </w:r>
      <w:r w:rsidRPr="00CC17F2">
        <w:rPr>
          <w:b/>
          <w:i/>
          <w:caps/>
          <w:spacing w:val="-4"/>
        </w:rPr>
        <w:t xml:space="preserve"> </w:t>
      </w:r>
    </w:p>
    <w:p w:rsidR="00712102" w:rsidRDefault="00712102" w:rsidP="00712102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24984">
        <w:rPr>
          <w:rFonts w:cs="Arial"/>
          <w:b/>
          <w:bCs/>
          <w:caps/>
          <w:spacing w:val="-4"/>
        </w:rPr>
        <w:t>СЛЕДИТЕ ЛИ ВЫ ЗА ПОСЛЕДНИМИ СОБЫТИЯМИ В УКРАИНЕ?</w:t>
      </w:r>
    </w:p>
    <w:p w:rsidR="00712102" w:rsidRPr="000B10B1" w:rsidRDefault="00712102" w:rsidP="00712102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</w:p>
    <w:bookmarkStart w:id="0" w:name="_MON_1485775472"/>
    <w:bookmarkEnd w:id="0"/>
    <w:p w:rsidR="00712102" w:rsidRDefault="00712102" w:rsidP="00712102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552" w:dyaOrig="60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2.5pt;height:285pt" o:ole="" fillcolor="window">
            <v:imagedata r:id="rId11" o:title=""/>
          </v:shape>
          <o:OLEObject Type="Embed" ProgID="Excel.Sheet.12" ShapeID="_x0000_i1025" DrawAspect="Content" ObjectID="_1518359493" r:id="rId12"/>
        </w:object>
      </w:r>
    </w:p>
    <w:p w:rsidR="00712102" w:rsidRDefault="00712102" w:rsidP="00712102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712102" w:rsidRDefault="00712102" w:rsidP="00712102">
      <w:pPr>
        <w:ind w:firstLine="567"/>
        <w:jc w:val="both"/>
        <w:rPr>
          <w:lang w:eastAsia="en-US"/>
        </w:rPr>
      </w:pPr>
      <w:r>
        <w:rPr>
          <w:lang w:eastAsia="en-US"/>
        </w:rPr>
        <w:t>События в Украине сегодня в центре вниман</w:t>
      </w:r>
      <w:r w:rsidRPr="008D59E7">
        <w:rPr>
          <w:lang w:eastAsia="en-US"/>
        </w:rPr>
        <w:t>ия</w:t>
      </w:r>
      <w:r w:rsidRPr="009B4387">
        <w:rPr>
          <w:color w:val="FF0000"/>
          <w:lang w:eastAsia="en-US"/>
        </w:rPr>
        <w:t xml:space="preserve"> </w:t>
      </w:r>
      <w:r>
        <w:rPr>
          <w:lang w:eastAsia="en-US"/>
        </w:rPr>
        <w:t xml:space="preserve">всего мира, </w:t>
      </w:r>
      <w:r w:rsidRPr="009D4B40">
        <w:rPr>
          <w:lang w:eastAsia="en-US"/>
        </w:rPr>
        <w:t>тем паче</w:t>
      </w:r>
      <w:r>
        <w:rPr>
          <w:lang w:eastAsia="en-US"/>
        </w:rPr>
        <w:t xml:space="preserve">  у воронежцев есть стимул сл</w:t>
      </w:r>
      <w:r>
        <w:rPr>
          <w:lang w:eastAsia="en-US"/>
        </w:rPr>
        <w:t>е</w:t>
      </w:r>
      <w:r>
        <w:rPr>
          <w:lang w:eastAsia="en-US"/>
        </w:rPr>
        <w:t>дить за тем, что происходит в соседнем государстве, граница с которым проходит не далее 300 км от г</w:t>
      </w:r>
      <w:r>
        <w:rPr>
          <w:lang w:eastAsia="en-US"/>
        </w:rPr>
        <w:t>о</w:t>
      </w:r>
      <w:r>
        <w:rPr>
          <w:lang w:eastAsia="en-US"/>
        </w:rPr>
        <w:t>род</w:t>
      </w:r>
      <w:r w:rsidRPr="009D4B40">
        <w:rPr>
          <w:lang w:eastAsia="en-US"/>
        </w:rPr>
        <w:t xml:space="preserve">а. И впрямь, </w:t>
      </w:r>
      <w:r>
        <w:rPr>
          <w:lang w:eastAsia="en-US"/>
        </w:rPr>
        <w:t>внимание подавляющего большинства воронежцев (</w:t>
      </w:r>
      <w:r w:rsidRPr="00F07684">
        <w:rPr>
          <w:b/>
          <w:lang w:eastAsia="en-US"/>
        </w:rPr>
        <w:t>75%</w:t>
      </w:r>
      <w:r>
        <w:rPr>
          <w:lang w:eastAsia="en-US"/>
        </w:rPr>
        <w:t>) приковано к новостям из Украины. Чем старше воронежцы, тем более напряженным становится это внимание. Среди людей п</w:t>
      </w:r>
      <w:r>
        <w:rPr>
          <w:lang w:eastAsia="en-US"/>
        </w:rPr>
        <w:t>о</w:t>
      </w:r>
      <w:r>
        <w:rPr>
          <w:lang w:eastAsia="en-US"/>
        </w:rPr>
        <w:t xml:space="preserve">жилого возраста количество людей, тревожно наблюдающих за украинскими событиями, возрастает до </w:t>
      </w:r>
      <w:r w:rsidRPr="00F07684">
        <w:rPr>
          <w:b/>
          <w:lang w:eastAsia="en-US"/>
        </w:rPr>
        <w:t>91%</w:t>
      </w:r>
      <w:r>
        <w:rPr>
          <w:lang w:eastAsia="en-US"/>
        </w:rPr>
        <w:t>.</w:t>
      </w:r>
    </w:p>
    <w:p w:rsidR="00712102" w:rsidRDefault="00712102" w:rsidP="0071210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 Наибольшую индифферентность, как обычно, демонстрирует молодежь. Если в среднем по городу всего </w:t>
      </w:r>
      <w:r w:rsidRPr="00786A49">
        <w:rPr>
          <w:b/>
          <w:lang w:eastAsia="en-US"/>
        </w:rPr>
        <w:t>25%</w:t>
      </w:r>
      <w:r>
        <w:rPr>
          <w:lang w:eastAsia="en-US"/>
        </w:rPr>
        <w:t xml:space="preserve"> жителей относятся к происходящему в Украине без должного внимания, то среди молодежи этот показатель возрастает до </w:t>
      </w:r>
      <w:r w:rsidRPr="00F07684">
        <w:rPr>
          <w:b/>
          <w:lang w:eastAsia="en-US"/>
        </w:rPr>
        <w:t>44%</w:t>
      </w:r>
      <w:r>
        <w:rPr>
          <w:lang w:eastAsia="en-US"/>
        </w:rPr>
        <w:t xml:space="preserve">. </w:t>
      </w:r>
    </w:p>
    <w:p w:rsidR="00712102" w:rsidRDefault="00712102" w:rsidP="00712102">
      <w:pPr>
        <w:ind w:firstLine="567"/>
        <w:jc w:val="both"/>
        <w:rPr>
          <w:lang w:eastAsia="en-US"/>
        </w:rPr>
      </w:pPr>
      <w:r>
        <w:rPr>
          <w:lang w:eastAsia="en-US"/>
        </w:rPr>
        <w:t>В третий раз мы задаем воронежцам этот вопрос.  Как изменялись ответы горожан в течение года?</w:t>
      </w:r>
    </w:p>
    <w:p w:rsidR="00712102" w:rsidRPr="001F0D03" w:rsidRDefault="00712102" w:rsidP="00712102">
      <w:pPr>
        <w:jc w:val="center"/>
        <w:rPr>
          <w:b/>
          <w:i/>
          <w:sz w:val="12"/>
          <w:szCs w:val="12"/>
        </w:rPr>
      </w:pPr>
    </w:p>
    <w:p w:rsidR="00712102" w:rsidRDefault="00712102" w:rsidP="00712102">
      <w:pPr>
        <w:jc w:val="center"/>
        <w:rPr>
          <w:b/>
          <w:i/>
        </w:rPr>
      </w:pPr>
      <w:r w:rsidRPr="00FB0D13">
        <w:rPr>
          <w:b/>
          <w:i/>
        </w:rPr>
        <w:t>Следите ли Вы за последними событиями в Украине?</w:t>
      </w:r>
    </w:p>
    <w:p w:rsidR="00712102" w:rsidRPr="00F07684" w:rsidRDefault="00712102" w:rsidP="00712102">
      <w:pPr>
        <w:jc w:val="center"/>
        <w:rPr>
          <w:b/>
          <w:i/>
          <w:sz w:val="12"/>
          <w:szCs w:val="12"/>
        </w:rPr>
      </w:pPr>
    </w:p>
    <w:p w:rsidR="00DF724A" w:rsidRDefault="00DF724A" w:rsidP="00DF724A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2A15B19C" wp14:editId="1D4B814B">
            <wp:extent cx="6410325" cy="1905000"/>
            <wp:effectExtent l="0" t="0" r="9525" b="19050"/>
            <wp:docPr id="108" name="Диаграмма 10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4F77A9" w:rsidRDefault="00BC7EF7" w:rsidP="00F07684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На сегодняшний ден</w:t>
      </w:r>
      <w:r w:rsidR="00836686">
        <w:rPr>
          <w:lang w:eastAsia="en-US"/>
        </w:rPr>
        <w:t>ь</w:t>
      </w:r>
      <w:r>
        <w:rPr>
          <w:lang w:eastAsia="en-US"/>
        </w:rPr>
        <w:t xml:space="preserve"> не ост</w:t>
      </w:r>
      <w:r w:rsidR="00836686">
        <w:rPr>
          <w:lang w:eastAsia="en-US"/>
        </w:rPr>
        <w:t>алось воронежцев, которые бы ничего не слышали о событиях в Укр</w:t>
      </w:r>
      <w:r w:rsidR="00836686">
        <w:rPr>
          <w:lang w:eastAsia="en-US"/>
        </w:rPr>
        <w:t>а</w:t>
      </w:r>
      <w:r w:rsidR="00836686">
        <w:rPr>
          <w:lang w:eastAsia="en-US"/>
        </w:rPr>
        <w:t xml:space="preserve">ине. Нельзя сказать, что </w:t>
      </w:r>
      <w:proofErr w:type="gramStart"/>
      <w:r w:rsidR="00836686">
        <w:rPr>
          <w:lang w:eastAsia="en-US"/>
        </w:rPr>
        <w:t>с</w:t>
      </w:r>
      <w:r w:rsidR="00712102">
        <w:rPr>
          <w:lang w:eastAsia="en-US"/>
        </w:rPr>
        <w:t>о</w:t>
      </w:r>
      <w:proofErr w:type="gramEnd"/>
      <w:r w:rsidR="00836686">
        <w:rPr>
          <w:lang w:eastAsia="en-US"/>
        </w:rPr>
        <w:t xml:space="preserve"> последнего замера</w:t>
      </w:r>
      <w:r w:rsidR="008F1F47">
        <w:rPr>
          <w:lang w:eastAsia="en-US"/>
        </w:rPr>
        <w:t xml:space="preserve"> степень эмоциональной погруженности</w:t>
      </w:r>
      <w:r w:rsidR="00836686">
        <w:rPr>
          <w:lang w:eastAsia="en-US"/>
        </w:rPr>
        <w:t xml:space="preserve"> </w:t>
      </w:r>
      <w:r w:rsidR="008F1F47">
        <w:rPr>
          <w:lang w:eastAsia="en-US"/>
        </w:rPr>
        <w:t>в украинские тр</w:t>
      </w:r>
      <w:r w:rsidR="008F1F47">
        <w:rPr>
          <w:lang w:eastAsia="en-US"/>
        </w:rPr>
        <w:t>е</w:t>
      </w:r>
      <w:r w:rsidR="008F1F47">
        <w:rPr>
          <w:lang w:eastAsia="en-US"/>
        </w:rPr>
        <w:t>волнения  уменьшилась</w:t>
      </w:r>
      <w:r w:rsidR="00836686">
        <w:rPr>
          <w:lang w:eastAsia="en-US"/>
        </w:rPr>
        <w:t xml:space="preserve"> (изменения не выходят за рамки статистической погрешности), но, по крайней мере, </w:t>
      </w:r>
      <w:r w:rsidR="008F1F47">
        <w:rPr>
          <w:lang w:eastAsia="en-US"/>
        </w:rPr>
        <w:t>она</w:t>
      </w:r>
      <w:r w:rsidR="00712102">
        <w:rPr>
          <w:lang w:eastAsia="en-US"/>
        </w:rPr>
        <w:t xml:space="preserve"> не увеличила</w:t>
      </w:r>
      <w:r w:rsidR="00836686">
        <w:rPr>
          <w:lang w:eastAsia="en-US"/>
        </w:rPr>
        <w:t xml:space="preserve">сь. Возможно, мирные соглашения </w:t>
      </w:r>
      <w:r w:rsidR="006D4888">
        <w:rPr>
          <w:lang w:eastAsia="en-US"/>
        </w:rPr>
        <w:t xml:space="preserve">в </w:t>
      </w:r>
      <w:r w:rsidR="00E032C2">
        <w:rPr>
          <w:lang w:eastAsia="en-US"/>
        </w:rPr>
        <w:t xml:space="preserve">Минске </w:t>
      </w:r>
      <w:r w:rsidR="002D3A14">
        <w:rPr>
          <w:lang w:eastAsia="en-US"/>
        </w:rPr>
        <w:t>(</w:t>
      </w:r>
      <w:r w:rsidR="006D4888">
        <w:rPr>
          <w:lang w:eastAsia="en-US"/>
        </w:rPr>
        <w:t xml:space="preserve">«Минск-2»: </w:t>
      </w:r>
      <w:r w:rsidR="002D3A14">
        <w:rPr>
          <w:lang w:eastAsia="en-US"/>
        </w:rPr>
        <w:t>11-12 февраля 2015 г</w:t>
      </w:r>
      <w:r w:rsidR="002D3A14">
        <w:rPr>
          <w:lang w:eastAsia="en-US"/>
        </w:rPr>
        <w:t>о</w:t>
      </w:r>
      <w:r w:rsidR="002D3A14">
        <w:rPr>
          <w:lang w:eastAsia="en-US"/>
        </w:rPr>
        <w:t xml:space="preserve">да) </w:t>
      </w:r>
      <w:r w:rsidR="00E032C2">
        <w:rPr>
          <w:lang w:eastAsia="en-US"/>
        </w:rPr>
        <w:t xml:space="preserve">слегка успокоили бдительность горожан. </w:t>
      </w:r>
      <w:r w:rsidR="004F77A9">
        <w:rPr>
          <w:i/>
          <w:lang w:eastAsia="en-US"/>
        </w:rPr>
        <w:br w:type="page"/>
      </w:r>
    </w:p>
    <w:p w:rsidR="004F77A9" w:rsidRPr="00CC17F2" w:rsidRDefault="004F77A9" w:rsidP="004F77A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F77A9" w:rsidRPr="00CC17F2" w:rsidRDefault="004F77A9" w:rsidP="004F77A9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FECFE9B" wp14:editId="61F0385A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7A9" w:rsidRPr="000455A4" w:rsidRDefault="004F77A9" w:rsidP="004F77A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– </w:t>
      </w:r>
      <w:r w:rsidRPr="00E2498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F77A9" w:rsidRPr="000455A4" w:rsidRDefault="004F77A9" w:rsidP="004F77A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F77A9" w:rsidRPr="000455A4" w:rsidRDefault="004F77A9" w:rsidP="004F77A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 w:rsidR="006A6642"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4F77A9" w:rsidRPr="00CC17F2" w:rsidRDefault="004F77A9" w:rsidP="004F77A9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06720" behindDoc="0" locked="0" layoutInCell="1" allowOverlap="1" wp14:anchorId="57AECFCD" wp14:editId="6866D60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806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Bzpdlh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4F77A9" w:rsidRDefault="004F77A9" w:rsidP="004F77A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F77A9">
        <w:rPr>
          <w:rFonts w:cs="Arial"/>
          <w:b/>
          <w:bCs/>
          <w:caps/>
          <w:spacing w:val="-4"/>
        </w:rPr>
        <w:t>КАК ВЫ СЧИТАЕТЕ, НАСКОЛЬКО ОБЪЕКТИВНО ОСВЕЩАЮТ СОБЫТИЯ НА УКРАИНЕ, В КРЫМУ ФЕДЕРАЛЬНЫЕ РОССИЙСКИЕ СМИ?</w:t>
      </w:r>
    </w:p>
    <w:p w:rsidR="004F77A9" w:rsidRPr="000B10B1" w:rsidRDefault="004F77A9" w:rsidP="004F77A9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2</w:t>
      </w:r>
    </w:p>
    <w:bookmarkStart w:id="1" w:name="_MON_1485776628"/>
    <w:bookmarkEnd w:id="1"/>
    <w:p w:rsidR="004F77A9" w:rsidRDefault="006A6642" w:rsidP="004F77A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552" w:dyaOrig="6043">
          <v:shape id="_x0000_i1026" type="#_x0000_t75" style="width:443.25pt;height:285pt" o:ole="" fillcolor="window">
            <v:imagedata r:id="rId14" o:title=""/>
          </v:shape>
          <o:OLEObject Type="Embed" ProgID="Excel.Sheet.12" ShapeID="_x0000_i1026" DrawAspect="Content" ObjectID="_1518359494" r:id="rId15"/>
        </w:object>
      </w:r>
    </w:p>
    <w:p w:rsidR="004F77A9" w:rsidRDefault="004F77A9" w:rsidP="004F77A9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F724A" w:rsidRDefault="0095774A" w:rsidP="00E0518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целом </w:t>
      </w:r>
      <w:r w:rsidRPr="006A6642">
        <w:rPr>
          <w:b/>
          <w:lang w:eastAsia="en-US"/>
        </w:rPr>
        <w:t>70%</w:t>
      </w:r>
      <w:r>
        <w:rPr>
          <w:lang w:eastAsia="en-US"/>
        </w:rPr>
        <w:t xml:space="preserve"> воронежцев считают, что украинские события освещаются </w:t>
      </w:r>
      <w:r w:rsidR="001D0CAD">
        <w:rPr>
          <w:lang w:eastAsia="en-US"/>
        </w:rPr>
        <w:t>российскими СМИ объе</w:t>
      </w:r>
      <w:r w:rsidR="001D0CAD">
        <w:rPr>
          <w:lang w:eastAsia="en-US"/>
        </w:rPr>
        <w:t>к</w:t>
      </w:r>
      <w:r w:rsidR="001D0CAD">
        <w:rPr>
          <w:lang w:eastAsia="en-US"/>
        </w:rPr>
        <w:t xml:space="preserve">тивно. Убежденность в объективности федеральных новостных выпусков увеличивается по мере возраста респондентов: с </w:t>
      </w:r>
      <w:r w:rsidR="001D0CAD" w:rsidRPr="006A6642">
        <w:rPr>
          <w:b/>
          <w:lang w:eastAsia="en-US"/>
        </w:rPr>
        <w:t>56%</w:t>
      </w:r>
      <w:r w:rsidR="001D0CAD">
        <w:rPr>
          <w:lang w:eastAsia="en-US"/>
        </w:rPr>
        <w:t xml:space="preserve"> среди молодежи до </w:t>
      </w:r>
      <w:r w:rsidR="001D0CAD" w:rsidRPr="006A6642">
        <w:rPr>
          <w:b/>
          <w:lang w:eastAsia="en-US"/>
        </w:rPr>
        <w:t>83%</w:t>
      </w:r>
      <w:r w:rsidR="001D0CAD">
        <w:rPr>
          <w:lang w:eastAsia="en-US"/>
        </w:rPr>
        <w:t xml:space="preserve"> среди пожилых горожан. </w:t>
      </w:r>
    </w:p>
    <w:p w:rsidR="001550B5" w:rsidRDefault="001D0CAD" w:rsidP="0095774A">
      <w:pPr>
        <w:ind w:firstLine="567"/>
        <w:rPr>
          <w:lang w:eastAsia="en-US"/>
        </w:rPr>
      </w:pPr>
      <w:r>
        <w:rPr>
          <w:lang w:eastAsia="en-US"/>
        </w:rPr>
        <w:t xml:space="preserve">Однако </w:t>
      </w:r>
      <w:r w:rsidRPr="006A6642">
        <w:rPr>
          <w:b/>
          <w:lang w:eastAsia="en-US"/>
        </w:rPr>
        <w:t>24%</w:t>
      </w:r>
      <w:r>
        <w:rPr>
          <w:lang w:eastAsia="en-US"/>
        </w:rPr>
        <w:t xml:space="preserve"> опрошенных </w:t>
      </w:r>
      <w:r w:rsidR="001550B5">
        <w:rPr>
          <w:lang w:eastAsia="en-US"/>
        </w:rPr>
        <w:t>полагают, что события в Украине подаются российскими СМИ в той или иной степени н</w:t>
      </w:r>
      <w:r>
        <w:rPr>
          <w:lang w:eastAsia="en-US"/>
        </w:rPr>
        <w:t>еобъективн</w:t>
      </w:r>
      <w:r w:rsidR="001550B5">
        <w:rPr>
          <w:lang w:eastAsia="en-US"/>
        </w:rPr>
        <w:t>о. Молодые люди так</w:t>
      </w:r>
      <w:r>
        <w:rPr>
          <w:lang w:eastAsia="en-US"/>
        </w:rPr>
        <w:t xml:space="preserve"> </w:t>
      </w:r>
      <w:r w:rsidR="001550B5">
        <w:rPr>
          <w:lang w:eastAsia="en-US"/>
        </w:rPr>
        <w:t>утверждали чаще (</w:t>
      </w:r>
      <w:r w:rsidR="001550B5" w:rsidRPr="006A6642">
        <w:rPr>
          <w:b/>
          <w:lang w:eastAsia="en-US"/>
        </w:rPr>
        <w:t>37%</w:t>
      </w:r>
      <w:r w:rsidR="001550B5">
        <w:rPr>
          <w:lang w:eastAsia="en-US"/>
        </w:rPr>
        <w:t>), чем пожилые (</w:t>
      </w:r>
      <w:r w:rsidR="001550B5" w:rsidRPr="006A6642">
        <w:rPr>
          <w:b/>
          <w:lang w:eastAsia="en-US"/>
        </w:rPr>
        <w:t>11%</w:t>
      </w:r>
      <w:r w:rsidR="001550B5">
        <w:rPr>
          <w:lang w:eastAsia="en-US"/>
        </w:rPr>
        <w:t>).</w:t>
      </w:r>
    </w:p>
    <w:p w:rsidR="001D0CAD" w:rsidRPr="0095774A" w:rsidRDefault="001550B5" w:rsidP="0095774A">
      <w:pPr>
        <w:ind w:firstLine="567"/>
        <w:rPr>
          <w:lang w:eastAsia="en-US"/>
        </w:rPr>
      </w:pPr>
      <w:r>
        <w:rPr>
          <w:lang w:eastAsia="en-US"/>
        </w:rPr>
        <w:t xml:space="preserve">Сравним ответы респондентов на этот вопрос в течение года. </w:t>
      </w:r>
    </w:p>
    <w:p w:rsidR="006A6642" w:rsidRPr="001F0D03" w:rsidRDefault="006A6642" w:rsidP="00DF724A">
      <w:pPr>
        <w:jc w:val="center"/>
        <w:rPr>
          <w:b/>
          <w:i/>
          <w:sz w:val="12"/>
          <w:szCs w:val="12"/>
        </w:rPr>
      </w:pPr>
    </w:p>
    <w:p w:rsidR="00DF724A" w:rsidRDefault="00DF724A" w:rsidP="00DF724A">
      <w:pPr>
        <w:jc w:val="center"/>
        <w:rPr>
          <w:b/>
          <w:i/>
        </w:rPr>
      </w:pPr>
      <w:r w:rsidRPr="00EF32F9">
        <w:rPr>
          <w:b/>
          <w:i/>
        </w:rPr>
        <w:t xml:space="preserve">Как Вы считаете, насколько объективно освещают события </w:t>
      </w:r>
      <w:r>
        <w:rPr>
          <w:b/>
          <w:i/>
        </w:rPr>
        <w:t>в</w:t>
      </w:r>
      <w:r w:rsidRPr="00EF32F9">
        <w:rPr>
          <w:b/>
          <w:i/>
        </w:rPr>
        <w:t xml:space="preserve"> Украине, </w:t>
      </w:r>
    </w:p>
    <w:p w:rsidR="00DF724A" w:rsidRDefault="00DF724A" w:rsidP="00DF724A">
      <w:pPr>
        <w:jc w:val="center"/>
        <w:rPr>
          <w:b/>
          <w:i/>
        </w:rPr>
      </w:pPr>
      <w:r w:rsidRPr="00EF32F9">
        <w:rPr>
          <w:b/>
          <w:i/>
        </w:rPr>
        <w:t>в Крыму федеральные российские СМИ?</w:t>
      </w:r>
    </w:p>
    <w:p w:rsidR="00DF724A" w:rsidRPr="006A6642" w:rsidRDefault="00DF724A" w:rsidP="00DF724A">
      <w:pPr>
        <w:jc w:val="center"/>
        <w:rPr>
          <w:b/>
          <w:i/>
          <w:sz w:val="12"/>
          <w:szCs w:val="12"/>
        </w:rPr>
      </w:pPr>
    </w:p>
    <w:p w:rsidR="00DF724A" w:rsidRDefault="00DF724A" w:rsidP="00DF724A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16E18A92" wp14:editId="658DC007">
            <wp:extent cx="6410325" cy="2238375"/>
            <wp:effectExtent l="0" t="0" r="9525" b="9525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DF724A" w:rsidRPr="006A6642" w:rsidRDefault="00DF724A" w:rsidP="00985356">
      <w:pPr>
        <w:rPr>
          <w:sz w:val="12"/>
          <w:szCs w:val="12"/>
        </w:rPr>
      </w:pPr>
    </w:p>
    <w:p w:rsidR="004F77A9" w:rsidRDefault="004E0F3D" w:rsidP="00DD3061">
      <w:pPr>
        <w:ind w:firstLine="567"/>
        <w:rPr>
          <w:i/>
          <w:lang w:eastAsia="en-US"/>
        </w:rPr>
      </w:pPr>
      <w:r>
        <w:rPr>
          <w:lang w:eastAsia="en-US"/>
        </w:rPr>
        <w:t xml:space="preserve">Число граждан, доверяющих объективности российских федеральных СМИ </w:t>
      </w:r>
      <w:r w:rsidR="00DD3061">
        <w:rPr>
          <w:lang w:eastAsia="en-US"/>
        </w:rPr>
        <w:t xml:space="preserve"> </w:t>
      </w:r>
      <w:r>
        <w:rPr>
          <w:lang w:eastAsia="en-US"/>
        </w:rPr>
        <w:t>в освещении украи</w:t>
      </w:r>
      <w:r>
        <w:rPr>
          <w:lang w:eastAsia="en-US"/>
        </w:rPr>
        <w:t>н</w:t>
      </w:r>
      <w:r>
        <w:rPr>
          <w:lang w:eastAsia="en-US"/>
        </w:rPr>
        <w:t>ских событий</w:t>
      </w:r>
      <w:r w:rsidR="00887CBB">
        <w:rPr>
          <w:lang w:eastAsia="en-US"/>
        </w:rPr>
        <w:t>,</w:t>
      </w:r>
      <w:r>
        <w:rPr>
          <w:lang w:eastAsia="en-US"/>
        </w:rPr>
        <w:t xml:space="preserve"> не </w:t>
      </w:r>
      <w:r w:rsidR="00887CBB">
        <w:rPr>
          <w:lang w:eastAsia="en-US"/>
        </w:rPr>
        <w:t xml:space="preserve">опускалось с весны прошлого года ниже </w:t>
      </w:r>
      <w:r w:rsidR="00887CBB" w:rsidRPr="006A6642">
        <w:rPr>
          <w:b/>
          <w:lang w:eastAsia="en-US"/>
        </w:rPr>
        <w:t>70%</w:t>
      </w:r>
      <w:r w:rsidR="00887CBB">
        <w:rPr>
          <w:lang w:eastAsia="en-US"/>
        </w:rPr>
        <w:t>. Слегка наметилась тенденция роста чи</w:t>
      </w:r>
      <w:r w:rsidR="00887CBB">
        <w:rPr>
          <w:lang w:eastAsia="en-US"/>
        </w:rPr>
        <w:t>с</w:t>
      </w:r>
      <w:r w:rsidR="00887CBB">
        <w:rPr>
          <w:lang w:eastAsia="en-US"/>
        </w:rPr>
        <w:t xml:space="preserve">ла людей, подозревающих отечественные источники информации в необъективности (с </w:t>
      </w:r>
      <w:r w:rsidR="00887CBB" w:rsidRPr="006A6642">
        <w:rPr>
          <w:b/>
          <w:lang w:eastAsia="en-US"/>
        </w:rPr>
        <w:t>20</w:t>
      </w:r>
      <w:r w:rsidR="006A6642" w:rsidRPr="006A6642">
        <w:rPr>
          <w:b/>
          <w:lang w:eastAsia="en-US"/>
        </w:rPr>
        <w:t>%</w:t>
      </w:r>
      <w:r w:rsidR="00887CBB">
        <w:rPr>
          <w:lang w:eastAsia="en-US"/>
        </w:rPr>
        <w:t xml:space="preserve"> до </w:t>
      </w:r>
      <w:r w:rsidR="00887CBB" w:rsidRPr="006A6642">
        <w:rPr>
          <w:b/>
          <w:lang w:eastAsia="en-US"/>
        </w:rPr>
        <w:t>24%</w:t>
      </w:r>
      <w:r w:rsidR="00887CBB">
        <w:rPr>
          <w:lang w:eastAsia="en-US"/>
        </w:rPr>
        <w:t>), но эти изменения пока вписываются в рамки статистической погрешности</w:t>
      </w:r>
      <w:r w:rsidR="00E704E8">
        <w:rPr>
          <w:lang w:eastAsia="en-US"/>
        </w:rPr>
        <w:t xml:space="preserve"> измерения</w:t>
      </w:r>
      <w:r w:rsidR="00887CBB">
        <w:rPr>
          <w:lang w:eastAsia="en-US"/>
        </w:rPr>
        <w:t xml:space="preserve">. </w:t>
      </w:r>
      <w:r w:rsidR="004F77A9">
        <w:rPr>
          <w:i/>
          <w:lang w:eastAsia="en-US"/>
        </w:rPr>
        <w:br w:type="page"/>
      </w:r>
    </w:p>
    <w:p w:rsidR="001F7174" w:rsidRPr="00CC17F2" w:rsidRDefault="001F7174" w:rsidP="001F717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F7174" w:rsidRPr="00CC17F2" w:rsidRDefault="001F7174" w:rsidP="001F7174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9A3ABDF" wp14:editId="77056DD0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174" w:rsidRPr="000455A4" w:rsidRDefault="001F7174" w:rsidP="001F717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– </w:t>
      </w:r>
      <w:r w:rsidRPr="00E2498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F7174" w:rsidRPr="000455A4" w:rsidRDefault="001F7174" w:rsidP="001F717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F7174" w:rsidRPr="000455A4" w:rsidRDefault="001F7174" w:rsidP="001F717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 w:rsidR="006A6642"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F7174" w:rsidRPr="00CC17F2" w:rsidRDefault="001F7174" w:rsidP="001F7174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08768" behindDoc="0" locked="0" layoutInCell="1" allowOverlap="1" wp14:anchorId="2652C2AB" wp14:editId="5002E89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808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LKG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EzssoZL&#10;AgAAWw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1F7174" w:rsidRDefault="001F7174" w:rsidP="001F717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F7174">
        <w:rPr>
          <w:rFonts w:cs="Arial"/>
          <w:b/>
          <w:bCs/>
          <w:caps/>
          <w:spacing w:val="-4"/>
        </w:rPr>
        <w:t xml:space="preserve">КАКАЯ ИЗ СЛЕДУЮЩИХ ТОЧЕК ЗРЕНИЯ НА ПОСЛЕДНИЕ СОБЫТИЯ В УКРАИНЕ БЛИЖЕ ВСЕГО </w:t>
      </w:r>
      <w:proofErr w:type="gramStart"/>
      <w:r w:rsidRPr="001F7174">
        <w:rPr>
          <w:rFonts w:cs="Arial"/>
          <w:b/>
          <w:bCs/>
          <w:caps/>
          <w:spacing w:val="-4"/>
        </w:rPr>
        <w:t>К</w:t>
      </w:r>
      <w:proofErr w:type="gramEnd"/>
      <w:r w:rsidRPr="001F7174">
        <w:rPr>
          <w:rFonts w:cs="Arial"/>
          <w:b/>
          <w:bCs/>
          <w:caps/>
          <w:spacing w:val="-4"/>
        </w:rPr>
        <w:t xml:space="preserve"> ВАШЕЙ СОБСТВЕННОЙ?</w:t>
      </w:r>
    </w:p>
    <w:p w:rsidR="001F7174" w:rsidRPr="000B10B1" w:rsidRDefault="001F7174" w:rsidP="001F7174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3</w:t>
      </w:r>
    </w:p>
    <w:bookmarkStart w:id="2" w:name="_MON_1485776826"/>
    <w:bookmarkEnd w:id="2"/>
    <w:p w:rsidR="001F7174" w:rsidRDefault="005A05D3" w:rsidP="001F717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706" w:dyaOrig="6638">
          <v:shape id="_x0000_i1027" type="#_x0000_t75" style="width:497.25pt;height:312.75pt" o:ole="" fillcolor="window">
            <v:imagedata r:id="rId17" o:title=""/>
          </v:shape>
          <o:OLEObject Type="Embed" ProgID="Excel.Sheet.12" ShapeID="_x0000_i1027" DrawAspect="Content" ObjectID="_1518359495" r:id="rId18"/>
        </w:object>
      </w:r>
    </w:p>
    <w:p w:rsidR="001F7174" w:rsidRDefault="001F7174" w:rsidP="001F7174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504A2" w:rsidRPr="001504A2" w:rsidRDefault="001504A2" w:rsidP="00ED75A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Большая часть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 (</w:t>
      </w:r>
      <w:r w:rsidRPr="005A05D3">
        <w:rPr>
          <w:b/>
          <w:lang w:eastAsia="en-US"/>
        </w:rPr>
        <w:t>43%</w:t>
      </w:r>
      <w:r>
        <w:rPr>
          <w:lang w:eastAsia="en-US"/>
        </w:rPr>
        <w:t>) склоняются</w:t>
      </w:r>
      <w:r w:rsidR="009D25BB">
        <w:rPr>
          <w:lang w:eastAsia="en-US"/>
        </w:rPr>
        <w:t xml:space="preserve"> к</w:t>
      </w:r>
      <w:r>
        <w:rPr>
          <w:lang w:eastAsia="en-US"/>
        </w:rPr>
        <w:t xml:space="preserve"> мнению, что в Украине сейчас нет единой власти. </w:t>
      </w:r>
      <w:r w:rsidR="00ED75AD">
        <w:rPr>
          <w:lang w:eastAsia="en-US"/>
        </w:rPr>
        <w:t xml:space="preserve">По мере повышения уровня образования респондентов число таких ответов возрастает от </w:t>
      </w:r>
      <w:r w:rsidR="00ED75AD" w:rsidRPr="005A05D3">
        <w:rPr>
          <w:b/>
          <w:lang w:eastAsia="en-US"/>
        </w:rPr>
        <w:t>25%</w:t>
      </w:r>
      <w:r w:rsidR="00ED75AD">
        <w:rPr>
          <w:lang w:eastAsia="en-US"/>
        </w:rPr>
        <w:t xml:space="preserve"> (неполное среднее) до </w:t>
      </w:r>
      <w:r w:rsidR="00ED75AD" w:rsidRPr="005A05D3">
        <w:rPr>
          <w:b/>
          <w:lang w:eastAsia="en-US"/>
        </w:rPr>
        <w:t>47%</w:t>
      </w:r>
      <w:r w:rsidR="00ED75AD">
        <w:rPr>
          <w:lang w:eastAsia="en-US"/>
        </w:rPr>
        <w:t xml:space="preserve"> (высшее). А каждый третий опрошенный полагает, что власть в Украине захвачена р</w:t>
      </w:r>
      <w:r w:rsidR="00ED75AD">
        <w:rPr>
          <w:lang w:eastAsia="en-US"/>
        </w:rPr>
        <w:t>а</w:t>
      </w:r>
      <w:r w:rsidR="00ED75AD">
        <w:rPr>
          <w:lang w:eastAsia="en-US"/>
        </w:rPr>
        <w:t>дикальными националистами (</w:t>
      </w:r>
      <w:r w:rsidR="00ED75AD" w:rsidRPr="005A05D3">
        <w:rPr>
          <w:b/>
          <w:lang w:eastAsia="en-US"/>
        </w:rPr>
        <w:t>33%</w:t>
      </w:r>
      <w:r w:rsidR="009D25BB">
        <w:rPr>
          <w:lang w:eastAsia="en-US"/>
        </w:rPr>
        <w:t>). В основном</w:t>
      </w:r>
      <w:r w:rsidR="00ED75AD">
        <w:rPr>
          <w:lang w:eastAsia="en-US"/>
        </w:rPr>
        <w:t xml:space="preserve"> это мнение пожилых людей</w:t>
      </w:r>
      <w:r w:rsidR="003F7786">
        <w:rPr>
          <w:lang w:eastAsia="en-US"/>
        </w:rPr>
        <w:t xml:space="preserve"> (</w:t>
      </w:r>
      <w:r w:rsidR="003F7786" w:rsidRPr="005A05D3">
        <w:rPr>
          <w:b/>
          <w:lang w:eastAsia="en-US"/>
        </w:rPr>
        <w:t>45%</w:t>
      </w:r>
      <w:r w:rsidR="003F7786">
        <w:rPr>
          <w:lang w:eastAsia="en-US"/>
        </w:rPr>
        <w:t xml:space="preserve">). </w:t>
      </w:r>
      <w:r w:rsidR="00ED75AD">
        <w:rPr>
          <w:lang w:eastAsia="en-US"/>
        </w:rPr>
        <w:t xml:space="preserve"> </w:t>
      </w:r>
      <w:r w:rsidR="003F7786">
        <w:rPr>
          <w:lang w:eastAsia="en-US"/>
        </w:rPr>
        <w:t xml:space="preserve">Признались, что не имеют собственной точки зрения по поводу украинских событий </w:t>
      </w:r>
      <w:r w:rsidR="003F7786" w:rsidRPr="005A05D3">
        <w:rPr>
          <w:b/>
          <w:lang w:eastAsia="en-US"/>
        </w:rPr>
        <w:t>12%</w:t>
      </w:r>
      <w:r w:rsidR="003F7786">
        <w:rPr>
          <w:lang w:eastAsia="en-US"/>
        </w:rPr>
        <w:t xml:space="preserve"> горожан </w:t>
      </w:r>
      <w:r w:rsidR="00D9599C">
        <w:rPr>
          <w:lang w:eastAsia="en-US"/>
        </w:rPr>
        <w:t>–</w:t>
      </w:r>
      <w:r w:rsidR="003F7786">
        <w:rPr>
          <w:lang w:eastAsia="en-US"/>
        </w:rPr>
        <w:t xml:space="preserve"> </w:t>
      </w:r>
      <w:r w:rsidR="00D9599C">
        <w:rPr>
          <w:lang w:eastAsia="en-US"/>
        </w:rPr>
        <w:t>и немудрено, ведь п</w:t>
      </w:r>
      <w:r w:rsidR="00D9599C">
        <w:rPr>
          <w:lang w:eastAsia="en-US"/>
        </w:rPr>
        <w:t>о</w:t>
      </w:r>
      <w:r w:rsidR="00D9599C">
        <w:rPr>
          <w:lang w:eastAsia="en-US"/>
        </w:rPr>
        <w:t xml:space="preserve">чти четверть опрошенных </w:t>
      </w:r>
      <w:r w:rsidR="001864FD">
        <w:rPr>
          <w:lang w:eastAsia="en-US"/>
        </w:rPr>
        <w:t xml:space="preserve">толком </w:t>
      </w:r>
      <w:r w:rsidR="001838C7">
        <w:rPr>
          <w:lang w:eastAsia="en-US"/>
        </w:rPr>
        <w:t xml:space="preserve">не следят за украинскими событиями. </w:t>
      </w:r>
      <w:r w:rsidR="00E1691B">
        <w:rPr>
          <w:lang w:eastAsia="en-US"/>
        </w:rPr>
        <w:t>Реже всего люди считают, что действующая власть отражает мнение всех слоев населения (</w:t>
      </w:r>
      <w:r w:rsidR="00E1691B" w:rsidRPr="005A05D3">
        <w:rPr>
          <w:b/>
          <w:lang w:eastAsia="en-US"/>
        </w:rPr>
        <w:t>3%</w:t>
      </w:r>
      <w:r w:rsidR="00E1691B">
        <w:rPr>
          <w:lang w:eastAsia="en-US"/>
        </w:rPr>
        <w:t xml:space="preserve">). </w:t>
      </w:r>
      <w:r w:rsidR="001864FD">
        <w:rPr>
          <w:lang w:eastAsia="en-US"/>
        </w:rPr>
        <w:t>Позиция «другое» собрала в себя такие ответы</w:t>
      </w:r>
      <w:r w:rsidR="009D25BB">
        <w:rPr>
          <w:lang w:eastAsia="en-US"/>
        </w:rPr>
        <w:t>,</w:t>
      </w:r>
      <w:r w:rsidR="001864FD">
        <w:rPr>
          <w:lang w:eastAsia="en-US"/>
        </w:rPr>
        <w:t xml:space="preserve"> как: «</w:t>
      </w:r>
      <w:r w:rsidR="001864FD" w:rsidRPr="00E1691B">
        <w:rPr>
          <w:i/>
          <w:lang w:eastAsia="en-US"/>
        </w:rPr>
        <w:t>Украиной управляет Америка», «там идет борьба коррумпированных группировок», «там неуравновешенные люди у власти», «власть в Украине контролируют другие страны</w:t>
      </w:r>
      <w:r w:rsidR="00E1691B" w:rsidRPr="00E1691B">
        <w:rPr>
          <w:i/>
          <w:lang w:eastAsia="en-US"/>
        </w:rPr>
        <w:t>»</w:t>
      </w:r>
      <w:r w:rsidR="00E1691B">
        <w:rPr>
          <w:lang w:eastAsia="en-US"/>
        </w:rPr>
        <w:t xml:space="preserve"> и т.п. </w:t>
      </w:r>
    </w:p>
    <w:p w:rsidR="005A05D3" w:rsidRPr="005A05D3" w:rsidRDefault="005A05D3" w:rsidP="00DF724A">
      <w:pPr>
        <w:rPr>
          <w:rFonts w:cs="Arial"/>
          <w:b/>
          <w:bCs/>
          <w:i/>
          <w:spacing w:val="-4"/>
          <w:sz w:val="12"/>
          <w:szCs w:val="12"/>
        </w:rPr>
      </w:pPr>
    </w:p>
    <w:p w:rsidR="00DF724A" w:rsidRDefault="00DF724A" w:rsidP="00DF724A">
      <w:pPr>
        <w:rPr>
          <w:rFonts w:cs="Arial"/>
          <w:b/>
          <w:bCs/>
          <w:i/>
          <w:spacing w:val="-4"/>
        </w:rPr>
      </w:pPr>
      <w:r w:rsidRPr="003B6D16">
        <w:rPr>
          <w:rFonts w:cs="Arial"/>
          <w:b/>
          <w:bCs/>
          <w:i/>
          <w:spacing w:val="-4"/>
        </w:rPr>
        <w:t xml:space="preserve">Какая из следующих точек зрения на последние события в </w:t>
      </w:r>
      <w:r>
        <w:rPr>
          <w:rFonts w:cs="Arial"/>
          <w:b/>
          <w:bCs/>
          <w:i/>
          <w:spacing w:val="-4"/>
        </w:rPr>
        <w:t>У</w:t>
      </w:r>
      <w:r w:rsidRPr="003B6D16">
        <w:rPr>
          <w:rFonts w:cs="Arial"/>
          <w:b/>
          <w:bCs/>
          <w:i/>
          <w:spacing w:val="-4"/>
        </w:rPr>
        <w:t xml:space="preserve">краине ближе всего </w:t>
      </w:r>
      <w:proofErr w:type="gramStart"/>
      <w:r w:rsidRPr="003B6D16">
        <w:rPr>
          <w:rFonts w:cs="Arial"/>
          <w:b/>
          <w:bCs/>
          <w:i/>
          <w:spacing w:val="-4"/>
        </w:rPr>
        <w:t>к</w:t>
      </w:r>
      <w:proofErr w:type="gramEnd"/>
      <w:r w:rsidRPr="003B6D16"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/>
          <w:bCs/>
          <w:i/>
          <w:spacing w:val="-4"/>
        </w:rPr>
        <w:t>В</w:t>
      </w:r>
      <w:r w:rsidRPr="003B6D16">
        <w:rPr>
          <w:rFonts w:cs="Arial"/>
          <w:b/>
          <w:bCs/>
          <w:i/>
          <w:spacing w:val="-4"/>
        </w:rPr>
        <w:t>ашей собственной?</w:t>
      </w:r>
    </w:p>
    <w:p w:rsidR="00DF724A" w:rsidRPr="00F04CF5" w:rsidRDefault="00DF724A" w:rsidP="00DF724A">
      <w:pPr>
        <w:rPr>
          <w:rFonts w:cs="Arial"/>
          <w:b/>
          <w:bCs/>
          <w:i/>
          <w:spacing w:val="-4"/>
          <w:sz w:val="12"/>
          <w:szCs w:val="12"/>
        </w:rPr>
      </w:pPr>
    </w:p>
    <w:tbl>
      <w:tblPr>
        <w:tblStyle w:val="a6"/>
        <w:tblW w:w="11131" w:type="dxa"/>
        <w:jc w:val="center"/>
        <w:tblLook w:val="04A0" w:firstRow="1" w:lastRow="0" w:firstColumn="1" w:lastColumn="0" w:noHBand="0" w:noVBand="1"/>
      </w:tblPr>
      <w:tblGrid>
        <w:gridCol w:w="4845"/>
        <w:gridCol w:w="2111"/>
        <w:gridCol w:w="2103"/>
        <w:gridCol w:w="2072"/>
      </w:tblGrid>
      <w:tr w:rsidR="00887CBB" w:rsidTr="00887CBB">
        <w:trPr>
          <w:jc w:val="center"/>
        </w:trPr>
        <w:tc>
          <w:tcPr>
            <w:tcW w:w="4845" w:type="dxa"/>
            <w:tcBorders>
              <w:top w:val="single" w:sz="12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887CBB" w:rsidRPr="00BA5B1A" w:rsidRDefault="00887CBB" w:rsidP="0095774A">
            <w:pPr>
              <w:jc w:val="center"/>
              <w:rPr>
                <w:lang w:eastAsia="en-US"/>
              </w:rPr>
            </w:pPr>
          </w:p>
        </w:tc>
        <w:tc>
          <w:tcPr>
            <w:tcW w:w="211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887CBB" w:rsidRDefault="00887CBB" w:rsidP="0095774A">
            <w:pPr>
              <w:jc w:val="center"/>
              <w:rPr>
                <w:rFonts w:ascii="Arial" w:hAnsi="Arial" w:cs="Arial"/>
                <w:lang w:eastAsia="en-US"/>
              </w:rPr>
            </w:pPr>
            <w:r w:rsidRPr="00F04CF5">
              <w:rPr>
                <w:rFonts w:ascii="Arial" w:hAnsi="Arial" w:cs="Arial"/>
                <w:lang w:eastAsia="en-US"/>
              </w:rPr>
              <w:t xml:space="preserve">Апрель </w:t>
            </w:r>
          </w:p>
          <w:p w:rsidR="00887CBB" w:rsidRPr="00F04CF5" w:rsidRDefault="00887CBB" w:rsidP="0095774A">
            <w:pPr>
              <w:jc w:val="center"/>
              <w:rPr>
                <w:rFonts w:ascii="Arial" w:hAnsi="Arial" w:cs="Arial"/>
                <w:lang w:eastAsia="en-US"/>
              </w:rPr>
            </w:pPr>
            <w:r w:rsidRPr="00F04CF5">
              <w:rPr>
                <w:rFonts w:ascii="Arial" w:hAnsi="Arial" w:cs="Arial"/>
                <w:lang w:eastAsia="en-US"/>
              </w:rPr>
              <w:t>2014 года</w:t>
            </w:r>
          </w:p>
        </w:tc>
        <w:tc>
          <w:tcPr>
            <w:tcW w:w="210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887CBB" w:rsidRDefault="00887CBB" w:rsidP="0095774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Сентябрь</w:t>
            </w:r>
            <w:r w:rsidRPr="00F04CF5">
              <w:rPr>
                <w:rFonts w:ascii="Arial" w:hAnsi="Arial" w:cs="Arial"/>
                <w:lang w:eastAsia="en-US"/>
              </w:rPr>
              <w:t xml:space="preserve"> </w:t>
            </w:r>
          </w:p>
          <w:p w:rsidR="00887CBB" w:rsidRPr="00F04CF5" w:rsidRDefault="00887CBB" w:rsidP="0095774A">
            <w:pPr>
              <w:jc w:val="center"/>
              <w:rPr>
                <w:rFonts w:ascii="Arial" w:hAnsi="Arial" w:cs="Arial"/>
                <w:lang w:eastAsia="en-US"/>
              </w:rPr>
            </w:pPr>
            <w:r w:rsidRPr="00F04CF5">
              <w:rPr>
                <w:rFonts w:ascii="Arial" w:hAnsi="Arial" w:cs="Arial"/>
                <w:lang w:eastAsia="en-US"/>
              </w:rPr>
              <w:t>2014 года</w:t>
            </w:r>
          </w:p>
        </w:tc>
        <w:tc>
          <w:tcPr>
            <w:tcW w:w="207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887CBB" w:rsidRDefault="00887CBB" w:rsidP="0095774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Февраль</w:t>
            </w:r>
          </w:p>
          <w:p w:rsidR="00887CBB" w:rsidRDefault="00887CBB" w:rsidP="0095774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2015 года</w:t>
            </w:r>
          </w:p>
        </w:tc>
      </w:tr>
      <w:tr w:rsidR="00887CBB" w:rsidTr="00887CBB">
        <w:trPr>
          <w:jc w:val="center"/>
        </w:trPr>
        <w:tc>
          <w:tcPr>
            <w:tcW w:w="4845" w:type="dxa"/>
            <w:tcBorders>
              <w:top w:val="single" w:sz="12" w:space="0" w:color="auto"/>
              <w:left w:val="nil"/>
            </w:tcBorders>
          </w:tcPr>
          <w:p w:rsidR="00887CBB" w:rsidRPr="00F04CF5" w:rsidRDefault="00887CBB" w:rsidP="0095774A">
            <w:pPr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Власть в Украине захватили радикальные националисты</w:t>
            </w:r>
          </w:p>
        </w:tc>
        <w:tc>
          <w:tcPr>
            <w:tcW w:w="2111" w:type="dxa"/>
            <w:tcBorders>
              <w:top w:val="single" w:sz="12" w:space="0" w:color="auto"/>
            </w:tcBorders>
            <w:vAlign w:val="center"/>
          </w:tcPr>
          <w:p w:rsidR="00887CBB" w:rsidRPr="00F04CF5" w:rsidRDefault="00887CBB" w:rsidP="0095774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43%</w:t>
            </w:r>
          </w:p>
        </w:tc>
        <w:tc>
          <w:tcPr>
            <w:tcW w:w="2103" w:type="dxa"/>
            <w:tcBorders>
              <w:top w:val="single" w:sz="12" w:space="0" w:color="auto"/>
              <w:right w:val="nil"/>
            </w:tcBorders>
            <w:vAlign w:val="center"/>
          </w:tcPr>
          <w:p w:rsidR="00887CBB" w:rsidRPr="00F04CF5" w:rsidRDefault="00887CBB" w:rsidP="0095774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33%</w:t>
            </w:r>
          </w:p>
        </w:tc>
        <w:tc>
          <w:tcPr>
            <w:tcW w:w="2072" w:type="dxa"/>
            <w:tcBorders>
              <w:top w:val="single" w:sz="12" w:space="0" w:color="auto"/>
              <w:right w:val="nil"/>
            </w:tcBorders>
          </w:tcPr>
          <w:p w:rsidR="00887CBB" w:rsidRPr="00F04CF5" w:rsidRDefault="003F7786" w:rsidP="0095774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>
              <w:rPr>
                <w:rFonts w:ascii="Arial" w:hAnsi="Arial" w:cs="Arial"/>
                <w:sz w:val="22"/>
                <w:lang w:eastAsia="en-US"/>
              </w:rPr>
              <w:t>33%</w:t>
            </w:r>
          </w:p>
        </w:tc>
      </w:tr>
      <w:tr w:rsidR="00887CBB" w:rsidTr="00887CBB">
        <w:trPr>
          <w:jc w:val="center"/>
        </w:trPr>
        <w:tc>
          <w:tcPr>
            <w:tcW w:w="4845" w:type="dxa"/>
            <w:tcBorders>
              <w:left w:val="nil"/>
            </w:tcBorders>
          </w:tcPr>
          <w:p w:rsidR="00887CBB" w:rsidRPr="00F04CF5" w:rsidRDefault="00887CBB" w:rsidP="0095774A">
            <w:pPr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В Украине сейчас нет единой власти</w:t>
            </w:r>
          </w:p>
        </w:tc>
        <w:tc>
          <w:tcPr>
            <w:tcW w:w="2111" w:type="dxa"/>
            <w:vAlign w:val="center"/>
          </w:tcPr>
          <w:p w:rsidR="00887CBB" w:rsidRPr="00F04CF5" w:rsidRDefault="00887CBB" w:rsidP="0095774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36%</w:t>
            </w:r>
          </w:p>
        </w:tc>
        <w:tc>
          <w:tcPr>
            <w:tcW w:w="2103" w:type="dxa"/>
            <w:tcBorders>
              <w:right w:val="nil"/>
            </w:tcBorders>
            <w:vAlign w:val="center"/>
          </w:tcPr>
          <w:p w:rsidR="00887CBB" w:rsidRPr="00F04CF5" w:rsidRDefault="00887CBB" w:rsidP="0095774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39%</w:t>
            </w:r>
          </w:p>
        </w:tc>
        <w:tc>
          <w:tcPr>
            <w:tcW w:w="2072" w:type="dxa"/>
            <w:tcBorders>
              <w:right w:val="nil"/>
            </w:tcBorders>
          </w:tcPr>
          <w:p w:rsidR="00887CBB" w:rsidRPr="00F04CF5" w:rsidRDefault="003F7786" w:rsidP="0095774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>
              <w:rPr>
                <w:rFonts w:ascii="Arial" w:hAnsi="Arial" w:cs="Arial"/>
                <w:sz w:val="22"/>
                <w:lang w:eastAsia="en-US"/>
              </w:rPr>
              <w:t>43%</w:t>
            </w:r>
          </w:p>
        </w:tc>
      </w:tr>
      <w:tr w:rsidR="00887CBB" w:rsidTr="00887CBB">
        <w:trPr>
          <w:jc w:val="center"/>
        </w:trPr>
        <w:tc>
          <w:tcPr>
            <w:tcW w:w="4845" w:type="dxa"/>
            <w:tcBorders>
              <w:left w:val="nil"/>
            </w:tcBorders>
          </w:tcPr>
          <w:p w:rsidR="00887CBB" w:rsidRPr="00F04CF5" w:rsidRDefault="00887CBB" w:rsidP="0095774A">
            <w:pPr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У меня не сложилось собственной точки зрения по поводу власти в Украине</w:t>
            </w:r>
          </w:p>
        </w:tc>
        <w:tc>
          <w:tcPr>
            <w:tcW w:w="2111" w:type="dxa"/>
            <w:vAlign w:val="center"/>
          </w:tcPr>
          <w:p w:rsidR="00887CBB" w:rsidRPr="00F04CF5" w:rsidRDefault="00887CBB" w:rsidP="0095774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10%</w:t>
            </w:r>
          </w:p>
        </w:tc>
        <w:tc>
          <w:tcPr>
            <w:tcW w:w="2103" w:type="dxa"/>
            <w:tcBorders>
              <w:right w:val="nil"/>
            </w:tcBorders>
            <w:vAlign w:val="center"/>
          </w:tcPr>
          <w:p w:rsidR="00887CBB" w:rsidRPr="00F04CF5" w:rsidRDefault="00887CBB" w:rsidP="0095774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12%</w:t>
            </w:r>
          </w:p>
        </w:tc>
        <w:tc>
          <w:tcPr>
            <w:tcW w:w="2072" w:type="dxa"/>
            <w:tcBorders>
              <w:right w:val="nil"/>
            </w:tcBorders>
          </w:tcPr>
          <w:p w:rsidR="00887CBB" w:rsidRPr="00F04CF5" w:rsidRDefault="003F7786" w:rsidP="0095774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>
              <w:rPr>
                <w:rFonts w:ascii="Arial" w:hAnsi="Arial" w:cs="Arial"/>
                <w:sz w:val="22"/>
                <w:lang w:eastAsia="en-US"/>
              </w:rPr>
              <w:t>12%</w:t>
            </w:r>
          </w:p>
        </w:tc>
      </w:tr>
      <w:tr w:rsidR="00887CBB" w:rsidTr="00887CBB">
        <w:trPr>
          <w:jc w:val="center"/>
        </w:trPr>
        <w:tc>
          <w:tcPr>
            <w:tcW w:w="4845" w:type="dxa"/>
            <w:tcBorders>
              <w:left w:val="nil"/>
            </w:tcBorders>
          </w:tcPr>
          <w:p w:rsidR="00887CBB" w:rsidRPr="00F04CF5" w:rsidRDefault="00887CBB" w:rsidP="0095774A">
            <w:pPr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Среди тех, кто пришел к власти в Украине, есть и радикальные националисты, но в ц</w:t>
            </w:r>
            <w:r w:rsidRPr="00F04CF5">
              <w:rPr>
                <w:rFonts w:ascii="Arial" w:hAnsi="Arial" w:cs="Arial"/>
                <w:sz w:val="22"/>
                <w:lang w:eastAsia="en-US"/>
              </w:rPr>
              <w:t>е</w:t>
            </w:r>
            <w:r w:rsidRPr="00F04CF5">
              <w:rPr>
                <w:rFonts w:ascii="Arial" w:hAnsi="Arial" w:cs="Arial"/>
                <w:sz w:val="22"/>
                <w:lang w:eastAsia="en-US"/>
              </w:rPr>
              <w:t>лом это люди, представляющие интересы всех групп населения страны</w:t>
            </w:r>
          </w:p>
        </w:tc>
        <w:tc>
          <w:tcPr>
            <w:tcW w:w="2111" w:type="dxa"/>
            <w:vAlign w:val="center"/>
          </w:tcPr>
          <w:p w:rsidR="00887CBB" w:rsidRPr="00F04CF5" w:rsidRDefault="00887CBB" w:rsidP="0095774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4%</w:t>
            </w:r>
          </w:p>
        </w:tc>
        <w:tc>
          <w:tcPr>
            <w:tcW w:w="2103" w:type="dxa"/>
            <w:tcBorders>
              <w:right w:val="nil"/>
            </w:tcBorders>
            <w:vAlign w:val="center"/>
          </w:tcPr>
          <w:p w:rsidR="00887CBB" w:rsidRPr="00F04CF5" w:rsidRDefault="00887CBB" w:rsidP="0095774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5%</w:t>
            </w:r>
          </w:p>
        </w:tc>
        <w:tc>
          <w:tcPr>
            <w:tcW w:w="2072" w:type="dxa"/>
            <w:tcBorders>
              <w:right w:val="nil"/>
            </w:tcBorders>
          </w:tcPr>
          <w:p w:rsidR="00887CBB" w:rsidRPr="00F04CF5" w:rsidRDefault="003F7786" w:rsidP="0095774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>
              <w:rPr>
                <w:rFonts w:ascii="Arial" w:hAnsi="Arial" w:cs="Arial"/>
                <w:sz w:val="22"/>
                <w:lang w:eastAsia="en-US"/>
              </w:rPr>
              <w:t>3%</w:t>
            </w:r>
          </w:p>
        </w:tc>
      </w:tr>
      <w:tr w:rsidR="00887CBB" w:rsidTr="00887CBB">
        <w:trPr>
          <w:jc w:val="center"/>
        </w:trPr>
        <w:tc>
          <w:tcPr>
            <w:tcW w:w="4845" w:type="dxa"/>
            <w:tcBorders>
              <w:left w:val="nil"/>
            </w:tcBorders>
          </w:tcPr>
          <w:p w:rsidR="00887CBB" w:rsidRPr="00F04CF5" w:rsidRDefault="00887CBB" w:rsidP="0095774A">
            <w:pPr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Затрудняюсь ответить</w:t>
            </w:r>
          </w:p>
        </w:tc>
        <w:tc>
          <w:tcPr>
            <w:tcW w:w="2111" w:type="dxa"/>
            <w:vAlign w:val="center"/>
          </w:tcPr>
          <w:p w:rsidR="00887CBB" w:rsidRPr="00F04CF5" w:rsidRDefault="00887CBB" w:rsidP="0095774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4%</w:t>
            </w:r>
          </w:p>
        </w:tc>
        <w:tc>
          <w:tcPr>
            <w:tcW w:w="2103" w:type="dxa"/>
            <w:tcBorders>
              <w:right w:val="nil"/>
            </w:tcBorders>
            <w:vAlign w:val="center"/>
          </w:tcPr>
          <w:p w:rsidR="00887CBB" w:rsidRPr="00F04CF5" w:rsidRDefault="00887CBB" w:rsidP="0095774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F04CF5">
              <w:rPr>
                <w:rFonts w:ascii="Arial" w:hAnsi="Arial" w:cs="Arial"/>
                <w:sz w:val="22"/>
                <w:lang w:eastAsia="en-US"/>
              </w:rPr>
              <w:t>3%</w:t>
            </w:r>
          </w:p>
        </w:tc>
        <w:tc>
          <w:tcPr>
            <w:tcW w:w="2072" w:type="dxa"/>
            <w:tcBorders>
              <w:right w:val="nil"/>
            </w:tcBorders>
          </w:tcPr>
          <w:p w:rsidR="00887CBB" w:rsidRPr="00F04CF5" w:rsidRDefault="003F7786" w:rsidP="0095774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>
              <w:rPr>
                <w:rFonts w:ascii="Arial" w:hAnsi="Arial" w:cs="Arial"/>
                <w:sz w:val="22"/>
                <w:lang w:eastAsia="en-US"/>
              </w:rPr>
              <w:t>3%</w:t>
            </w:r>
          </w:p>
        </w:tc>
      </w:tr>
    </w:tbl>
    <w:p w:rsidR="001F7174" w:rsidRDefault="00DC7A16" w:rsidP="00566F11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Количество сторонников суждения, что власть в Украине захватили радикальные националисты</w:t>
      </w:r>
      <w:r w:rsidR="00A43AD1">
        <w:rPr>
          <w:lang w:eastAsia="en-US"/>
        </w:rPr>
        <w:t>,</w:t>
      </w:r>
      <w:r>
        <w:rPr>
          <w:lang w:eastAsia="en-US"/>
        </w:rPr>
        <w:t xml:space="preserve"> уменьшилось с весны 2014 года с </w:t>
      </w:r>
      <w:r w:rsidRPr="005A05D3">
        <w:rPr>
          <w:b/>
          <w:lang w:eastAsia="en-US"/>
        </w:rPr>
        <w:t>43%</w:t>
      </w:r>
      <w:r>
        <w:rPr>
          <w:lang w:eastAsia="en-US"/>
        </w:rPr>
        <w:t xml:space="preserve"> до </w:t>
      </w:r>
      <w:r w:rsidRPr="005A05D3">
        <w:rPr>
          <w:b/>
          <w:lang w:eastAsia="en-US"/>
        </w:rPr>
        <w:t>33%</w:t>
      </w:r>
      <w:r>
        <w:rPr>
          <w:lang w:eastAsia="en-US"/>
        </w:rPr>
        <w:t xml:space="preserve">. </w:t>
      </w:r>
      <w:r w:rsidR="00E1691B">
        <w:rPr>
          <w:lang w:eastAsia="en-US"/>
        </w:rPr>
        <w:t>В Украине ца</w:t>
      </w:r>
      <w:r w:rsidR="00DD6E2C">
        <w:rPr>
          <w:lang w:eastAsia="en-US"/>
        </w:rPr>
        <w:t>рит безвластие – такое мнение ст</w:t>
      </w:r>
      <w:r w:rsidR="00E1691B">
        <w:rPr>
          <w:lang w:eastAsia="en-US"/>
        </w:rPr>
        <w:t>ало лид</w:t>
      </w:r>
      <w:r w:rsidR="00E1691B">
        <w:rPr>
          <w:lang w:eastAsia="en-US"/>
        </w:rPr>
        <w:t>и</w:t>
      </w:r>
      <w:r w:rsidR="00E1691B">
        <w:rPr>
          <w:lang w:eastAsia="en-US"/>
        </w:rPr>
        <w:t>ровать в конце 2014 года (</w:t>
      </w:r>
      <w:r w:rsidR="00E1691B" w:rsidRPr="005A05D3">
        <w:rPr>
          <w:b/>
          <w:lang w:eastAsia="en-US"/>
        </w:rPr>
        <w:t>39%</w:t>
      </w:r>
      <w:r w:rsidR="00E1691B">
        <w:rPr>
          <w:lang w:eastAsia="en-US"/>
        </w:rPr>
        <w:t>) и только укрепилось к весне 2015 (</w:t>
      </w:r>
      <w:r w:rsidR="00E1691B" w:rsidRPr="005A05D3">
        <w:rPr>
          <w:b/>
          <w:lang w:eastAsia="en-US"/>
        </w:rPr>
        <w:t>43%</w:t>
      </w:r>
      <w:r w:rsidR="00E1691B">
        <w:rPr>
          <w:lang w:eastAsia="en-US"/>
        </w:rPr>
        <w:t xml:space="preserve">). </w:t>
      </w:r>
      <w:r w:rsidR="001F7174">
        <w:rPr>
          <w:i/>
          <w:lang w:eastAsia="en-US"/>
        </w:rPr>
        <w:br w:type="page"/>
      </w:r>
    </w:p>
    <w:p w:rsidR="00077E31" w:rsidRPr="00195301" w:rsidRDefault="00077E31" w:rsidP="00077E3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 xml:space="preserve">ИНСТИТУТ </w:t>
      </w:r>
      <w:r w:rsidRPr="00195301">
        <w:rPr>
          <w:rFonts w:ascii="Arial" w:hAnsi="Arial" w:cs="Arial"/>
          <w:b/>
          <w:sz w:val="22"/>
          <w:szCs w:val="22"/>
        </w:rPr>
        <w:t>ОБЩЕСТВЕННОГО МНЕНИЯ «</w:t>
      </w:r>
      <w:r w:rsidRPr="00195301">
        <w:rPr>
          <w:rFonts w:ascii="Arial" w:hAnsi="Arial" w:cs="Arial"/>
          <w:b/>
          <w:caps/>
          <w:sz w:val="22"/>
          <w:szCs w:val="22"/>
        </w:rPr>
        <w:t>квалитас</w:t>
      </w:r>
      <w:r w:rsidRPr="00195301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77E31" w:rsidRPr="00195301" w:rsidRDefault="00077E31" w:rsidP="00077E31">
      <w:pPr>
        <w:framePr w:hSpace="180" w:wrap="around" w:vAnchor="text" w:hAnchor="page" w:x="922" w:y="-250"/>
        <w:jc w:val="center"/>
      </w:pPr>
      <w:r w:rsidRPr="00195301">
        <w:rPr>
          <w:b/>
          <w:caps/>
          <w:noProof/>
          <w:sz w:val="28"/>
          <w:szCs w:val="28"/>
        </w:rPr>
        <w:drawing>
          <wp:inline distT="0" distB="0" distL="0" distR="0" wp14:anchorId="425E9FC8" wp14:editId="43249558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E31" w:rsidRPr="00195301" w:rsidRDefault="00077E31" w:rsidP="00077E31">
      <w:pPr>
        <w:jc w:val="center"/>
        <w:rPr>
          <w:rFonts w:ascii="Arial" w:hAnsi="Arial" w:cs="Arial"/>
          <w:sz w:val="20"/>
          <w:szCs w:val="20"/>
        </w:rPr>
      </w:pPr>
      <w:r w:rsidRPr="00195301">
        <w:rPr>
          <w:rFonts w:ascii="Arial" w:hAnsi="Arial" w:cs="Arial"/>
          <w:sz w:val="20"/>
          <w:szCs w:val="20"/>
        </w:rPr>
        <w:t>Опрос проведён ИОМ "Квалитас" 12 – 18 февраля 2015 года методом телефонного интервью.</w:t>
      </w:r>
    </w:p>
    <w:p w:rsidR="00077E31" w:rsidRPr="00195301" w:rsidRDefault="00077E31" w:rsidP="00077E31">
      <w:pPr>
        <w:jc w:val="center"/>
        <w:rPr>
          <w:rFonts w:ascii="Arial" w:hAnsi="Arial" w:cs="Arial"/>
          <w:sz w:val="20"/>
          <w:szCs w:val="20"/>
        </w:rPr>
      </w:pPr>
      <w:r w:rsidRPr="0019530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195301">
        <w:t xml:space="preserve"> </w:t>
      </w:r>
      <w:r w:rsidRPr="00195301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77E31" w:rsidRPr="00195301" w:rsidRDefault="00077E31" w:rsidP="00077E31">
      <w:pPr>
        <w:jc w:val="center"/>
        <w:rPr>
          <w:rFonts w:ascii="Arial" w:hAnsi="Arial" w:cs="Arial"/>
          <w:sz w:val="20"/>
          <w:szCs w:val="20"/>
        </w:rPr>
      </w:pPr>
      <w:r w:rsidRPr="00195301">
        <w:rPr>
          <w:rFonts w:ascii="Arial" w:hAnsi="Arial" w:cs="Arial"/>
          <w:sz w:val="20"/>
          <w:szCs w:val="20"/>
        </w:rPr>
        <w:t>Опрошен</w:t>
      </w:r>
      <w:r w:rsidR="00BE331F" w:rsidRPr="00195301">
        <w:rPr>
          <w:rFonts w:ascii="Arial" w:hAnsi="Arial" w:cs="Arial"/>
          <w:sz w:val="20"/>
          <w:szCs w:val="20"/>
        </w:rPr>
        <w:t>о</w:t>
      </w:r>
      <w:r w:rsidRPr="00195301">
        <w:rPr>
          <w:rFonts w:ascii="Arial" w:hAnsi="Arial" w:cs="Arial"/>
          <w:sz w:val="20"/>
          <w:szCs w:val="20"/>
        </w:rPr>
        <w:t xml:space="preserve"> 606 человек.</w:t>
      </w:r>
    </w:p>
    <w:p w:rsidR="00077E31" w:rsidRPr="00CC17F2" w:rsidRDefault="00077E31" w:rsidP="00077E31">
      <w:pPr>
        <w:jc w:val="center"/>
      </w:pPr>
      <w:r w:rsidRPr="00195301">
        <w:rPr>
          <w:noProof/>
        </w:rPr>
        <mc:AlternateContent>
          <mc:Choice Requires="wps">
            <w:drawing>
              <wp:anchor distT="4294967294" distB="4294967294" distL="114300" distR="114300" simplePos="0" relativeHeight="251810816" behindDoc="0" locked="0" layoutInCell="1" allowOverlap="1" wp14:anchorId="6D823B11" wp14:editId="3820DCC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810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Guq1Z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077E31" w:rsidRDefault="00077E31" w:rsidP="00077E3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77E31">
        <w:rPr>
          <w:rFonts w:cs="Arial"/>
          <w:b/>
          <w:bCs/>
          <w:caps/>
          <w:spacing w:val="-4"/>
        </w:rPr>
        <w:t>ВЫ БЫ ПОДДЕРЖАЛИ ИЛИ НЕТ ВВЕДЕНИЕ В НАСТОЯЩЕЕ ВРЕМЯ РОССИ</w:t>
      </w:r>
      <w:r w:rsidRPr="00077E31">
        <w:rPr>
          <w:rFonts w:cs="Arial"/>
          <w:b/>
          <w:bCs/>
          <w:caps/>
          <w:spacing w:val="-4"/>
        </w:rPr>
        <w:t>Й</w:t>
      </w:r>
      <w:r w:rsidRPr="00077E31">
        <w:rPr>
          <w:rFonts w:cs="Arial"/>
          <w:b/>
          <w:bCs/>
          <w:caps/>
          <w:spacing w:val="-4"/>
        </w:rPr>
        <w:t>СКИХ ВОЙСК НА ТЕРРИТОРИЮ ВОСТОЧНЫХ ОБЛАСТЕЙ УКРАИНЫ?</w:t>
      </w:r>
    </w:p>
    <w:p w:rsidR="00077E31" w:rsidRPr="000B10B1" w:rsidRDefault="00077E31" w:rsidP="00077E31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4</w:t>
      </w:r>
    </w:p>
    <w:bookmarkStart w:id="3" w:name="_MON_1485777489"/>
    <w:bookmarkEnd w:id="3"/>
    <w:p w:rsidR="00077E31" w:rsidRDefault="00BE331F" w:rsidP="00077E3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346" w:dyaOrig="6130">
          <v:shape id="_x0000_i1028" type="#_x0000_t75" style="width:479.25pt;height:4in" o:ole="" fillcolor="window">
            <v:imagedata r:id="rId19" o:title=""/>
          </v:shape>
          <o:OLEObject Type="Embed" ProgID="Excel.Sheet.12" ShapeID="_x0000_i1028" DrawAspect="Content" ObjectID="_1518359496" r:id="rId20"/>
        </w:object>
      </w:r>
    </w:p>
    <w:p w:rsidR="00077E31" w:rsidRDefault="00077E31" w:rsidP="00077E31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EE0959" w:rsidRDefault="00645257" w:rsidP="00BE331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общей сложности </w:t>
      </w:r>
      <w:r w:rsidRPr="00BE331F">
        <w:rPr>
          <w:b/>
          <w:lang w:eastAsia="en-US"/>
        </w:rPr>
        <w:t>26%</w:t>
      </w:r>
      <w:r>
        <w:rPr>
          <w:lang w:eastAsia="en-US"/>
        </w:rPr>
        <w:t xml:space="preserve"> воронежцев сегодня поддерживают идею введения российских войск на территорию восточных областей Украины, но </w:t>
      </w:r>
      <w:r w:rsidRPr="00BE331F">
        <w:rPr>
          <w:b/>
          <w:lang w:eastAsia="en-US"/>
        </w:rPr>
        <w:t>70%</w:t>
      </w:r>
      <w:r>
        <w:rPr>
          <w:lang w:eastAsia="en-US"/>
        </w:rPr>
        <w:t xml:space="preserve"> населения города выступают </w:t>
      </w:r>
      <w:proofErr w:type="gramStart"/>
      <w:r>
        <w:rPr>
          <w:lang w:eastAsia="en-US"/>
        </w:rPr>
        <w:t>против</w:t>
      </w:r>
      <w:proofErr w:type="gramEnd"/>
      <w:r>
        <w:rPr>
          <w:lang w:eastAsia="en-US"/>
        </w:rPr>
        <w:t>. Женщины более горячо возражают против того, чтобы их сыновья и мужья пошли на войну (</w:t>
      </w:r>
      <w:r w:rsidRPr="00BE331F">
        <w:rPr>
          <w:b/>
          <w:lang w:eastAsia="en-US"/>
        </w:rPr>
        <w:t>76%</w:t>
      </w:r>
      <w:r>
        <w:rPr>
          <w:lang w:eastAsia="en-US"/>
        </w:rPr>
        <w:t>), чем сами мужчины (</w:t>
      </w:r>
      <w:r w:rsidRPr="00BE331F">
        <w:rPr>
          <w:b/>
          <w:lang w:eastAsia="en-US"/>
        </w:rPr>
        <w:t>62%</w:t>
      </w:r>
      <w:r>
        <w:rPr>
          <w:lang w:eastAsia="en-US"/>
        </w:rPr>
        <w:t xml:space="preserve">). Сравним, как </w:t>
      </w:r>
      <w:r w:rsidR="00EE0959">
        <w:rPr>
          <w:lang w:eastAsia="en-US"/>
        </w:rPr>
        <w:t xml:space="preserve">менялось мнение горожан по этому вопросу в течение года. </w:t>
      </w:r>
    </w:p>
    <w:p w:rsidR="00EE0959" w:rsidRPr="00AC019A" w:rsidRDefault="00EE0959" w:rsidP="00BE331F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В Бюллетене 2014-04 мы интересовались возможностью введения российских войск на территорию Крыма и в другие регионы Украины, а в Бюллетене 2014-09 спрашивали только о восточных областях Укр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>ины. Сегодня тоже</w:t>
      </w:r>
      <w:r w:rsidR="009417E2">
        <w:rPr>
          <w:rFonts w:cs="Arial"/>
          <w:bCs/>
          <w:spacing w:val="-4"/>
        </w:rPr>
        <w:t xml:space="preserve"> вопрос касался исключительно в</w:t>
      </w:r>
      <w:r>
        <w:rPr>
          <w:rFonts w:cs="Arial"/>
          <w:bCs/>
          <w:spacing w:val="-4"/>
        </w:rPr>
        <w:t xml:space="preserve">осточных областей. </w:t>
      </w:r>
    </w:p>
    <w:p w:rsidR="00164D2D" w:rsidRPr="00164D2D" w:rsidRDefault="00164D2D" w:rsidP="00A144FD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A144FD" w:rsidRDefault="00A144FD" w:rsidP="00A144FD">
      <w:pPr>
        <w:ind w:firstLine="567"/>
        <w:jc w:val="center"/>
        <w:rPr>
          <w:rFonts w:cs="Arial"/>
          <w:b/>
          <w:bCs/>
          <w:i/>
          <w:spacing w:val="-4"/>
        </w:rPr>
      </w:pPr>
      <w:r w:rsidRPr="00A20017">
        <w:rPr>
          <w:rFonts w:cs="Arial"/>
          <w:b/>
          <w:bCs/>
          <w:i/>
          <w:spacing w:val="-4"/>
        </w:rPr>
        <w:t xml:space="preserve">Вы бы поддержали или нет введение в настоящее время российских войск на территорию </w:t>
      </w:r>
      <w:r>
        <w:rPr>
          <w:rFonts w:cs="Arial"/>
          <w:b/>
          <w:bCs/>
          <w:i/>
          <w:spacing w:val="-4"/>
        </w:rPr>
        <w:t>К</w:t>
      </w:r>
      <w:r w:rsidRPr="00A20017">
        <w:rPr>
          <w:rFonts w:cs="Arial"/>
          <w:b/>
          <w:bCs/>
          <w:i/>
          <w:spacing w:val="-4"/>
        </w:rPr>
        <w:t xml:space="preserve">рыма и в другие регионы </w:t>
      </w:r>
      <w:r>
        <w:rPr>
          <w:rFonts w:cs="Arial"/>
          <w:b/>
          <w:bCs/>
          <w:i/>
          <w:spacing w:val="-4"/>
        </w:rPr>
        <w:t>У</w:t>
      </w:r>
      <w:r w:rsidRPr="00A20017">
        <w:rPr>
          <w:rFonts w:cs="Arial"/>
          <w:b/>
          <w:bCs/>
          <w:i/>
          <w:spacing w:val="-4"/>
        </w:rPr>
        <w:t>краины</w:t>
      </w:r>
      <w:r>
        <w:rPr>
          <w:rFonts w:cs="Arial"/>
          <w:b/>
          <w:bCs/>
          <w:i/>
          <w:spacing w:val="-4"/>
        </w:rPr>
        <w:t>/ на территорию восточных областей Украины</w:t>
      </w:r>
      <w:r w:rsidRPr="00A20017">
        <w:rPr>
          <w:rFonts w:cs="Arial"/>
          <w:b/>
          <w:bCs/>
          <w:i/>
          <w:spacing w:val="-4"/>
        </w:rPr>
        <w:t>?</w:t>
      </w:r>
    </w:p>
    <w:p w:rsidR="00A144FD" w:rsidRPr="00893E44" w:rsidRDefault="00A144FD" w:rsidP="00A144FD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A144FD" w:rsidRDefault="00A144FD" w:rsidP="00A144FD">
      <w:pPr>
        <w:jc w:val="center"/>
        <w:rPr>
          <w:rFonts w:cs="Arial"/>
          <w:b/>
          <w:bCs/>
          <w:i/>
          <w:spacing w:val="-4"/>
        </w:rPr>
      </w:pPr>
      <w:r>
        <w:rPr>
          <w:noProof/>
        </w:rPr>
        <w:drawing>
          <wp:inline distT="0" distB="0" distL="0" distR="0" wp14:anchorId="2DFB3224" wp14:editId="18BF6300">
            <wp:extent cx="6410325" cy="2019300"/>
            <wp:effectExtent l="0" t="0" r="9525" b="19050"/>
            <wp:docPr id="40" name="Диаграмма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9417E2" w:rsidRDefault="003A5495" w:rsidP="00164D2D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Всероссийский опрос </w:t>
      </w:r>
      <w:proofErr w:type="gramStart"/>
      <w:r>
        <w:rPr>
          <w:lang w:eastAsia="en-US"/>
        </w:rPr>
        <w:t>Левада-центра</w:t>
      </w:r>
      <w:proofErr w:type="gramEnd"/>
      <w:r>
        <w:rPr>
          <w:lang w:eastAsia="en-US"/>
        </w:rPr>
        <w:t xml:space="preserve">, который проходил 7-10 марта 2014 года (перед референдумом по присоединению Крыма – 16 марта), показал, что </w:t>
      </w:r>
      <w:r w:rsidRPr="00BE331F">
        <w:rPr>
          <w:b/>
          <w:lang w:eastAsia="en-US"/>
        </w:rPr>
        <w:t>58%</w:t>
      </w:r>
      <w:r>
        <w:rPr>
          <w:lang w:eastAsia="en-US"/>
        </w:rPr>
        <w:t xml:space="preserve"> россиян</w:t>
      </w:r>
      <w:r>
        <w:rPr>
          <w:rFonts w:cs="Arial"/>
          <w:bCs/>
          <w:spacing w:val="-4"/>
        </w:rPr>
        <w:t xml:space="preserve"> тогда поддерживали идею введения ро</w:t>
      </w:r>
      <w:r>
        <w:rPr>
          <w:rFonts w:cs="Arial"/>
          <w:bCs/>
          <w:spacing w:val="-4"/>
        </w:rPr>
        <w:t>с</w:t>
      </w:r>
      <w:r>
        <w:rPr>
          <w:rFonts w:cs="Arial"/>
          <w:bCs/>
          <w:spacing w:val="-4"/>
        </w:rPr>
        <w:t xml:space="preserve">сийских войск для защиты Крыма. А после присоединения Крыма воинственные настроения населения </w:t>
      </w:r>
      <w:r w:rsidR="00A17F72">
        <w:rPr>
          <w:rFonts w:cs="Arial"/>
          <w:bCs/>
          <w:spacing w:val="-4"/>
        </w:rPr>
        <w:t xml:space="preserve">резко </w:t>
      </w:r>
      <w:r>
        <w:rPr>
          <w:rFonts w:cs="Arial"/>
          <w:bCs/>
          <w:spacing w:val="-4"/>
        </w:rPr>
        <w:t>пошли на убыль</w:t>
      </w:r>
      <w:r w:rsidR="00961818">
        <w:rPr>
          <w:rFonts w:cs="Arial"/>
          <w:bCs/>
          <w:spacing w:val="-4"/>
        </w:rPr>
        <w:t xml:space="preserve">. </w:t>
      </w:r>
      <w:r w:rsidR="006031F6">
        <w:rPr>
          <w:rFonts w:cs="Arial"/>
          <w:bCs/>
          <w:spacing w:val="-4"/>
        </w:rPr>
        <w:t>Уже в</w:t>
      </w:r>
      <w:r w:rsidR="00961818">
        <w:rPr>
          <w:rFonts w:cs="Arial"/>
          <w:bCs/>
          <w:spacing w:val="-4"/>
        </w:rPr>
        <w:t xml:space="preserve"> апреле 2014 года только </w:t>
      </w:r>
      <w:r w:rsidR="00961818" w:rsidRPr="00BE331F">
        <w:rPr>
          <w:rFonts w:cs="Arial"/>
          <w:b/>
          <w:bCs/>
          <w:spacing w:val="-4"/>
        </w:rPr>
        <w:t>34%</w:t>
      </w:r>
      <w:r w:rsidR="00961818" w:rsidRPr="00961818">
        <w:rPr>
          <w:rFonts w:cs="Arial"/>
          <w:bCs/>
          <w:spacing w:val="-4"/>
        </w:rPr>
        <w:t xml:space="preserve"> </w:t>
      </w:r>
      <w:r w:rsidR="00961818">
        <w:rPr>
          <w:rFonts w:cs="Arial"/>
          <w:bCs/>
          <w:spacing w:val="-4"/>
        </w:rPr>
        <w:t>воронежцев в той или иной степени одобряли введение российских войск на территорию восточной Украины</w:t>
      </w:r>
      <w:r w:rsidR="006031F6">
        <w:rPr>
          <w:rFonts w:cs="Arial"/>
          <w:bCs/>
          <w:spacing w:val="-4"/>
        </w:rPr>
        <w:t xml:space="preserve">, а к концу прошлого года это число сократилось до </w:t>
      </w:r>
      <w:r w:rsidR="006031F6" w:rsidRPr="00BE331F">
        <w:rPr>
          <w:rFonts w:cs="Arial"/>
          <w:b/>
          <w:bCs/>
          <w:spacing w:val="-4"/>
        </w:rPr>
        <w:t>26%</w:t>
      </w:r>
      <w:r w:rsidR="006031F6">
        <w:rPr>
          <w:rFonts w:cs="Arial"/>
          <w:bCs/>
          <w:spacing w:val="-4"/>
        </w:rPr>
        <w:t xml:space="preserve"> и в течение полугода не изменялось. </w:t>
      </w:r>
      <w:r>
        <w:rPr>
          <w:rFonts w:cs="Arial"/>
          <w:bCs/>
          <w:spacing w:val="-4"/>
        </w:rPr>
        <w:t xml:space="preserve"> </w:t>
      </w:r>
      <w:r>
        <w:rPr>
          <w:lang w:eastAsia="en-US"/>
        </w:rPr>
        <w:t xml:space="preserve"> </w:t>
      </w:r>
      <w:r w:rsidR="00F6692D">
        <w:rPr>
          <w:rFonts w:cs="Arial"/>
          <w:bCs/>
          <w:spacing w:val="-4"/>
        </w:rPr>
        <w:br w:type="page"/>
      </w:r>
    </w:p>
    <w:p w:rsidR="00077E31" w:rsidRPr="00CC17F2" w:rsidRDefault="00077E31" w:rsidP="00077E3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77E31" w:rsidRPr="00CC17F2" w:rsidRDefault="00077E31" w:rsidP="00077E31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21A80AB" wp14:editId="2DC7128A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E31" w:rsidRPr="000455A4" w:rsidRDefault="00077E31" w:rsidP="00077E3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– </w:t>
      </w:r>
      <w:r w:rsidRPr="00E2498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77E31" w:rsidRPr="000455A4" w:rsidRDefault="00077E31" w:rsidP="00077E3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77E31" w:rsidRPr="000455A4" w:rsidRDefault="00077E31" w:rsidP="00077E3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 w:rsidR="00FA3998"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077E31" w:rsidRPr="00CC17F2" w:rsidRDefault="00077E31" w:rsidP="00077E31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12864" behindDoc="0" locked="0" layoutInCell="1" allowOverlap="1" wp14:anchorId="491EF99F" wp14:editId="445B1929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812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giNgf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077E31" w:rsidRDefault="00077E31" w:rsidP="00077E3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77E31">
        <w:rPr>
          <w:rFonts w:cs="Arial"/>
          <w:b/>
          <w:bCs/>
          <w:caps/>
          <w:spacing w:val="-4"/>
        </w:rPr>
        <w:t>КАК БЫ ВЫ ОТНЕСЛИСЬ К ВОЗМОЖНОСТИ РАСПАДА УКРАИНЫ?</w:t>
      </w:r>
    </w:p>
    <w:p w:rsidR="00077E31" w:rsidRPr="000B10B1" w:rsidRDefault="00077E31" w:rsidP="00077E31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5</w:t>
      </w:r>
    </w:p>
    <w:bookmarkStart w:id="4" w:name="_MON_1485777883"/>
    <w:bookmarkEnd w:id="4"/>
    <w:p w:rsidR="00077E31" w:rsidRDefault="00FA3998" w:rsidP="00077E3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346" w:dyaOrig="7146">
          <v:shape id="_x0000_i1029" type="#_x0000_t75" style="width:479.25pt;height:336.75pt" o:ole="" fillcolor="window">
            <v:imagedata r:id="rId22" o:title=""/>
          </v:shape>
          <o:OLEObject Type="Embed" ProgID="Excel.Sheet.12" ShapeID="_x0000_i1029" DrawAspect="Content" ObjectID="_1518359497" r:id="rId23"/>
        </w:object>
      </w:r>
    </w:p>
    <w:p w:rsidR="00077E31" w:rsidRDefault="00077E31" w:rsidP="00077E31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077E31" w:rsidRPr="0016478E" w:rsidRDefault="0016478E" w:rsidP="00FA3998">
      <w:pPr>
        <w:ind w:firstLine="567"/>
        <w:jc w:val="both"/>
        <w:rPr>
          <w:lang w:eastAsia="en-US"/>
        </w:rPr>
      </w:pPr>
      <w:r>
        <w:rPr>
          <w:lang w:eastAsia="en-US"/>
        </w:rPr>
        <w:t>Вопрос о возможном  распаде Украины неоднозначен</w:t>
      </w:r>
      <w:r w:rsidR="00873AAF">
        <w:rPr>
          <w:lang w:eastAsia="en-US"/>
        </w:rPr>
        <w:t>, поэтому и ответы на него получились нео</w:t>
      </w:r>
      <w:r w:rsidR="00873AAF">
        <w:rPr>
          <w:lang w:eastAsia="en-US"/>
        </w:rPr>
        <w:t>д</w:t>
      </w:r>
      <w:r w:rsidR="003514A9">
        <w:rPr>
          <w:lang w:eastAsia="en-US"/>
        </w:rPr>
        <w:t>нозначными. Если рассматривать распад Украины не как крушение украинского государства, а как отд</w:t>
      </w:r>
      <w:r w:rsidR="003514A9">
        <w:rPr>
          <w:lang w:eastAsia="en-US"/>
        </w:rPr>
        <w:t>е</w:t>
      </w:r>
      <w:r w:rsidR="003514A9">
        <w:rPr>
          <w:lang w:eastAsia="en-US"/>
        </w:rPr>
        <w:t>ление восточной и западной областей во избежание дальнейшего кровопролития, то за него готовы пр</w:t>
      </w:r>
      <w:r w:rsidR="003514A9">
        <w:rPr>
          <w:lang w:eastAsia="en-US"/>
        </w:rPr>
        <w:t>о</w:t>
      </w:r>
      <w:r w:rsidR="003514A9">
        <w:rPr>
          <w:lang w:eastAsia="en-US"/>
        </w:rPr>
        <w:t xml:space="preserve">голосовать </w:t>
      </w:r>
      <w:r w:rsidR="00873AAF" w:rsidRPr="00FA3998">
        <w:rPr>
          <w:b/>
          <w:lang w:eastAsia="en-US"/>
        </w:rPr>
        <w:t>44%</w:t>
      </w:r>
      <w:r w:rsidR="00873AAF">
        <w:rPr>
          <w:lang w:eastAsia="en-US"/>
        </w:rPr>
        <w:t xml:space="preserve"> </w:t>
      </w:r>
      <w:r w:rsidR="003514A9">
        <w:rPr>
          <w:lang w:eastAsia="en-US"/>
        </w:rPr>
        <w:t xml:space="preserve">опрошенных. Но все равно распад некогда дружественного государства другие </w:t>
      </w:r>
      <w:r w:rsidR="003514A9" w:rsidRPr="00FA3998">
        <w:rPr>
          <w:b/>
          <w:lang w:eastAsia="en-US"/>
        </w:rPr>
        <w:t>44%</w:t>
      </w:r>
      <w:r w:rsidR="003514A9">
        <w:rPr>
          <w:lang w:eastAsia="en-US"/>
        </w:rPr>
        <w:t xml:space="preserve"> г</w:t>
      </w:r>
      <w:r w:rsidR="003514A9">
        <w:rPr>
          <w:lang w:eastAsia="en-US"/>
        </w:rPr>
        <w:t>о</w:t>
      </w:r>
      <w:r w:rsidR="003514A9">
        <w:rPr>
          <w:lang w:eastAsia="en-US"/>
        </w:rPr>
        <w:t>рожан воспринимают</w:t>
      </w:r>
      <w:r w:rsidR="006343F9">
        <w:rPr>
          <w:lang w:eastAsia="en-US"/>
        </w:rPr>
        <w:t xml:space="preserve"> с болью и относятся к этому</w:t>
      </w:r>
      <w:r w:rsidR="003514A9">
        <w:rPr>
          <w:lang w:eastAsia="en-US"/>
        </w:rPr>
        <w:t xml:space="preserve"> отрицательно</w:t>
      </w:r>
      <w:r w:rsidR="006343F9">
        <w:rPr>
          <w:lang w:eastAsia="en-US"/>
        </w:rPr>
        <w:t xml:space="preserve">. Сравним </w:t>
      </w:r>
      <w:r w:rsidR="009E4097">
        <w:rPr>
          <w:lang w:eastAsia="en-US"/>
        </w:rPr>
        <w:t>результаты опросов за год</w:t>
      </w:r>
      <w:r w:rsidR="006343F9">
        <w:rPr>
          <w:lang w:eastAsia="en-US"/>
        </w:rPr>
        <w:t xml:space="preserve">. </w:t>
      </w:r>
    </w:p>
    <w:p w:rsidR="00FA3998" w:rsidRDefault="00FA3998" w:rsidP="00A144FD">
      <w:pPr>
        <w:jc w:val="center"/>
        <w:rPr>
          <w:rFonts w:cs="Arial"/>
          <w:b/>
          <w:bCs/>
          <w:i/>
          <w:spacing w:val="-4"/>
        </w:rPr>
      </w:pPr>
    </w:p>
    <w:p w:rsidR="00A144FD" w:rsidRDefault="00A144FD" w:rsidP="00A144FD">
      <w:pPr>
        <w:jc w:val="center"/>
        <w:rPr>
          <w:rFonts w:cs="Arial"/>
          <w:b/>
          <w:bCs/>
          <w:i/>
          <w:spacing w:val="-4"/>
        </w:rPr>
      </w:pPr>
      <w:r w:rsidRPr="00D8709E">
        <w:rPr>
          <w:rFonts w:cs="Arial"/>
          <w:b/>
          <w:bCs/>
          <w:i/>
          <w:spacing w:val="-4"/>
        </w:rPr>
        <w:t xml:space="preserve">Как бы </w:t>
      </w:r>
      <w:r>
        <w:rPr>
          <w:rFonts w:cs="Arial"/>
          <w:b/>
          <w:bCs/>
          <w:i/>
          <w:spacing w:val="-4"/>
        </w:rPr>
        <w:t>В</w:t>
      </w:r>
      <w:r w:rsidRPr="00D8709E">
        <w:rPr>
          <w:rFonts w:cs="Arial"/>
          <w:b/>
          <w:bCs/>
          <w:i/>
          <w:spacing w:val="-4"/>
        </w:rPr>
        <w:t xml:space="preserve">ы отнеслись к возможности распада </w:t>
      </w:r>
      <w:r>
        <w:rPr>
          <w:rFonts w:cs="Arial"/>
          <w:b/>
          <w:bCs/>
          <w:i/>
          <w:spacing w:val="-4"/>
        </w:rPr>
        <w:t>У</w:t>
      </w:r>
      <w:r w:rsidRPr="00D8709E">
        <w:rPr>
          <w:rFonts w:cs="Arial"/>
          <w:b/>
          <w:bCs/>
          <w:i/>
          <w:spacing w:val="-4"/>
        </w:rPr>
        <w:t>краины?</w:t>
      </w:r>
    </w:p>
    <w:p w:rsidR="00FA3998" w:rsidRDefault="00FA3998" w:rsidP="00A144FD">
      <w:pPr>
        <w:jc w:val="center"/>
        <w:rPr>
          <w:rFonts w:cs="Arial"/>
          <w:b/>
          <w:bCs/>
          <w:i/>
          <w:spacing w:val="-4"/>
        </w:rPr>
      </w:pPr>
    </w:p>
    <w:p w:rsidR="00A144FD" w:rsidRDefault="00A144FD" w:rsidP="00A144FD">
      <w:pPr>
        <w:jc w:val="center"/>
        <w:rPr>
          <w:rFonts w:cs="Arial"/>
          <w:b/>
          <w:bCs/>
          <w:i/>
          <w:spacing w:val="-4"/>
        </w:rPr>
      </w:pPr>
      <w:r>
        <w:rPr>
          <w:noProof/>
        </w:rPr>
        <w:drawing>
          <wp:inline distT="0" distB="0" distL="0" distR="0" wp14:anchorId="1163A8C6" wp14:editId="374E71AC">
            <wp:extent cx="6410325" cy="2352675"/>
            <wp:effectExtent l="0" t="0" r="9525" b="9525"/>
            <wp:docPr id="41" name="Диаграмма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FA3998" w:rsidRDefault="00FA3998" w:rsidP="00FA3998">
      <w:pPr>
        <w:ind w:firstLine="567"/>
        <w:jc w:val="both"/>
      </w:pPr>
    </w:p>
    <w:p w:rsidR="00077E31" w:rsidRPr="00FA3998" w:rsidRDefault="009E4097" w:rsidP="00FA3998">
      <w:pPr>
        <w:ind w:firstLine="567"/>
        <w:jc w:val="both"/>
      </w:pPr>
      <w:r>
        <w:t>Как видно из приведенного графика, ч</w:t>
      </w:r>
      <w:r w:rsidR="006343F9" w:rsidRPr="00FA3998">
        <w:t xml:space="preserve">исло противников распада Украины, снизившись в течение прошлого года с </w:t>
      </w:r>
      <w:r w:rsidR="006343F9" w:rsidRPr="00FA3998">
        <w:rPr>
          <w:b/>
        </w:rPr>
        <w:t>52%</w:t>
      </w:r>
      <w:r w:rsidR="006343F9" w:rsidRPr="00FA3998">
        <w:t xml:space="preserve"> до </w:t>
      </w:r>
      <w:r w:rsidR="006343F9" w:rsidRPr="00FA3998">
        <w:rPr>
          <w:b/>
        </w:rPr>
        <w:t>44%</w:t>
      </w:r>
      <w:r w:rsidR="006343F9" w:rsidRPr="00FA3998">
        <w:t xml:space="preserve">, замерло на этой отметке и в течение последних месяцев не менялось. </w:t>
      </w:r>
      <w:r w:rsidR="00077E31" w:rsidRPr="00FA3998">
        <w:br w:type="page"/>
      </w:r>
    </w:p>
    <w:p w:rsidR="00E40A98" w:rsidRPr="00CC17F2" w:rsidRDefault="00E40A98" w:rsidP="00E40A9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40A98" w:rsidRPr="00CC17F2" w:rsidRDefault="00E40A98" w:rsidP="00E40A98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1D434FD" wp14:editId="2501A74D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A98" w:rsidRPr="000455A4" w:rsidRDefault="00E40A98" w:rsidP="00E40A9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– </w:t>
      </w:r>
      <w:r w:rsidRPr="00E2498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40A98" w:rsidRPr="000455A4" w:rsidRDefault="00E40A98" w:rsidP="00E40A9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40A98" w:rsidRPr="000455A4" w:rsidRDefault="00E40A98" w:rsidP="00E40A9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 w:rsidR="000422A1"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E40A98" w:rsidRPr="00CC17F2" w:rsidRDefault="00E40A98" w:rsidP="00E40A98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14912" behindDoc="0" locked="0" layoutInCell="1" allowOverlap="1" wp14:anchorId="4B7C0333" wp14:editId="6F93874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814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9U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uzx9U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E40A98" w:rsidRDefault="00E40A98" w:rsidP="00E40A9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40A98">
        <w:rPr>
          <w:rFonts w:cs="Arial"/>
          <w:b/>
          <w:bCs/>
          <w:caps/>
          <w:spacing w:val="-4"/>
        </w:rPr>
        <w:t>Как Вы считаете, Россия "потеряла" Украину или Украина по</w:t>
      </w:r>
      <w:r w:rsidR="001B7EBE">
        <w:rPr>
          <w:rFonts w:cs="Arial"/>
          <w:b/>
          <w:bCs/>
          <w:caps/>
          <w:spacing w:val="-4"/>
        </w:rPr>
        <w:t>-</w:t>
      </w:r>
      <w:r w:rsidRPr="00E40A98">
        <w:rPr>
          <w:rFonts w:cs="Arial"/>
          <w:b/>
          <w:bCs/>
          <w:caps/>
          <w:spacing w:val="-4"/>
        </w:rPr>
        <w:t xml:space="preserve"> </w:t>
      </w:r>
      <w:proofErr w:type="gramStart"/>
      <w:r w:rsidRPr="00E40A98">
        <w:rPr>
          <w:rFonts w:cs="Arial"/>
          <w:b/>
          <w:bCs/>
          <w:caps/>
          <w:spacing w:val="-4"/>
        </w:rPr>
        <w:t>прежнему</w:t>
      </w:r>
      <w:proofErr w:type="gramEnd"/>
      <w:r w:rsidRPr="00E40A98">
        <w:rPr>
          <w:rFonts w:cs="Arial"/>
          <w:b/>
          <w:bCs/>
          <w:caps/>
          <w:spacing w:val="-4"/>
        </w:rPr>
        <w:t xml:space="preserve"> останется братским, дружественным государством</w:t>
      </w:r>
      <w:r>
        <w:rPr>
          <w:rFonts w:cs="Arial"/>
          <w:b/>
          <w:bCs/>
          <w:caps/>
          <w:spacing w:val="-4"/>
        </w:rPr>
        <w:t>?</w:t>
      </w:r>
    </w:p>
    <w:p w:rsidR="00E40A98" w:rsidRPr="000B10B1" w:rsidRDefault="00E40A98" w:rsidP="00E40A98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6</w:t>
      </w:r>
    </w:p>
    <w:bookmarkStart w:id="5" w:name="_MON_1485778003"/>
    <w:bookmarkEnd w:id="5"/>
    <w:p w:rsidR="00E40A98" w:rsidRDefault="006201AF" w:rsidP="00E40A98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346" w:dyaOrig="7146">
          <v:shape id="_x0000_i1030" type="#_x0000_t75" style="width:479.25pt;height:336.75pt" o:ole="" fillcolor="window">
            <v:imagedata r:id="rId25" o:title=""/>
          </v:shape>
          <o:OLEObject Type="Embed" ProgID="Excel.Sheet.12" ShapeID="_x0000_i1030" DrawAspect="Content" ObjectID="_1518359498" r:id="rId26"/>
        </w:object>
      </w:r>
    </w:p>
    <w:p w:rsidR="00E40A98" w:rsidRDefault="00E40A98" w:rsidP="00E40A98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E40A98" w:rsidRPr="00F27550" w:rsidRDefault="00F27550" w:rsidP="006201A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Считают Украину потерянной для России сегодня </w:t>
      </w:r>
      <w:r w:rsidRPr="006201AF">
        <w:rPr>
          <w:b/>
          <w:lang w:eastAsia="en-US"/>
        </w:rPr>
        <w:t>43%</w:t>
      </w:r>
      <w:r>
        <w:rPr>
          <w:lang w:eastAsia="en-US"/>
        </w:rPr>
        <w:t xml:space="preserve"> воронежцев, тогда как </w:t>
      </w:r>
      <w:r w:rsidRPr="006201AF">
        <w:rPr>
          <w:b/>
          <w:lang w:eastAsia="en-US"/>
        </w:rPr>
        <w:t>52%</w:t>
      </w:r>
      <w:r>
        <w:rPr>
          <w:lang w:eastAsia="en-US"/>
        </w:rPr>
        <w:t xml:space="preserve"> надеются, что эта страна по-прежнему останется братским государством. Как менялось мнение горожан в течение года?</w:t>
      </w:r>
    </w:p>
    <w:p w:rsidR="006201AF" w:rsidRPr="006201AF" w:rsidRDefault="006201AF" w:rsidP="00A144FD">
      <w:pPr>
        <w:jc w:val="center"/>
        <w:rPr>
          <w:b/>
          <w:i/>
          <w:sz w:val="12"/>
          <w:szCs w:val="12"/>
        </w:rPr>
      </w:pPr>
    </w:p>
    <w:p w:rsidR="00A144FD" w:rsidRDefault="00A144FD" w:rsidP="00A144FD">
      <w:pPr>
        <w:jc w:val="center"/>
        <w:rPr>
          <w:b/>
          <w:i/>
        </w:rPr>
      </w:pPr>
      <w:r w:rsidRPr="00C310C8">
        <w:rPr>
          <w:b/>
          <w:i/>
        </w:rPr>
        <w:t>Как Вы считаете, Россия "потеряла" Украину или Украина по-прежнему останется братским, дружественным государством?</w:t>
      </w:r>
    </w:p>
    <w:p w:rsidR="00A144FD" w:rsidRPr="00C310C8" w:rsidRDefault="00A144FD" w:rsidP="00A144FD">
      <w:pPr>
        <w:jc w:val="center"/>
        <w:rPr>
          <w:b/>
          <w:i/>
          <w:sz w:val="12"/>
          <w:szCs w:val="12"/>
        </w:rPr>
      </w:pPr>
    </w:p>
    <w:p w:rsidR="00A144FD" w:rsidRDefault="00A144FD" w:rsidP="00A144FD">
      <w:pPr>
        <w:jc w:val="center"/>
        <w:rPr>
          <w:rFonts w:cs="Arial"/>
          <w:b/>
          <w:bCs/>
          <w:i/>
          <w:spacing w:val="-4"/>
        </w:rPr>
      </w:pPr>
      <w:r>
        <w:rPr>
          <w:noProof/>
        </w:rPr>
        <w:drawing>
          <wp:inline distT="0" distB="0" distL="0" distR="0" wp14:anchorId="5B9136ED" wp14:editId="6CF507FF">
            <wp:extent cx="6410325" cy="2305050"/>
            <wp:effectExtent l="0" t="0" r="9525" b="19050"/>
            <wp:docPr id="43" name="Диаграмма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A144FD" w:rsidRPr="00C310C8" w:rsidRDefault="00A144FD" w:rsidP="00A144FD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E40A98" w:rsidRDefault="00877817" w:rsidP="00C44968">
      <w:pPr>
        <w:ind w:firstLine="567"/>
        <w:jc w:val="both"/>
        <w:rPr>
          <w:i/>
          <w:lang w:eastAsia="en-US"/>
        </w:rPr>
      </w:pPr>
      <w:proofErr w:type="gramStart"/>
      <w:r>
        <w:rPr>
          <w:lang w:eastAsia="en-US"/>
        </w:rPr>
        <w:t>Весной прошлого года большинство населения города (</w:t>
      </w:r>
      <w:r w:rsidRPr="006201AF">
        <w:rPr>
          <w:b/>
          <w:lang w:eastAsia="en-US"/>
        </w:rPr>
        <w:t>67%</w:t>
      </w:r>
      <w:r>
        <w:rPr>
          <w:lang w:eastAsia="en-US"/>
        </w:rPr>
        <w:t>) не сомневалось  в том, что Украина останется дружеским для России государством,</w:t>
      </w:r>
      <w:r w:rsidRPr="00877817">
        <w:rPr>
          <w:lang w:eastAsia="en-US"/>
        </w:rPr>
        <w:t xml:space="preserve"> </w:t>
      </w:r>
      <w:r>
        <w:rPr>
          <w:lang w:eastAsia="en-US"/>
        </w:rPr>
        <w:t xml:space="preserve">но </w:t>
      </w:r>
      <w:r w:rsidR="003011C0">
        <w:rPr>
          <w:lang w:eastAsia="en-US"/>
        </w:rPr>
        <w:t>осенью 2014 года число таких оптимистичных сужд</w:t>
      </w:r>
      <w:r w:rsidR="003011C0">
        <w:rPr>
          <w:lang w:eastAsia="en-US"/>
        </w:rPr>
        <w:t>е</w:t>
      </w:r>
      <w:r w:rsidR="003011C0">
        <w:rPr>
          <w:lang w:eastAsia="en-US"/>
        </w:rPr>
        <w:t xml:space="preserve">ний уменьшилось до </w:t>
      </w:r>
      <w:r w:rsidR="003011C0" w:rsidRPr="006201AF">
        <w:rPr>
          <w:b/>
          <w:lang w:eastAsia="en-US"/>
        </w:rPr>
        <w:t>47%</w:t>
      </w:r>
      <w:r w:rsidR="003011C0">
        <w:rPr>
          <w:lang w:eastAsia="en-US"/>
        </w:rPr>
        <w:t xml:space="preserve">. И вот к началу весны 2015 года количество граждан, верящих в братскую дружбу двух родственных держав, вновь выросло до </w:t>
      </w:r>
      <w:r w:rsidR="003011C0" w:rsidRPr="006201AF">
        <w:rPr>
          <w:b/>
          <w:lang w:eastAsia="en-US"/>
        </w:rPr>
        <w:t>52%</w:t>
      </w:r>
      <w:r w:rsidR="003011C0">
        <w:rPr>
          <w:lang w:eastAsia="en-US"/>
        </w:rPr>
        <w:t xml:space="preserve">. Хочется надеяться, что это и вправду </w:t>
      </w:r>
      <w:r w:rsidR="00C44968">
        <w:rPr>
          <w:lang w:eastAsia="en-US"/>
        </w:rPr>
        <w:t>начало роста доверия между народами</w:t>
      </w:r>
      <w:proofErr w:type="gramEnd"/>
      <w:r w:rsidR="00C44968">
        <w:rPr>
          <w:lang w:eastAsia="en-US"/>
        </w:rPr>
        <w:t xml:space="preserve">, а не нюансы статистической погрешности измерения. </w:t>
      </w:r>
      <w:r w:rsidR="00E40A98">
        <w:rPr>
          <w:i/>
          <w:lang w:eastAsia="en-US"/>
        </w:rPr>
        <w:br w:type="page"/>
      </w:r>
    </w:p>
    <w:p w:rsidR="00E40A98" w:rsidRPr="00CC17F2" w:rsidRDefault="00E40A98" w:rsidP="00E40A9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40A98" w:rsidRPr="00CC17F2" w:rsidRDefault="00E40A98" w:rsidP="00E40A98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A350F7B" wp14:editId="109FC843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A98" w:rsidRPr="000455A4" w:rsidRDefault="00E40A98" w:rsidP="00E40A9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– </w:t>
      </w:r>
      <w:r w:rsidRPr="00E2498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40A98" w:rsidRPr="000455A4" w:rsidRDefault="00E40A98" w:rsidP="00E40A9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40A98" w:rsidRPr="000455A4" w:rsidRDefault="00E40A98" w:rsidP="00E40A9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 w:rsidR="00B668C0"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E40A98" w:rsidRPr="00CC17F2" w:rsidRDefault="00E40A98" w:rsidP="00E40A98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16960" behindDoc="0" locked="0" layoutInCell="1" allowOverlap="1" wp14:anchorId="5CD27F5D" wp14:editId="126D088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816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FAx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PtkUDFL&#10;AgAAWw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FE4FFA" w:rsidRPr="00CC17F2" w:rsidRDefault="00AB620C" w:rsidP="00FE4FFA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2</w:t>
      </w:r>
      <w:r w:rsidR="00FE4FFA" w:rsidRPr="00CC17F2">
        <w:rPr>
          <w:b/>
          <w:i/>
          <w:caps/>
          <w:spacing w:val="-4"/>
        </w:rPr>
        <w:t xml:space="preserve"> </w:t>
      </w:r>
      <w:r w:rsidR="00FE4FFA" w:rsidRPr="00CC17F2">
        <w:rPr>
          <w:b/>
          <w:i/>
          <w:spacing w:val="-4"/>
        </w:rPr>
        <w:t>раздел</w:t>
      </w:r>
      <w:r w:rsidR="00FE4FFA" w:rsidRPr="00CC17F2">
        <w:rPr>
          <w:b/>
          <w:i/>
          <w:caps/>
          <w:spacing w:val="-4"/>
        </w:rPr>
        <w:t xml:space="preserve">:  </w:t>
      </w:r>
      <w:r w:rsidR="00786A49" w:rsidRPr="00786A49">
        <w:rPr>
          <w:b/>
          <w:i/>
          <w:caps/>
          <w:spacing w:val="-4"/>
        </w:rPr>
        <w:t>ОБЩЕСТВЕННОЕ МНЕНИЕ О СИТУАЦИИ В РОССИИ</w:t>
      </w:r>
    </w:p>
    <w:p w:rsidR="00E40A98" w:rsidRDefault="00E40A98" w:rsidP="008954BE">
      <w:pPr>
        <w:keepNext/>
        <w:ind w:left="2268"/>
        <w:jc w:val="both"/>
        <w:outlineLvl w:val="2"/>
        <w:rPr>
          <w:rFonts w:cs="Arial"/>
          <w:b/>
          <w:bCs/>
          <w:caps/>
          <w:spacing w:val="-4"/>
        </w:rPr>
      </w:pPr>
      <w:r w:rsidRPr="00E40A98">
        <w:rPr>
          <w:rFonts w:cs="Arial"/>
          <w:b/>
          <w:bCs/>
          <w:caps/>
          <w:spacing w:val="-4"/>
        </w:rPr>
        <w:t>ЧТО, ПО ВАШЕМУ МНЕНИЮ, СЕЙЧАС ПРОИСХОДИТ В РОССИИ - РОСТ И РАЗВИТИЕ</w:t>
      </w:r>
      <w:r w:rsidR="001F27C7">
        <w:rPr>
          <w:rFonts w:cs="Arial"/>
          <w:b/>
          <w:bCs/>
          <w:caps/>
          <w:spacing w:val="-4"/>
        </w:rPr>
        <w:t>,</w:t>
      </w:r>
      <w:r w:rsidRPr="00E40A98">
        <w:rPr>
          <w:rFonts w:cs="Arial"/>
          <w:b/>
          <w:bCs/>
          <w:caps/>
          <w:spacing w:val="-4"/>
        </w:rPr>
        <w:t xml:space="preserve"> СТАБИЛИЗАЦИЯ ИЛИ ТОРМОЖЕНИЕ И ЗАСТОЙ?</w:t>
      </w:r>
    </w:p>
    <w:p w:rsidR="00E40A98" w:rsidRPr="000B10B1" w:rsidRDefault="00E40A98" w:rsidP="00E40A98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7</w:t>
      </w:r>
    </w:p>
    <w:bookmarkStart w:id="6" w:name="_MON_1485778110"/>
    <w:bookmarkEnd w:id="6"/>
    <w:p w:rsidR="00E40A98" w:rsidRDefault="00FE4FFA" w:rsidP="00E40A98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863" w:dyaOrig="7146">
          <v:shape id="_x0000_i1031" type="#_x0000_t75" style="width:7in;height:336.75pt" o:ole="" fillcolor="window">
            <v:imagedata r:id="rId28" o:title=""/>
          </v:shape>
          <o:OLEObject Type="Embed" ProgID="Excel.Sheet.12" ShapeID="_x0000_i1031" DrawAspect="Content" ObjectID="_1518359499" r:id="rId29"/>
        </w:object>
      </w:r>
    </w:p>
    <w:p w:rsidR="00E40A98" w:rsidRDefault="00E40A98" w:rsidP="00E40A98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E40A98" w:rsidRPr="00DC3A05" w:rsidRDefault="00DC3A05" w:rsidP="00DC3A05">
      <w:pPr>
        <w:ind w:firstLine="567"/>
        <w:rPr>
          <w:lang w:eastAsia="en-US"/>
        </w:rPr>
      </w:pPr>
      <w:r>
        <w:rPr>
          <w:lang w:eastAsia="en-US"/>
        </w:rPr>
        <w:t>Каза</w:t>
      </w:r>
      <w:r w:rsidR="0092663A">
        <w:rPr>
          <w:lang w:eastAsia="en-US"/>
        </w:rPr>
        <w:t>л</w:t>
      </w:r>
      <w:r>
        <w:rPr>
          <w:lang w:eastAsia="en-US"/>
        </w:rPr>
        <w:t>ось бы</w:t>
      </w:r>
      <w:r w:rsidR="0092663A">
        <w:rPr>
          <w:lang w:eastAsia="en-US"/>
        </w:rPr>
        <w:t>, люди живут в одном городе, но как будто в разных странах… Кто-то живет в России, которая растет и развивается (</w:t>
      </w:r>
      <w:r w:rsidR="0092663A" w:rsidRPr="00B668C0">
        <w:rPr>
          <w:b/>
          <w:lang w:eastAsia="en-US"/>
        </w:rPr>
        <w:t>23%</w:t>
      </w:r>
      <w:r w:rsidR="0092663A">
        <w:rPr>
          <w:lang w:eastAsia="en-US"/>
        </w:rPr>
        <w:t>), а кто-то в стране, испытывающей торможение и застой (</w:t>
      </w:r>
      <w:r w:rsidR="0092663A" w:rsidRPr="00B668C0">
        <w:rPr>
          <w:b/>
          <w:lang w:eastAsia="en-US"/>
        </w:rPr>
        <w:t>49%</w:t>
      </w:r>
      <w:r w:rsidR="0092663A">
        <w:rPr>
          <w:lang w:eastAsia="en-US"/>
        </w:rPr>
        <w:t>)</w:t>
      </w:r>
      <w:r w:rsidR="007A17C5">
        <w:rPr>
          <w:lang w:eastAsia="en-US"/>
        </w:rPr>
        <w:t>..</w:t>
      </w:r>
      <w:r w:rsidR="0092663A">
        <w:rPr>
          <w:lang w:eastAsia="en-US"/>
        </w:rPr>
        <w:t xml:space="preserve">. </w:t>
      </w:r>
      <w:r w:rsidR="007A17C5">
        <w:rPr>
          <w:lang w:eastAsia="en-US"/>
        </w:rPr>
        <w:t xml:space="preserve">Впрочем, </w:t>
      </w:r>
      <w:r w:rsidR="007A17C5" w:rsidRPr="00B668C0">
        <w:rPr>
          <w:b/>
          <w:lang w:eastAsia="en-US"/>
        </w:rPr>
        <w:t>22%</w:t>
      </w:r>
      <w:r w:rsidR="007A17C5">
        <w:rPr>
          <w:lang w:eastAsia="en-US"/>
        </w:rPr>
        <w:t xml:space="preserve"> </w:t>
      </w:r>
      <w:proofErr w:type="gramStart"/>
      <w:r w:rsidR="007A17C5">
        <w:rPr>
          <w:lang w:eastAsia="en-US"/>
        </w:rPr>
        <w:t>опрошенных</w:t>
      </w:r>
      <w:proofErr w:type="gramEnd"/>
      <w:r w:rsidR="007A17C5">
        <w:rPr>
          <w:lang w:eastAsia="en-US"/>
        </w:rPr>
        <w:t xml:space="preserve"> называют состояние покоя стабилизацией. </w:t>
      </w:r>
      <w:r w:rsidR="005D19CF">
        <w:rPr>
          <w:lang w:eastAsia="en-US"/>
        </w:rPr>
        <w:t>О росте и развитии чаще говор</w:t>
      </w:r>
      <w:r w:rsidR="005D19CF">
        <w:rPr>
          <w:lang w:eastAsia="en-US"/>
        </w:rPr>
        <w:t>и</w:t>
      </w:r>
      <w:r w:rsidR="005D19CF">
        <w:rPr>
          <w:lang w:eastAsia="en-US"/>
        </w:rPr>
        <w:t>ли женщины, чем мужчины (26/19)</w:t>
      </w:r>
      <w:r w:rsidR="00E54AB9">
        <w:rPr>
          <w:lang w:eastAsia="en-US"/>
        </w:rPr>
        <w:t>, чаще богатые, чем бедные (39/7). О торможении и застое – чаще л</w:t>
      </w:r>
      <w:r w:rsidR="00E54AB9">
        <w:rPr>
          <w:lang w:eastAsia="en-US"/>
        </w:rPr>
        <w:t>ю</w:t>
      </w:r>
      <w:r w:rsidR="00E54AB9">
        <w:rPr>
          <w:lang w:eastAsia="en-US"/>
        </w:rPr>
        <w:t>ди бедные (</w:t>
      </w:r>
      <w:r w:rsidR="00E54AB9" w:rsidRPr="00B668C0">
        <w:rPr>
          <w:b/>
          <w:lang w:eastAsia="en-US"/>
        </w:rPr>
        <w:t>61%</w:t>
      </w:r>
      <w:r w:rsidR="00E54AB9">
        <w:rPr>
          <w:lang w:eastAsia="en-US"/>
        </w:rPr>
        <w:t>), а по мере возрастания уровня образования респондентов число таких суждений увел</w:t>
      </w:r>
      <w:r w:rsidR="00E54AB9">
        <w:rPr>
          <w:lang w:eastAsia="en-US"/>
        </w:rPr>
        <w:t>и</w:t>
      </w:r>
      <w:r w:rsidR="00E54AB9">
        <w:rPr>
          <w:lang w:eastAsia="en-US"/>
        </w:rPr>
        <w:t xml:space="preserve">чивалось </w:t>
      </w:r>
      <w:r w:rsidR="001B7EBE">
        <w:rPr>
          <w:lang w:eastAsia="en-US"/>
        </w:rPr>
        <w:t>с</w:t>
      </w:r>
      <w:r w:rsidR="00E54AB9">
        <w:rPr>
          <w:lang w:eastAsia="en-US"/>
        </w:rPr>
        <w:t xml:space="preserve"> </w:t>
      </w:r>
      <w:r w:rsidR="00E54AB9" w:rsidRPr="00B668C0">
        <w:rPr>
          <w:b/>
          <w:lang w:eastAsia="en-US"/>
        </w:rPr>
        <w:t>33%</w:t>
      </w:r>
      <w:r w:rsidR="00E54AB9">
        <w:rPr>
          <w:lang w:eastAsia="en-US"/>
        </w:rPr>
        <w:t xml:space="preserve"> до </w:t>
      </w:r>
      <w:r w:rsidR="00E54AB9" w:rsidRPr="00B668C0">
        <w:rPr>
          <w:b/>
          <w:lang w:eastAsia="en-US"/>
        </w:rPr>
        <w:t>51%</w:t>
      </w:r>
      <w:r w:rsidR="00E54AB9">
        <w:rPr>
          <w:lang w:eastAsia="en-US"/>
        </w:rPr>
        <w:t xml:space="preserve">. </w:t>
      </w:r>
      <w:r w:rsidR="00AB6CA6">
        <w:rPr>
          <w:lang w:eastAsia="en-US"/>
        </w:rPr>
        <w:t xml:space="preserve"> Изменилось ли мнение воронежцев за последний год </w:t>
      </w:r>
      <w:r w:rsidR="00AB6CA6" w:rsidRPr="00FB7ABC">
        <w:rPr>
          <w:lang w:eastAsia="en-US"/>
        </w:rPr>
        <w:t>[</w:t>
      </w:r>
      <w:r w:rsidR="00AB6CA6">
        <w:rPr>
          <w:lang w:eastAsia="en-US"/>
        </w:rPr>
        <w:t>Бюллетень 2014-03</w:t>
      </w:r>
      <w:r w:rsidR="00AB6CA6" w:rsidRPr="00FB7ABC">
        <w:rPr>
          <w:lang w:eastAsia="en-US"/>
        </w:rPr>
        <w:t>]</w:t>
      </w:r>
      <w:r w:rsidR="00AB6CA6">
        <w:rPr>
          <w:lang w:eastAsia="en-US"/>
        </w:rPr>
        <w:t>?</w:t>
      </w:r>
    </w:p>
    <w:p w:rsidR="00FE4FFA" w:rsidRPr="00FE4FFA" w:rsidRDefault="00FE4FFA" w:rsidP="00FE4FFA">
      <w:pPr>
        <w:jc w:val="center"/>
        <w:rPr>
          <w:b/>
          <w:i/>
          <w:sz w:val="12"/>
          <w:szCs w:val="12"/>
        </w:rPr>
      </w:pPr>
    </w:p>
    <w:p w:rsidR="00FE4FFA" w:rsidRDefault="00E54AB9" w:rsidP="00FE4FFA">
      <w:pPr>
        <w:jc w:val="center"/>
        <w:rPr>
          <w:b/>
          <w:i/>
        </w:rPr>
      </w:pPr>
      <w:r w:rsidRPr="00FE4FFA">
        <w:rPr>
          <w:b/>
          <w:i/>
        </w:rPr>
        <w:t xml:space="preserve">Что, по Вашему мнению, сейчас происходит в России - рост и развитие, стабилизация </w:t>
      </w:r>
    </w:p>
    <w:p w:rsidR="00E54AB9" w:rsidRPr="00FE4FFA" w:rsidRDefault="00E54AB9" w:rsidP="00FE4FFA">
      <w:pPr>
        <w:jc w:val="center"/>
        <w:rPr>
          <w:b/>
          <w:i/>
        </w:rPr>
      </w:pPr>
      <w:r w:rsidRPr="00FE4FFA">
        <w:rPr>
          <w:b/>
          <w:i/>
        </w:rPr>
        <w:t>или торможение и застой?</w:t>
      </w:r>
    </w:p>
    <w:p w:rsidR="00E54AB9" w:rsidRPr="00FE4FFA" w:rsidRDefault="00E54AB9" w:rsidP="00E54AB9">
      <w:pPr>
        <w:jc w:val="center"/>
        <w:rPr>
          <w:i/>
          <w:sz w:val="12"/>
          <w:szCs w:val="12"/>
          <w:lang w:eastAsia="en-US"/>
        </w:rPr>
      </w:pPr>
    </w:p>
    <w:p w:rsidR="00FE4FFA" w:rsidRDefault="00FE4FFA" w:rsidP="00E54AB9">
      <w:pPr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32771201" wp14:editId="1CFA84F6">
            <wp:extent cx="6410325" cy="2047875"/>
            <wp:effectExtent l="0" t="0" r="9525" b="9525"/>
            <wp:docPr id="47" name="Диаграмма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E40A98" w:rsidRDefault="00D32B2E" w:rsidP="00FE4FFA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За прошедший год на </w:t>
      </w:r>
      <w:r w:rsidRPr="00FE4FFA">
        <w:rPr>
          <w:b/>
          <w:lang w:eastAsia="en-US"/>
        </w:rPr>
        <w:t>6%</w:t>
      </w:r>
      <w:r>
        <w:rPr>
          <w:lang w:eastAsia="en-US"/>
        </w:rPr>
        <w:t xml:space="preserve"> увеличилось число горожан, которые считают, что Россия растет и разв</w:t>
      </w:r>
      <w:r>
        <w:rPr>
          <w:lang w:eastAsia="en-US"/>
        </w:rPr>
        <w:t>и</w:t>
      </w:r>
      <w:r>
        <w:rPr>
          <w:lang w:eastAsia="en-US"/>
        </w:rPr>
        <w:t xml:space="preserve">вается, и на </w:t>
      </w:r>
      <w:r w:rsidRPr="00FE4FFA">
        <w:rPr>
          <w:b/>
          <w:lang w:eastAsia="en-US"/>
        </w:rPr>
        <w:t>8%</w:t>
      </w:r>
      <w:r>
        <w:rPr>
          <w:lang w:eastAsia="en-US"/>
        </w:rPr>
        <w:t xml:space="preserve"> уменьшилось количество граждан, полагающих, что в стране торможение и застой.  </w:t>
      </w:r>
      <w:r w:rsidR="00E40A98">
        <w:rPr>
          <w:i/>
          <w:lang w:eastAsia="en-US"/>
        </w:rPr>
        <w:br w:type="page"/>
      </w:r>
    </w:p>
    <w:p w:rsidR="008954BE" w:rsidRPr="00CC17F2" w:rsidRDefault="008954BE" w:rsidP="008954B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954BE" w:rsidRPr="00CC17F2" w:rsidRDefault="008954BE" w:rsidP="008954BE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E55FE92" wp14:editId="74141914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4BE" w:rsidRPr="000455A4" w:rsidRDefault="008954BE" w:rsidP="008954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– </w:t>
      </w:r>
      <w:r w:rsidRPr="00E2498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954BE" w:rsidRPr="000455A4" w:rsidRDefault="008954BE" w:rsidP="008954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954BE" w:rsidRPr="000455A4" w:rsidRDefault="008954BE" w:rsidP="008954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 w:rsidR="00B668C0"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954BE" w:rsidRPr="00CC17F2" w:rsidRDefault="008954BE" w:rsidP="008954BE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19008" behindDoc="0" locked="0" layoutInCell="1" allowOverlap="1" wp14:anchorId="4212FFA3" wp14:editId="6DE5F54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819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I/WoS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8954BE" w:rsidRDefault="008954BE" w:rsidP="008954B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954BE">
        <w:rPr>
          <w:rFonts w:cs="Arial"/>
          <w:b/>
          <w:bCs/>
          <w:caps/>
          <w:spacing w:val="-4"/>
        </w:rPr>
        <w:t>ЧТО, НА ВАШ ВЗГЛЯД, СЕЙЧАС ПРОИСХОДИТ В СТРАНЕ?</w:t>
      </w:r>
    </w:p>
    <w:p w:rsidR="008954BE" w:rsidRPr="000B10B1" w:rsidRDefault="008954BE" w:rsidP="008954BE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8</w:t>
      </w:r>
    </w:p>
    <w:bookmarkStart w:id="7" w:name="_MON_1485778241"/>
    <w:bookmarkEnd w:id="7"/>
    <w:p w:rsidR="008954BE" w:rsidRDefault="00F3063D" w:rsidP="008954BE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815" w:dyaOrig="6813">
          <v:shape id="_x0000_i1032" type="#_x0000_t75" style="width:502.5pt;height:321pt" o:ole="" fillcolor="window">
            <v:imagedata r:id="rId31" o:title=""/>
          </v:shape>
          <o:OLEObject Type="Embed" ProgID="Excel.Sheet.12" ShapeID="_x0000_i1032" DrawAspect="Content" ObjectID="_1518359500" r:id="rId32"/>
        </w:object>
      </w:r>
    </w:p>
    <w:p w:rsidR="008954BE" w:rsidRDefault="008954BE" w:rsidP="008954BE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954BE" w:rsidRDefault="00D53A8A" w:rsidP="00F3063D">
      <w:pPr>
        <w:ind w:firstLine="567"/>
        <w:jc w:val="both"/>
        <w:rPr>
          <w:lang w:eastAsia="en-US"/>
        </w:rPr>
      </w:pPr>
      <w:r>
        <w:rPr>
          <w:lang w:eastAsia="en-US"/>
        </w:rPr>
        <w:t>Самый популярный ответ: сегодня в стране происходит наведение порядка (</w:t>
      </w:r>
      <w:r w:rsidRPr="00F3063D">
        <w:rPr>
          <w:b/>
          <w:lang w:eastAsia="en-US"/>
        </w:rPr>
        <w:t>44%</w:t>
      </w:r>
      <w:r>
        <w:rPr>
          <w:lang w:eastAsia="en-US"/>
        </w:rPr>
        <w:t>).  С большим о</w:t>
      </w:r>
      <w:r>
        <w:rPr>
          <w:lang w:eastAsia="en-US"/>
        </w:rPr>
        <w:t>т</w:t>
      </w:r>
      <w:r>
        <w:rPr>
          <w:lang w:eastAsia="en-US"/>
        </w:rPr>
        <w:t>рывом от него, но все же на втором месте</w:t>
      </w:r>
      <w:r w:rsidR="000769D3">
        <w:rPr>
          <w:lang w:eastAsia="en-US"/>
        </w:rPr>
        <w:t>,</w:t>
      </w:r>
      <w:r>
        <w:rPr>
          <w:lang w:eastAsia="en-US"/>
        </w:rPr>
        <w:t xml:space="preserve"> мнение</w:t>
      </w:r>
      <w:r w:rsidR="00283934">
        <w:rPr>
          <w:lang w:eastAsia="en-US"/>
        </w:rPr>
        <w:t xml:space="preserve">, что </w:t>
      </w:r>
      <w:r>
        <w:rPr>
          <w:lang w:eastAsia="en-US"/>
        </w:rPr>
        <w:t xml:space="preserve">в России </w:t>
      </w:r>
      <w:r w:rsidR="000769D3">
        <w:rPr>
          <w:lang w:eastAsia="en-US"/>
        </w:rPr>
        <w:t xml:space="preserve">– </w:t>
      </w:r>
      <w:r>
        <w:rPr>
          <w:lang w:eastAsia="en-US"/>
        </w:rPr>
        <w:t>становление демократии (</w:t>
      </w:r>
      <w:r w:rsidRPr="00F3063D">
        <w:rPr>
          <w:b/>
          <w:lang w:eastAsia="en-US"/>
        </w:rPr>
        <w:t>19%</w:t>
      </w:r>
      <w:r>
        <w:rPr>
          <w:lang w:eastAsia="en-US"/>
        </w:rPr>
        <w:t xml:space="preserve">). </w:t>
      </w:r>
      <w:r w:rsidR="00283934">
        <w:rPr>
          <w:lang w:eastAsia="en-US"/>
        </w:rPr>
        <w:t>Пр</w:t>
      </w:r>
      <w:r w:rsidR="00283934">
        <w:rPr>
          <w:lang w:eastAsia="en-US"/>
        </w:rPr>
        <w:t>о</w:t>
      </w:r>
      <w:r w:rsidR="00283934">
        <w:rPr>
          <w:lang w:eastAsia="en-US"/>
        </w:rPr>
        <w:t>исходящее в стране чаще считают наведением порядка пожилые люди (</w:t>
      </w:r>
      <w:r w:rsidR="00885091" w:rsidRPr="00F3063D">
        <w:rPr>
          <w:b/>
          <w:lang w:eastAsia="en-US"/>
        </w:rPr>
        <w:t>52%</w:t>
      </w:r>
      <w:r w:rsidR="00885091">
        <w:rPr>
          <w:lang w:eastAsia="en-US"/>
        </w:rPr>
        <w:t>), а становление</w:t>
      </w:r>
      <w:r w:rsidR="000769D3">
        <w:rPr>
          <w:lang w:eastAsia="en-US"/>
        </w:rPr>
        <w:t>м</w:t>
      </w:r>
      <w:r w:rsidR="00885091">
        <w:rPr>
          <w:lang w:eastAsia="en-US"/>
        </w:rPr>
        <w:t xml:space="preserve"> демокр</w:t>
      </w:r>
      <w:r w:rsidR="00885091">
        <w:rPr>
          <w:lang w:eastAsia="en-US"/>
        </w:rPr>
        <w:t>а</w:t>
      </w:r>
      <w:r w:rsidR="00885091">
        <w:rPr>
          <w:lang w:eastAsia="en-US"/>
        </w:rPr>
        <w:t>тии - молодые граждане (</w:t>
      </w:r>
      <w:r w:rsidR="00885091" w:rsidRPr="00F3063D">
        <w:rPr>
          <w:b/>
          <w:lang w:eastAsia="en-US"/>
        </w:rPr>
        <w:t>24%</w:t>
      </w:r>
      <w:r w:rsidR="00885091">
        <w:rPr>
          <w:lang w:eastAsia="en-US"/>
        </w:rPr>
        <w:t xml:space="preserve">). </w:t>
      </w:r>
    </w:p>
    <w:p w:rsidR="00885091" w:rsidRDefault="00885091" w:rsidP="00F3063D">
      <w:pPr>
        <w:ind w:firstLine="567"/>
        <w:jc w:val="both"/>
        <w:rPr>
          <w:lang w:eastAsia="en-US"/>
        </w:rPr>
      </w:pPr>
      <w:r>
        <w:rPr>
          <w:lang w:eastAsia="en-US"/>
        </w:rPr>
        <w:t>На третьем месте – суждение, что в обществе нарастает беспорядок (</w:t>
      </w:r>
      <w:r w:rsidRPr="00F3063D">
        <w:rPr>
          <w:b/>
          <w:lang w:eastAsia="en-US"/>
        </w:rPr>
        <w:t>16%</w:t>
      </w:r>
      <w:r>
        <w:rPr>
          <w:lang w:eastAsia="en-US"/>
        </w:rPr>
        <w:t xml:space="preserve">). На анархию </w:t>
      </w:r>
      <w:proofErr w:type="gramStart"/>
      <w:r>
        <w:rPr>
          <w:lang w:eastAsia="en-US"/>
        </w:rPr>
        <w:t>указывали</w:t>
      </w:r>
      <w:proofErr w:type="gramEnd"/>
      <w:r>
        <w:rPr>
          <w:lang w:eastAsia="en-US"/>
        </w:rPr>
        <w:t xml:space="preserve"> прежде всего бедные люди (</w:t>
      </w:r>
      <w:r w:rsidRPr="00F3063D">
        <w:rPr>
          <w:b/>
          <w:lang w:eastAsia="en-US"/>
        </w:rPr>
        <w:t>32%</w:t>
      </w:r>
      <w:r>
        <w:rPr>
          <w:lang w:eastAsia="en-US"/>
        </w:rPr>
        <w:t>). Реже всего респонденты считают происходящее становлением автор</w:t>
      </w:r>
      <w:r>
        <w:rPr>
          <w:lang w:eastAsia="en-US"/>
        </w:rPr>
        <w:t>и</w:t>
      </w:r>
      <w:r>
        <w:rPr>
          <w:lang w:eastAsia="en-US"/>
        </w:rPr>
        <w:t>тарного режима (</w:t>
      </w:r>
      <w:r w:rsidRPr="00F3063D">
        <w:rPr>
          <w:b/>
          <w:lang w:eastAsia="en-US"/>
        </w:rPr>
        <w:t>9%</w:t>
      </w:r>
      <w:r>
        <w:rPr>
          <w:lang w:eastAsia="en-US"/>
        </w:rPr>
        <w:t xml:space="preserve">). Какие изменения произошли в общественном мнении за год? </w:t>
      </w:r>
    </w:p>
    <w:p w:rsidR="00F3063D" w:rsidRDefault="00F3063D" w:rsidP="00B668C0">
      <w:pPr>
        <w:jc w:val="center"/>
        <w:rPr>
          <w:b/>
          <w:i/>
        </w:rPr>
      </w:pPr>
    </w:p>
    <w:p w:rsidR="008C06BA" w:rsidRPr="00B668C0" w:rsidRDefault="008C06BA" w:rsidP="00B668C0">
      <w:pPr>
        <w:jc w:val="center"/>
        <w:rPr>
          <w:b/>
          <w:i/>
        </w:rPr>
      </w:pPr>
      <w:r w:rsidRPr="00B668C0">
        <w:rPr>
          <w:b/>
          <w:i/>
        </w:rPr>
        <w:t>Что, на Ваш взгляд, сейчас происходит в стране?</w:t>
      </w:r>
    </w:p>
    <w:p w:rsidR="00885091" w:rsidRDefault="00885091" w:rsidP="00D53A8A">
      <w:pPr>
        <w:ind w:firstLine="567"/>
        <w:rPr>
          <w:lang w:eastAsia="en-US"/>
        </w:rPr>
      </w:pPr>
    </w:p>
    <w:p w:rsidR="00B668C0" w:rsidRDefault="00B668C0" w:rsidP="00F3063D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637E6F01" wp14:editId="04755800">
            <wp:extent cx="6410325" cy="2047875"/>
            <wp:effectExtent l="0" t="0" r="9525" b="9525"/>
            <wp:docPr id="48" name="Диаграмма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281C7F" w:rsidRDefault="00281C7F" w:rsidP="008C06BA">
      <w:pPr>
        <w:ind w:firstLine="567"/>
        <w:rPr>
          <w:lang w:eastAsia="en-US"/>
        </w:rPr>
      </w:pPr>
    </w:p>
    <w:p w:rsidR="008954BE" w:rsidRDefault="00281C7F" w:rsidP="008C06BA">
      <w:pPr>
        <w:ind w:firstLine="567"/>
        <w:rPr>
          <w:i/>
          <w:lang w:eastAsia="en-US"/>
        </w:rPr>
      </w:pPr>
      <w:r>
        <w:rPr>
          <w:lang w:eastAsia="en-US"/>
        </w:rPr>
        <w:t xml:space="preserve">За минувший год неожиданно резко возросло количество горожан, которые трактуют происходящее в стране как наведение порядка (с </w:t>
      </w:r>
      <w:r w:rsidRPr="00F3063D">
        <w:rPr>
          <w:b/>
          <w:lang w:eastAsia="en-US"/>
        </w:rPr>
        <w:t>26%</w:t>
      </w:r>
      <w:r>
        <w:rPr>
          <w:lang w:eastAsia="en-US"/>
        </w:rPr>
        <w:t xml:space="preserve"> до </w:t>
      </w:r>
      <w:r w:rsidRPr="00F3063D">
        <w:rPr>
          <w:b/>
          <w:lang w:eastAsia="en-US"/>
        </w:rPr>
        <w:t>44%</w:t>
      </w:r>
      <w:r>
        <w:rPr>
          <w:lang w:eastAsia="en-US"/>
        </w:rPr>
        <w:t xml:space="preserve">). В то же время вдвое уменьшилось </w:t>
      </w:r>
      <w:r w:rsidR="000769D3">
        <w:rPr>
          <w:lang w:eastAsia="en-US"/>
        </w:rPr>
        <w:t xml:space="preserve">число </w:t>
      </w:r>
      <w:r>
        <w:rPr>
          <w:lang w:eastAsia="en-US"/>
        </w:rPr>
        <w:t xml:space="preserve">суждений о нарастании анархии (с </w:t>
      </w:r>
      <w:r w:rsidRPr="00F3063D">
        <w:rPr>
          <w:b/>
          <w:lang w:eastAsia="en-US"/>
        </w:rPr>
        <w:t>33%</w:t>
      </w:r>
      <w:r>
        <w:rPr>
          <w:lang w:eastAsia="en-US"/>
        </w:rPr>
        <w:t xml:space="preserve"> до </w:t>
      </w:r>
      <w:r w:rsidRPr="00F3063D">
        <w:rPr>
          <w:b/>
          <w:lang w:eastAsia="en-US"/>
        </w:rPr>
        <w:t>16%</w:t>
      </w:r>
      <w:r>
        <w:rPr>
          <w:lang w:eastAsia="en-US"/>
        </w:rPr>
        <w:t xml:space="preserve">) и о становлении авторитарного режима  (с </w:t>
      </w:r>
      <w:r w:rsidRPr="00F3063D">
        <w:rPr>
          <w:b/>
          <w:lang w:eastAsia="en-US"/>
        </w:rPr>
        <w:t>18%</w:t>
      </w:r>
      <w:r>
        <w:rPr>
          <w:lang w:eastAsia="en-US"/>
        </w:rPr>
        <w:t xml:space="preserve"> до </w:t>
      </w:r>
      <w:r w:rsidRPr="00F3063D">
        <w:rPr>
          <w:b/>
          <w:lang w:eastAsia="en-US"/>
        </w:rPr>
        <w:t>9%</w:t>
      </w:r>
      <w:r>
        <w:rPr>
          <w:lang w:eastAsia="en-US"/>
        </w:rPr>
        <w:t xml:space="preserve">). </w:t>
      </w:r>
      <w:r w:rsidR="008954BE">
        <w:rPr>
          <w:i/>
          <w:lang w:eastAsia="en-US"/>
        </w:rPr>
        <w:br w:type="page"/>
      </w:r>
    </w:p>
    <w:p w:rsidR="008954BE" w:rsidRPr="00CC17F2" w:rsidRDefault="008954BE" w:rsidP="008954B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954BE" w:rsidRPr="00CC17F2" w:rsidRDefault="008954BE" w:rsidP="008954BE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7E044EB" wp14:editId="01C0D519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4BE" w:rsidRPr="000455A4" w:rsidRDefault="008954BE" w:rsidP="008954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– </w:t>
      </w:r>
      <w:r w:rsidRPr="00E2498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954BE" w:rsidRPr="000455A4" w:rsidRDefault="008954BE" w:rsidP="008954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954BE" w:rsidRPr="000455A4" w:rsidRDefault="008954BE" w:rsidP="008954B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 w:rsidR="00F3063D"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954BE" w:rsidRPr="00CC17F2" w:rsidRDefault="008954BE" w:rsidP="008954BE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21056" behindDoc="0" locked="0" layoutInCell="1" allowOverlap="1" wp14:anchorId="5DBBDEDF" wp14:editId="0B61F319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821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/7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RMs/7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8954BE" w:rsidRDefault="008954BE" w:rsidP="008954B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954BE">
        <w:rPr>
          <w:rFonts w:cs="Arial"/>
          <w:b/>
          <w:bCs/>
          <w:caps/>
          <w:spacing w:val="-4"/>
        </w:rPr>
        <w:t>В ЧЕМ СЕЙЧАС, НА ВАШ ВЗГЛЯД, БОЛЬШЕ НУЖДАЕТСЯ РОССИЯ: В УКРЕ</w:t>
      </w:r>
      <w:r w:rsidRPr="008954BE">
        <w:rPr>
          <w:rFonts w:cs="Arial"/>
          <w:b/>
          <w:bCs/>
          <w:caps/>
          <w:spacing w:val="-4"/>
        </w:rPr>
        <w:t>П</w:t>
      </w:r>
      <w:r w:rsidRPr="008954BE">
        <w:rPr>
          <w:rFonts w:cs="Arial"/>
          <w:b/>
          <w:bCs/>
          <w:caps/>
          <w:spacing w:val="-4"/>
        </w:rPr>
        <w:t>ЛЕНИИ ВЛАСТИ ИЛИ В ТОМ, ЧТОБЫ ВЛАСТЬ БЫЛА ПОСТАВЛЕНА ПОД КОНТРОЛЬ ОБЩЕСТВА?</w:t>
      </w:r>
    </w:p>
    <w:p w:rsidR="008954BE" w:rsidRPr="000B10B1" w:rsidRDefault="008954BE" w:rsidP="008954BE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9</w:t>
      </w:r>
    </w:p>
    <w:bookmarkStart w:id="8" w:name="_MON_1485778383"/>
    <w:bookmarkEnd w:id="8"/>
    <w:p w:rsidR="008954BE" w:rsidRDefault="00F3063D" w:rsidP="008954BE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485" w:dyaOrig="6115">
          <v:shape id="_x0000_i1033" type="#_x0000_t75" style="width:486pt;height:4in" o:ole="" fillcolor="window">
            <v:imagedata r:id="rId34" o:title=""/>
          </v:shape>
          <o:OLEObject Type="Embed" ProgID="Excel.Sheet.12" ShapeID="_x0000_i1033" DrawAspect="Content" ObjectID="_1518359501" r:id="rId35"/>
        </w:object>
      </w:r>
    </w:p>
    <w:p w:rsidR="008954BE" w:rsidRDefault="008954BE" w:rsidP="008954BE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954BE" w:rsidRDefault="00141D1D" w:rsidP="00F3063D">
      <w:pPr>
        <w:ind w:firstLine="567"/>
        <w:jc w:val="both"/>
        <w:rPr>
          <w:lang w:eastAsia="en-US"/>
        </w:rPr>
      </w:pPr>
      <w:r>
        <w:rPr>
          <w:lang w:eastAsia="en-US"/>
        </w:rPr>
        <w:t>Хотя оба варианта по нраву населению, но приоритет сегодня за укреплением власти (</w:t>
      </w:r>
      <w:r w:rsidR="00746171" w:rsidRPr="00F3063D">
        <w:rPr>
          <w:b/>
          <w:lang w:eastAsia="en-US"/>
        </w:rPr>
        <w:t>49%</w:t>
      </w:r>
      <w:r w:rsidR="00746171">
        <w:rPr>
          <w:lang w:eastAsia="en-US"/>
        </w:rPr>
        <w:t xml:space="preserve">). Но и </w:t>
      </w:r>
      <w:r>
        <w:rPr>
          <w:lang w:eastAsia="en-US"/>
        </w:rPr>
        <w:t xml:space="preserve">власть, подконтрольная обществу, также представляется привлекательным суждением </w:t>
      </w:r>
      <w:r w:rsidR="00694FBF">
        <w:rPr>
          <w:lang w:eastAsia="en-US"/>
        </w:rPr>
        <w:t xml:space="preserve">для </w:t>
      </w:r>
      <w:r w:rsidRPr="00F3063D">
        <w:rPr>
          <w:b/>
          <w:lang w:eastAsia="en-US"/>
        </w:rPr>
        <w:t>44%</w:t>
      </w:r>
      <w:r>
        <w:rPr>
          <w:lang w:eastAsia="en-US"/>
        </w:rPr>
        <w:t xml:space="preserve"> горожан. </w:t>
      </w:r>
      <w:r w:rsidR="00694FBF">
        <w:rPr>
          <w:lang w:eastAsia="en-US"/>
        </w:rPr>
        <w:t>За укрепление чаще голосуют женщины (</w:t>
      </w:r>
      <w:r w:rsidR="00694FBF" w:rsidRPr="00F3063D">
        <w:rPr>
          <w:b/>
          <w:lang w:eastAsia="en-US"/>
        </w:rPr>
        <w:t>54%</w:t>
      </w:r>
      <w:r w:rsidR="00694FBF">
        <w:rPr>
          <w:lang w:eastAsia="en-US"/>
        </w:rPr>
        <w:t>), а за подконтрольность – мужчины (</w:t>
      </w:r>
      <w:r w:rsidR="00694FBF" w:rsidRPr="00F3063D">
        <w:rPr>
          <w:b/>
          <w:lang w:eastAsia="en-US"/>
        </w:rPr>
        <w:t>50%</w:t>
      </w:r>
      <w:r w:rsidR="00694FBF">
        <w:rPr>
          <w:lang w:eastAsia="en-US"/>
        </w:rPr>
        <w:t xml:space="preserve">). </w:t>
      </w:r>
      <w:r w:rsidR="00746171">
        <w:rPr>
          <w:lang w:eastAsia="en-US"/>
        </w:rPr>
        <w:t>По мере пов</w:t>
      </w:r>
      <w:r w:rsidR="00746171">
        <w:rPr>
          <w:lang w:eastAsia="en-US"/>
        </w:rPr>
        <w:t>ы</w:t>
      </w:r>
      <w:r w:rsidR="00746171">
        <w:rPr>
          <w:lang w:eastAsia="en-US"/>
        </w:rPr>
        <w:t xml:space="preserve">шения уровня образования число сторонников безоговорочно сильной власти возрастает с </w:t>
      </w:r>
      <w:r w:rsidR="00746171" w:rsidRPr="00F3063D">
        <w:rPr>
          <w:b/>
          <w:lang w:eastAsia="en-US"/>
        </w:rPr>
        <w:t>33%</w:t>
      </w:r>
      <w:r w:rsidR="00746171">
        <w:rPr>
          <w:lang w:eastAsia="en-US"/>
        </w:rPr>
        <w:t xml:space="preserve"> до </w:t>
      </w:r>
      <w:r w:rsidR="00746171" w:rsidRPr="00F3063D">
        <w:rPr>
          <w:b/>
          <w:lang w:eastAsia="en-US"/>
        </w:rPr>
        <w:t>53%</w:t>
      </w:r>
      <w:r w:rsidR="00746171">
        <w:rPr>
          <w:lang w:eastAsia="en-US"/>
        </w:rPr>
        <w:t xml:space="preserve">. </w:t>
      </w:r>
      <w:r w:rsidR="009D799E">
        <w:rPr>
          <w:lang w:eastAsia="en-US"/>
        </w:rPr>
        <w:t>За контроль над властью со стороны общества чаще других голосуют люди с низким уровнем образов</w:t>
      </w:r>
      <w:r w:rsidR="009D799E">
        <w:rPr>
          <w:lang w:eastAsia="en-US"/>
        </w:rPr>
        <w:t>а</w:t>
      </w:r>
      <w:r w:rsidR="009D799E">
        <w:rPr>
          <w:lang w:eastAsia="en-US"/>
        </w:rPr>
        <w:t>ния (</w:t>
      </w:r>
      <w:r w:rsidR="009D799E" w:rsidRPr="00F3063D">
        <w:rPr>
          <w:b/>
          <w:lang w:eastAsia="en-US"/>
        </w:rPr>
        <w:t>67%</w:t>
      </w:r>
      <w:r w:rsidR="009D799E">
        <w:rPr>
          <w:lang w:eastAsia="en-US"/>
        </w:rPr>
        <w:t>) и бедственным материальным положением (</w:t>
      </w:r>
      <w:r w:rsidR="009D799E" w:rsidRPr="00F3063D">
        <w:rPr>
          <w:b/>
          <w:lang w:eastAsia="en-US"/>
        </w:rPr>
        <w:t>71%</w:t>
      </w:r>
      <w:r w:rsidR="009D799E">
        <w:rPr>
          <w:lang w:eastAsia="en-US"/>
        </w:rPr>
        <w:t>). Что изменилось за год?</w:t>
      </w:r>
    </w:p>
    <w:p w:rsidR="00F3063D" w:rsidRPr="00F3063D" w:rsidRDefault="00F3063D" w:rsidP="00F3063D">
      <w:pPr>
        <w:jc w:val="center"/>
        <w:rPr>
          <w:b/>
          <w:i/>
          <w:sz w:val="12"/>
          <w:szCs w:val="12"/>
        </w:rPr>
      </w:pPr>
    </w:p>
    <w:p w:rsidR="00F3063D" w:rsidRDefault="009D799E" w:rsidP="00F3063D">
      <w:pPr>
        <w:jc w:val="center"/>
        <w:rPr>
          <w:b/>
          <w:i/>
        </w:rPr>
      </w:pPr>
      <w:r w:rsidRPr="00F3063D">
        <w:rPr>
          <w:b/>
          <w:i/>
        </w:rPr>
        <w:t xml:space="preserve">В чем сейчас, на </w:t>
      </w:r>
      <w:r w:rsidR="00690932">
        <w:rPr>
          <w:b/>
          <w:i/>
        </w:rPr>
        <w:t>В</w:t>
      </w:r>
      <w:r w:rsidRPr="00F3063D">
        <w:rPr>
          <w:b/>
          <w:i/>
        </w:rPr>
        <w:t xml:space="preserve">аш взгляд, больше нуждается Россия: в укреплении власти или в том, </w:t>
      </w:r>
    </w:p>
    <w:p w:rsidR="009D799E" w:rsidRPr="00F3063D" w:rsidRDefault="009D799E" w:rsidP="00F3063D">
      <w:pPr>
        <w:jc w:val="center"/>
        <w:rPr>
          <w:b/>
          <w:i/>
        </w:rPr>
      </w:pPr>
      <w:r w:rsidRPr="00F3063D">
        <w:rPr>
          <w:b/>
          <w:i/>
        </w:rPr>
        <w:t>чтобы власть была поставлена под контроль общества?</w:t>
      </w:r>
    </w:p>
    <w:p w:rsidR="009D799E" w:rsidRDefault="009D799E" w:rsidP="00141D1D">
      <w:pPr>
        <w:ind w:firstLine="567"/>
        <w:rPr>
          <w:lang w:eastAsia="en-US"/>
        </w:rPr>
      </w:pPr>
    </w:p>
    <w:p w:rsidR="00F3063D" w:rsidRDefault="00F3063D" w:rsidP="00141D1D">
      <w:pPr>
        <w:ind w:firstLine="567"/>
        <w:rPr>
          <w:lang w:eastAsia="en-US"/>
        </w:rPr>
      </w:pPr>
      <w:r>
        <w:rPr>
          <w:noProof/>
        </w:rPr>
        <w:drawing>
          <wp:inline distT="0" distB="0" distL="0" distR="0" wp14:anchorId="58BD48FC" wp14:editId="70A5C203">
            <wp:extent cx="6410325" cy="2047875"/>
            <wp:effectExtent l="0" t="0" r="9525" b="9525"/>
            <wp:docPr id="49" name="Диаграмма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F3063D" w:rsidRPr="00F3063D" w:rsidRDefault="00F3063D" w:rsidP="00141D1D">
      <w:pPr>
        <w:ind w:firstLine="567"/>
        <w:rPr>
          <w:sz w:val="12"/>
          <w:szCs w:val="12"/>
          <w:lang w:eastAsia="en-US"/>
        </w:rPr>
      </w:pPr>
    </w:p>
    <w:p w:rsidR="008954BE" w:rsidRPr="00690932" w:rsidRDefault="00341CC9" w:rsidP="00F3063D">
      <w:pPr>
        <w:ind w:firstLine="567"/>
        <w:jc w:val="both"/>
        <w:rPr>
          <w:i/>
          <w:spacing w:val="-4"/>
          <w:lang w:eastAsia="en-US"/>
        </w:rPr>
      </w:pPr>
      <w:r w:rsidRPr="00690932">
        <w:rPr>
          <w:spacing w:val="-4"/>
          <w:lang w:eastAsia="en-US"/>
        </w:rPr>
        <w:t>За минувший год, похоже, общество в этом вопросе изменило свою позицию кардинально. Если в ма</w:t>
      </w:r>
      <w:r w:rsidRPr="00690932">
        <w:rPr>
          <w:spacing w:val="-4"/>
          <w:lang w:eastAsia="en-US"/>
        </w:rPr>
        <w:t>р</w:t>
      </w:r>
      <w:r w:rsidRPr="00690932">
        <w:rPr>
          <w:spacing w:val="-4"/>
          <w:lang w:eastAsia="en-US"/>
        </w:rPr>
        <w:t>те прошлого года уверенно преобладало мнение, что власть должна быть подконтрольна обществу, то сег</w:t>
      </w:r>
      <w:r w:rsidRPr="00690932">
        <w:rPr>
          <w:spacing w:val="-4"/>
          <w:lang w:eastAsia="en-US"/>
        </w:rPr>
        <w:t>о</w:t>
      </w:r>
      <w:r w:rsidRPr="00690932">
        <w:rPr>
          <w:spacing w:val="-4"/>
          <w:lang w:eastAsia="en-US"/>
        </w:rPr>
        <w:t>дня идея усиления</w:t>
      </w:r>
      <w:r w:rsidR="00690932" w:rsidRPr="00690932">
        <w:rPr>
          <w:spacing w:val="-4"/>
          <w:lang w:eastAsia="en-US"/>
        </w:rPr>
        <w:t xml:space="preserve"> института</w:t>
      </w:r>
      <w:r w:rsidRPr="00690932">
        <w:rPr>
          <w:spacing w:val="-4"/>
          <w:lang w:eastAsia="en-US"/>
        </w:rPr>
        <w:t xml:space="preserve"> власти получила карт-бланш. Число сторонников сильно</w:t>
      </w:r>
      <w:r w:rsidR="000769D3">
        <w:rPr>
          <w:spacing w:val="-4"/>
          <w:lang w:eastAsia="en-US"/>
        </w:rPr>
        <w:t>й</w:t>
      </w:r>
      <w:r w:rsidRPr="00690932">
        <w:rPr>
          <w:spacing w:val="-4"/>
          <w:lang w:eastAsia="en-US"/>
        </w:rPr>
        <w:t xml:space="preserve"> власти увеличилось с </w:t>
      </w:r>
      <w:r w:rsidRPr="00690932">
        <w:rPr>
          <w:b/>
          <w:spacing w:val="-4"/>
          <w:lang w:eastAsia="en-US"/>
        </w:rPr>
        <w:t>29%</w:t>
      </w:r>
      <w:r w:rsidRPr="00690932">
        <w:rPr>
          <w:spacing w:val="-4"/>
          <w:lang w:eastAsia="en-US"/>
        </w:rPr>
        <w:t xml:space="preserve"> до </w:t>
      </w:r>
      <w:r w:rsidRPr="00690932">
        <w:rPr>
          <w:b/>
          <w:spacing w:val="-4"/>
          <w:lang w:eastAsia="en-US"/>
        </w:rPr>
        <w:t>49%</w:t>
      </w:r>
      <w:r w:rsidRPr="00690932">
        <w:rPr>
          <w:spacing w:val="-4"/>
          <w:lang w:eastAsia="en-US"/>
        </w:rPr>
        <w:t xml:space="preserve">. Количество приверженцев общественного контроля сократилось с </w:t>
      </w:r>
      <w:r w:rsidRPr="00690932">
        <w:rPr>
          <w:b/>
          <w:spacing w:val="-4"/>
          <w:lang w:eastAsia="en-US"/>
        </w:rPr>
        <w:t>66%</w:t>
      </w:r>
      <w:r w:rsidRPr="00690932">
        <w:rPr>
          <w:spacing w:val="-4"/>
          <w:lang w:eastAsia="en-US"/>
        </w:rPr>
        <w:t xml:space="preserve"> до </w:t>
      </w:r>
      <w:r w:rsidRPr="00690932">
        <w:rPr>
          <w:b/>
          <w:spacing w:val="-4"/>
          <w:lang w:eastAsia="en-US"/>
        </w:rPr>
        <w:t>44%</w:t>
      </w:r>
      <w:r w:rsidRPr="00690932">
        <w:rPr>
          <w:spacing w:val="-4"/>
          <w:lang w:eastAsia="en-US"/>
        </w:rPr>
        <w:t xml:space="preserve">.  </w:t>
      </w:r>
      <w:r w:rsidR="003F6C9D" w:rsidRPr="00690932">
        <w:rPr>
          <w:spacing w:val="-4"/>
          <w:lang w:eastAsia="en-US"/>
        </w:rPr>
        <w:t xml:space="preserve">Очевидно, что внешнеполитическая угроза интуитивно пробуждает в народе желание укрепить собственную власть.  </w:t>
      </w:r>
      <w:r w:rsidR="008954BE" w:rsidRPr="00690932">
        <w:rPr>
          <w:i/>
          <w:spacing w:val="-4"/>
          <w:lang w:eastAsia="en-US"/>
        </w:rPr>
        <w:br w:type="page"/>
      </w:r>
    </w:p>
    <w:p w:rsidR="006B3CF7" w:rsidRPr="00CC17F2" w:rsidRDefault="006B3CF7" w:rsidP="006B3CF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B3CF7" w:rsidRPr="00CC17F2" w:rsidRDefault="006B3CF7" w:rsidP="006B3CF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DC8F45C" wp14:editId="31535593">
            <wp:extent cx="466090" cy="548640"/>
            <wp:effectExtent l="0" t="0" r="0" b="3810"/>
            <wp:docPr id="35" name="Рисунок 3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CF7" w:rsidRPr="000455A4" w:rsidRDefault="006B3CF7" w:rsidP="006B3CF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– </w:t>
      </w:r>
      <w:r w:rsidRPr="00E2498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B3CF7" w:rsidRPr="000455A4" w:rsidRDefault="006B3CF7" w:rsidP="006B3CF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B3CF7" w:rsidRPr="000455A4" w:rsidRDefault="006B3CF7" w:rsidP="006B3CF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 w:rsidR="0086301C"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6B3CF7" w:rsidRPr="00CC17F2" w:rsidRDefault="006B3CF7" w:rsidP="006B3CF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23104" behindDoc="0" locked="0" layoutInCell="1" allowOverlap="1" wp14:anchorId="6506AE4F" wp14:editId="4C59F898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823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saTQ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8C57&#10;Gk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786A49" w:rsidRPr="00CC17F2" w:rsidRDefault="00786A49" w:rsidP="00786A49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3</w:t>
      </w:r>
      <w:r w:rsidRPr="00CC17F2">
        <w:rPr>
          <w:b/>
          <w:i/>
          <w:caps/>
          <w:spacing w:val="-4"/>
        </w:rPr>
        <w:t xml:space="preserve"> </w:t>
      </w:r>
      <w:r w:rsidRPr="00CC17F2">
        <w:rPr>
          <w:b/>
          <w:i/>
          <w:spacing w:val="-4"/>
        </w:rPr>
        <w:t>раздел</w:t>
      </w:r>
      <w:r w:rsidRPr="00CC17F2">
        <w:rPr>
          <w:b/>
          <w:i/>
          <w:caps/>
          <w:spacing w:val="-4"/>
        </w:rPr>
        <w:t xml:space="preserve">:  </w:t>
      </w:r>
      <w:r w:rsidRPr="00786A49">
        <w:rPr>
          <w:b/>
          <w:i/>
          <w:caps/>
          <w:spacing w:val="-4"/>
        </w:rPr>
        <w:t>ЧЕМ ВЫЗВАН РОСТ НАПРЯЖЕНИЯ В ОБЩЕСТВЕ?</w:t>
      </w:r>
    </w:p>
    <w:p w:rsidR="00786A49" w:rsidRDefault="00786A49" w:rsidP="00786A49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6D1277">
        <w:rPr>
          <w:rFonts w:cs="Arial"/>
          <w:b/>
          <w:bCs/>
          <w:caps/>
          <w:spacing w:val="-4"/>
        </w:rPr>
        <w:t>ОЩУЩАЕТЕ ЛИ ВЫ В ПОСЛЕДНЕЕ ВРЕМЯ РОСТ НАПРЯЖЕНИЯ В ОБЩЕСТВЕ?</w:t>
      </w:r>
    </w:p>
    <w:p w:rsidR="00786A49" w:rsidRPr="000B10B1" w:rsidRDefault="00786A49" w:rsidP="00786A49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690932">
        <w:rPr>
          <w:i/>
          <w:lang w:eastAsia="en-US"/>
        </w:rPr>
        <w:t>0</w:t>
      </w:r>
    </w:p>
    <w:bookmarkStart w:id="9" w:name="_MON_1485781380"/>
    <w:bookmarkEnd w:id="9"/>
    <w:p w:rsidR="00786A49" w:rsidRDefault="00786A49" w:rsidP="00786A4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659" w:dyaOrig="7146">
          <v:shape id="_x0000_i1034" type="#_x0000_t75" style="width:494.25pt;height:336.75pt" o:ole="" fillcolor="window">
            <v:imagedata r:id="rId37" o:title=""/>
          </v:shape>
          <o:OLEObject Type="Embed" ProgID="Excel.Sheet.12" ShapeID="_x0000_i1034" DrawAspect="Content" ObjectID="_1518359502" r:id="rId38"/>
        </w:object>
      </w:r>
    </w:p>
    <w:p w:rsidR="00786A49" w:rsidRDefault="00786A49" w:rsidP="00786A49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786A49" w:rsidRDefault="00786A49" w:rsidP="00786A49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Рост напряжения в обществе сегодня ощущают в общей сложности </w:t>
      </w:r>
      <w:r w:rsidRPr="00D3129C">
        <w:rPr>
          <w:b/>
          <w:lang w:eastAsia="en-US"/>
        </w:rPr>
        <w:t>65%</w:t>
      </w:r>
      <w:r>
        <w:rPr>
          <w:lang w:eastAsia="en-US"/>
        </w:rPr>
        <w:t xml:space="preserve"> воронежцев. Нельзя ск</w:t>
      </w:r>
      <w:r>
        <w:rPr>
          <w:lang w:eastAsia="en-US"/>
        </w:rPr>
        <w:t>а</w:t>
      </w:r>
      <w:r>
        <w:rPr>
          <w:lang w:eastAsia="en-US"/>
        </w:rPr>
        <w:t>зать, что это напряжение сконцентрировано в каких-то одних социальных группах – нет, оно разлито по всему общественному организму. В то же время каждый третий житель города этого напряжения не чу</w:t>
      </w:r>
      <w:r>
        <w:rPr>
          <w:lang w:eastAsia="en-US"/>
        </w:rPr>
        <w:t>в</w:t>
      </w:r>
      <w:r>
        <w:rPr>
          <w:lang w:eastAsia="en-US"/>
        </w:rPr>
        <w:t>ствует (</w:t>
      </w:r>
      <w:r w:rsidRPr="00D3129C">
        <w:rPr>
          <w:b/>
          <w:lang w:eastAsia="en-US"/>
        </w:rPr>
        <w:t>33%</w:t>
      </w:r>
      <w:r>
        <w:rPr>
          <w:lang w:eastAsia="en-US"/>
        </w:rPr>
        <w:t xml:space="preserve">). Состояние беспечности нарастает по мере повышения уровня материального положения респондентов (с </w:t>
      </w:r>
      <w:r w:rsidRPr="00D3129C">
        <w:rPr>
          <w:b/>
          <w:lang w:eastAsia="en-US"/>
        </w:rPr>
        <w:t>25%</w:t>
      </w:r>
      <w:r>
        <w:rPr>
          <w:lang w:eastAsia="en-US"/>
        </w:rPr>
        <w:t xml:space="preserve"> до </w:t>
      </w:r>
      <w:r w:rsidRPr="00D3129C">
        <w:rPr>
          <w:b/>
          <w:lang w:eastAsia="en-US"/>
        </w:rPr>
        <w:t>62%</w:t>
      </w:r>
      <w:r>
        <w:rPr>
          <w:lang w:eastAsia="en-US"/>
        </w:rPr>
        <w:t xml:space="preserve">). </w:t>
      </w:r>
    </w:p>
    <w:p w:rsidR="00786A49" w:rsidRDefault="00786A49" w:rsidP="00786A49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самоощущения воронежцев и россиян в целом. Всероссийский опрос проведен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в январе 2015 года  по репрезентативной выборке городского и сельского населения в 46 реги</w:t>
      </w:r>
      <w:r>
        <w:rPr>
          <w:lang w:eastAsia="en-US"/>
        </w:rPr>
        <w:t>о</w:t>
      </w:r>
      <w:r>
        <w:rPr>
          <w:lang w:eastAsia="en-US"/>
        </w:rPr>
        <w:t xml:space="preserve">нах РФ, величина выборки – 1600 человек. </w:t>
      </w:r>
    </w:p>
    <w:p w:rsidR="00786A49" w:rsidRPr="00D3129C" w:rsidRDefault="00786A49" w:rsidP="00786A49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786A49" w:rsidRDefault="00786A49" w:rsidP="00786A49">
      <w:pPr>
        <w:ind w:firstLine="567"/>
        <w:jc w:val="center"/>
        <w:rPr>
          <w:rFonts w:cs="Arial"/>
          <w:b/>
          <w:bCs/>
          <w:i/>
          <w:spacing w:val="-4"/>
        </w:rPr>
      </w:pPr>
      <w:r w:rsidRPr="003A5BA8">
        <w:rPr>
          <w:rFonts w:cs="Arial"/>
          <w:b/>
          <w:bCs/>
          <w:i/>
          <w:spacing w:val="-4"/>
        </w:rPr>
        <w:t xml:space="preserve">Ощущаете ли </w:t>
      </w:r>
      <w:r>
        <w:rPr>
          <w:rFonts w:cs="Arial"/>
          <w:b/>
          <w:bCs/>
          <w:i/>
          <w:spacing w:val="-4"/>
        </w:rPr>
        <w:t>В</w:t>
      </w:r>
      <w:r w:rsidRPr="003A5BA8">
        <w:rPr>
          <w:rFonts w:cs="Arial"/>
          <w:b/>
          <w:bCs/>
          <w:i/>
          <w:spacing w:val="-4"/>
        </w:rPr>
        <w:t>ы в последнее время рост напряжения в обществе?</w:t>
      </w:r>
    </w:p>
    <w:p w:rsidR="00786A49" w:rsidRPr="00D3129C" w:rsidRDefault="00786A49" w:rsidP="00786A49">
      <w:pPr>
        <w:ind w:firstLine="567"/>
        <w:jc w:val="center"/>
        <w:rPr>
          <w:sz w:val="12"/>
          <w:szCs w:val="12"/>
          <w:lang w:eastAsia="en-US"/>
        </w:rPr>
      </w:pPr>
    </w:p>
    <w:p w:rsidR="00786A49" w:rsidRDefault="00786A49" w:rsidP="00786A49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07C96DEF" wp14:editId="558B20F8">
            <wp:extent cx="6477000" cy="1666875"/>
            <wp:effectExtent l="0" t="0" r="19050" b="9525"/>
            <wp:docPr id="58" name="Диаграмма 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786A49" w:rsidRPr="00D3129C" w:rsidRDefault="00786A49" w:rsidP="00786A49">
      <w:pPr>
        <w:rPr>
          <w:sz w:val="12"/>
          <w:szCs w:val="12"/>
        </w:rPr>
      </w:pPr>
    </w:p>
    <w:p w:rsidR="00786A49" w:rsidRPr="003A5BA8" w:rsidRDefault="00786A49" w:rsidP="00786A49">
      <w:pPr>
        <w:ind w:firstLine="567"/>
        <w:jc w:val="both"/>
        <w:rPr>
          <w:lang w:eastAsia="en-US"/>
        </w:rPr>
      </w:pPr>
      <w:r w:rsidRPr="00DF1562">
        <w:rPr>
          <w:lang w:eastAsia="en-US"/>
        </w:rPr>
        <w:t xml:space="preserve">Воронежцы </w:t>
      </w:r>
      <w:r>
        <w:rPr>
          <w:lang w:eastAsia="en-US"/>
        </w:rPr>
        <w:t>более обеспокоены складывающейся ситуацией (</w:t>
      </w:r>
      <w:r w:rsidRPr="00D3129C">
        <w:rPr>
          <w:b/>
          <w:lang w:eastAsia="en-US"/>
        </w:rPr>
        <w:t>65%</w:t>
      </w:r>
      <w:r>
        <w:rPr>
          <w:lang w:eastAsia="en-US"/>
        </w:rPr>
        <w:t>), чем россияне в целом (</w:t>
      </w:r>
      <w:r w:rsidR="001E23AD" w:rsidRPr="001E23AD">
        <w:rPr>
          <w:b/>
          <w:lang w:eastAsia="en-US"/>
        </w:rPr>
        <w:t>52</w:t>
      </w:r>
      <w:bookmarkStart w:id="10" w:name="_GoBack"/>
      <w:bookmarkEnd w:id="10"/>
      <w:r w:rsidRPr="00D3129C">
        <w:rPr>
          <w:b/>
          <w:lang w:eastAsia="en-US"/>
        </w:rPr>
        <w:t>%</w:t>
      </w:r>
      <w:r>
        <w:rPr>
          <w:lang w:eastAsia="en-US"/>
        </w:rPr>
        <w:t>). Это не удивительно – ведь Украина у Воронежа под боком, и все перипетии вооруженного столкновения группировок в соседнем государстве нашими земляками переживаются иначе, чем жителями далеких с</w:t>
      </w:r>
      <w:r>
        <w:rPr>
          <w:lang w:eastAsia="en-US"/>
        </w:rPr>
        <w:t>и</w:t>
      </w:r>
      <w:r>
        <w:rPr>
          <w:lang w:eastAsia="en-US"/>
        </w:rPr>
        <w:t xml:space="preserve">бирских деревень. </w:t>
      </w:r>
      <w:r>
        <w:rPr>
          <w:i/>
          <w:lang w:eastAsia="en-US"/>
        </w:rPr>
        <w:br w:type="page"/>
      </w:r>
    </w:p>
    <w:p w:rsidR="00786A49" w:rsidRPr="00CC17F2" w:rsidRDefault="00786A49" w:rsidP="00786A4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86A49" w:rsidRPr="00CC17F2" w:rsidRDefault="00786A49" w:rsidP="00786A49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57CBE4E" wp14:editId="2D9DABFA">
            <wp:extent cx="466090" cy="548640"/>
            <wp:effectExtent l="0" t="0" r="0" b="3810"/>
            <wp:docPr id="78" name="Рисунок 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A49" w:rsidRPr="000455A4" w:rsidRDefault="00786A49" w:rsidP="00786A4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– </w:t>
      </w:r>
      <w:r w:rsidRPr="00E2498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86A49" w:rsidRPr="000455A4" w:rsidRDefault="00786A49" w:rsidP="00786A4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86A49" w:rsidRPr="000455A4" w:rsidRDefault="00786A49" w:rsidP="00786A4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786A49" w:rsidRPr="00CC17F2" w:rsidRDefault="00786A49" w:rsidP="00786A49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73280" behindDoc="0" locked="0" layoutInCell="1" allowOverlap="1" wp14:anchorId="14DB500B" wp14:editId="3C9A6EA4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7" o:spid="_x0000_s1026" style="position:absolute;z-index:251873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rwE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cGK8&#10;BE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786A49" w:rsidRDefault="00786A49" w:rsidP="00786A49">
      <w:pPr>
        <w:keepNext/>
        <w:ind w:left="2694"/>
        <w:jc w:val="both"/>
        <w:outlineLvl w:val="2"/>
        <w:rPr>
          <w:rFonts w:cs="Arial"/>
          <w:b/>
          <w:bCs/>
          <w:caps/>
          <w:spacing w:val="-4"/>
        </w:rPr>
      </w:pPr>
      <w:r w:rsidRPr="00010D97">
        <w:rPr>
          <w:rFonts w:cs="Arial"/>
          <w:b/>
          <w:bCs/>
          <w:caps/>
          <w:spacing w:val="-4"/>
        </w:rPr>
        <w:t>С ЧЕМ, ПО ВАШЕМУ МНЕНИЮ, СВЯЗАН РОСТ ЭТОГО НАПРЯЖЕНИЯ В ОБЩЕСТВЕ?</w:t>
      </w:r>
    </w:p>
    <w:p w:rsidR="00786A49" w:rsidRPr="000B10B1" w:rsidRDefault="00786A49" w:rsidP="00786A49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690932">
        <w:rPr>
          <w:i/>
          <w:lang w:eastAsia="en-US"/>
        </w:rPr>
        <w:t>1</w:t>
      </w:r>
    </w:p>
    <w:bookmarkStart w:id="11" w:name="_MON_1485781544"/>
    <w:bookmarkEnd w:id="11"/>
    <w:p w:rsidR="00786A49" w:rsidRDefault="000769D3" w:rsidP="00786A4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1085" w:dyaOrig="4374">
          <v:shape id="_x0000_i1035" type="#_x0000_t75" style="width:513.75pt;height:206.25pt" o:ole="" fillcolor="window">
            <v:imagedata r:id="rId40" o:title=""/>
          </v:shape>
          <o:OLEObject Type="Embed" ProgID="Excel.Sheet.12" ShapeID="_x0000_i1035" DrawAspect="Content" ObjectID="_1518359503" r:id="rId41"/>
        </w:object>
      </w:r>
    </w:p>
    <w:p w:rsidR="00786A49" w:rsidRDefault="00786A49" w:rsidP="00786A49">
      <w:pPr>
        <w:jc w:val="center"/>
        <w:rPr>
          <w:i/>
          <w:lang w:eastAsia="en-US"/>
        </w:rPr>
      </w:pPr>
      <w:proofErr w:type="gramStart"/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533 респондента.</w:t>
      </w:r>
      <w:proofErr w:type="gramEnd"/>
      <w:r>
        <w:rPr>
          <w:i/>
          <w:lang w:eastAsia="en-US"/>
        </w:rPr>
        <w:t xml:space="preserve"> Ответы ранжированы в порядке убывания ответов. </w:t>
      </w:r>
    </w:p>
    <w:p w:rsidR="00786A49" w:rsidRDefault="00786A49" w:rsidP="00786A49">
      <w:pPr>
        <w:jc w:val="center"/>
        <w:rPr>
          <w:i/>
          <w:lang w:eastAsia="en-US"/>
        </w:rPr>
      </w:pPr>
      <w:r>
        <w:rPr>
          <w:i/>
          <w:lang w:eastAsia="en-US"/>
        </w:rPr>
        <w:t>Ввиду того что на вопрос допускалось несколько вариантов ответа, сумма</w:t>
      </w:r>
      <w:r w:rsidRPr="006D249F">
        <w:rPr>
          <w:i/>
          <w:lang w:eastAsia="en-US"/>
        </w:rPr>
        <w:t xml:space="preserve"> ответов респондентов </w:t>
      </w:r>
    </w:p>
    <w:p w:rsidR="00786A49" w:rsidRDefault="00786A49" w:rsidP="00786A49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:rsidR="00786A49" w:rsidRDefault="00786A49" w:rsidP="00786A49">
      <w:pPr>
        <w:ind w:firstLine="567"/>
        <w:jc w:val="both"/>
        <w:rPr>
          <w:lang w:eastAsia="en-US"/>
        </w:rPr>
      </w:pPr>
      <w:r>
        <w:rPr>
          <w:lang w:eastAsia="en-US"/>
        </w:rPr>
        <w:t>И все же главная причина напряжения – это экономические проблемы, стоящие перед страной в ц</w:t>
      </w:r>
      <w:r>
        <w:rPr>
          <w:lang w:eastAsia="en-US"/>
        </w:rPr>
        <w:t>е</w:t>
      </w:r>
      <w:r>
        <w:rPr>
          <w:lang w:eastAsia="en-US"/>
        </w:rPr>
        <w:t>лом (</w:t>
      </w:r>
      <w:r w:rsidRPr="00D41667">
        <w:rPr>
          <w:b/>
          <w:lang w:eastAsia="en-US"/>
        </w:rPr>
        <w:t>74%</w:t>
      </w:r>
      <w:r>
        <w:rPr>
          <w:lang w:eastAsia="en-US"/>
        </w:rPr>
        <w:t>). Чем беднее респонденты, тем острее они чувствуют эти проблемы (среди самых бедных ур</w:t>
      </w:r>
      <w:r>
        <w:rPr>
          <w:lang w:eastAsia="en-US"/>
        </w:rPr>
        <w:t>о</w:t>
      </w:r>
      <w:r>
        <w:rPr>
          <w:lang w:eastAsia="en-US"/>
        </w:rPr>
        <w:t xml:space="preserve">вень тревоги возрастает до </w:t>
      </w:r>
      <w:r w:rsidRPr="00D41667">
        <w:rPr>
          <w:b/>
          <w:lang w:eastAsia="en-US"/>
        </w:rPr>
        <w:t>88%</w:t>
      </w:r>
      <w:r>
        <w:rPr>
          <w:lang w:eastAsia="en-US"/>
        </w:rPr>
        <w:t>). А каждый второй житель города озабочен обострением международной обстановки (</w:t>
      </w:r>
      <w:r w:rsidRPr="00D41667">
        <w:rPr>
          <w:b/>
          <w:lang w:eastAsia="en-US"/>
        </w:rPr>
        <w:t>49%</w:t>
      </w:r>
      <w:r>
        <w:rPr>
          <w:lang w:eastAsia="en-US"/>
        </w:rPr>
        <w:t>). Вот здесь картина противоположная: чем богаче респонденты, тем сильнее они взво</w:t>
      </w:r>
      <w:r>
        <w:rPr>
          <w:lang w:eastAsia="en-US"/>
        </w:rPr>
        <w:t>л</w:t>
      </w:r>
      <w:r>
        <w:rPr>
          <w:lang w:eastAsia="en-US"/>
        </w:rPr>
        <w:t>нованы внешнеполитической ситуацией (</w:t>
      </w:r>
      <w:r w:rsidR="003F5F5B">
        <w:rPr>
          <w:lang w:eastAsia="en-US"/>
        </w:rPr>
        <w:t xml:space="preserve">от </w:t>
      </w:r>
      <w:r w:rsidRPr="00D41667">
        <w:rPr>
          <w:b/>
          <w:lang w:eastAsia="en-US"/>
        </w:rPr>
        <w:t>21%</w:t>
      </w:r>
      <w:r>
        <w:rPr>
          <w:lang w:eastAsia="en-US"/>
        </w:rPr>
        <w:t xml:space="preserve"> среди бедных до </w:t>
      </w:r>
      <w:r w:rsidRPr="00D41667">
        <w:rPr>
          <w:b/>
          <w:lang w:eastAsia="en-US"/>
        </w:rPr>
        <w:t>56%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среди</w:t>
      </w:r>
      <w:proofErr w:type="gramEnd"/>
      <w:r>
        <w:rPr>
          <w:lang w:eastAsia="en-US"/>
        </w:rPr>
        <w:t xml:space="preserve"> состоятельных). Особенно болезненно переживают по этому поводу молодые люди (</w:t>
      </w:r>
      <w:r w:rsidRPr="00D41667">
        <w:rPr>
          <w:b/>
          <w:lang w:eastAsia="en-US"/>
        </w:rPr>
        <w:t>59%</w:t>
      </w:r>
      <w:r>
        <w:rPr>
          <w:lang w:eastAsia="en-US"/>
        </w:rPr>
        <w:t xml:space="preserve">). </w:t>
      </w:r>
    </w:p>
    <w:p w:rsidR="00786A49" w:rsidRDefault="00786A49" w:rsidP="00786A49">
      <w:pPr>
        <w:ind w:firstLine="567"/>
        <w:jc w:val="both"/>
        <w:rPr>
          <w:lang w:eastAsia="en-US"/>
        </w:rPr>
      </w:pPr>
      <w:r>
        <w:rPr>
          <w:lang w:eastAsia="en-US"/>
        </w:rPr>
        <w:t>Рост неприязни между людьми в целом (</w:t>
      </w:r>
      <w:r w:rsidRPr="00D41667">
        <w:rPr>
          <w:b/>
          <w:lang w:eastAsia="en-US"/>
        </w:rPr>
        <w:t>18%</w:t>
      </w:r>
      <w:r>
        <w:rPr>
          <w:lang w:eastAsia="en-US"/>
        </w:rPr>
        <w:t>), как и обострение межнациональных проблем (</w:t>
      </w:r>
      <w:r w:rsidRPr="00D41667">
        <w:rPr>
          <w:b/>
          <w:lang w:eastAsia="en-US"/>
        </w:rPr>
        <w:t>18%</w:t>
      </w:r>
      <w:r>
        <w:rPr>
          <w:lang w:eastAsia="en-US"/>
        </w:rPr>
        <w:t>), выглядят просто фоном, отступают на второй план перед двумя первыми полюсами напряжения. Сфера межличностных отношений напрягает в первую очередь молодежь (</w:t>
      </w:r>
      <w:r w:rsidRPr="00D41667">
        <w:rPr>
          <w:b/>
          <w:lang w:eastAsia="en-US"/>
        </w:rPr>
        <w:t>27%</w:t>
      </w:r>
      <w:r>
        <w:rPr>
          <w:lang w:eastAsia="en-US"/>
        </w:rPr>
        <w:t xml:space="preserve">). Ведь общение для молодежи – это главное </w:t>
      </w:r>
      <w:r w:rsidR="003F5F5B">
        <w:rPr>
          <w:lang w:eastAsia="en-US"/>
        </w:rPr>
        <w:t>средство</w:t>
      </w:r>
      <w:r>
        <w:rPr>
          <w:lang w:eastAsia="en-US"/>
        </w:rPr>
        <w:t xml:space="preserve"> и</w:t>
      </w:r>
      <w:r w:rsidR="003F5F5B">
        <w:rPr>
          <w:lang w:eastAsia="en-US"/>
        </w:rPr>
        <w:t xml:space="preserve"> вместе с тем главная</w:t>
      </w:r>
      <w:r>
        <w:rPr>
          <w:lang w:eastAsia="en-US"/>
        </w:rPr>
        <w:t xml:space="preserve"> цель социализации. Менее всего население озабочено пр</w:t>
      </w:r>
      <w:r>
        <w:rPr>
          <w:lang w:eastAsia="en-US"/>
        </w:rPr>
        <w:t>и</w:t>
      </w:r>
      <w:r>
        <w:rPr>
          <w:lang w:eastAsia="en-US"/>
        </w:rPr>
        <w:t>ближающимися выборами во властные структуры (</w:t>
      </w:r>
      <w:r w:rsidRPr="00D41667">
        <w:rPr>
          <w:b/>
          <w:lang w:eastAsia="en-US"/>
        </w:rPr>
        <w:t>2%</w:t>
      </w:r>
      <w:r>
        <w:rPr>
          <w:lang w:eastAsia="en-US"/>
        </w:rPr>
        <w:t xml:space="preserve">). </w:t>
      </w:r>
    </w:p>
    <w:p w:rsidR="00786A49" w:rsidRDefault="00786A49" w:rsidP="00786A49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Среди россиян в целом, как показано на графике ниже, приоритетность точек напряжения совпадает с переживаниями воронежцев. Всероссийский опрос проведен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в январе 2015 года  в 46 регионах РФ, опрошено 1600 человек в возрасте от 18 лет и старше.  </w:t>
      </w:r>
    </w:p>
    <w:p w:rsidR="00786A49" w:rsidRPr="00D41667" w:rsidRDefault="00786A49" w:rsidP="00786A49">
      <w:pPr>
        <w:ind w:firstLine="567"/>
        <w:rPr>
          <w:sz w:val="12"/>
          <w:szCs w:val="12"/>
          <w:lang w:eastAsia="en-US"/>
        </w:rPr>
      </w:pPr>
    </w:p>
    <w:p w:rsidR="00786A49" w:rsidRDefault="00786A49" w:rsidP="00786A49">
      <w:pPr>
        <w:jc w:val="center"/>
        <w:rPr>
          <w:b/>
          <w:i/>
        </w:rPr>
      </w:pPr>
      <w:r w:rsidRPr="00D41667">
        <w:rPr>
          <w:b/>
          <w:i/>
        </w:rPr>
        <w:t>С чем, по Вашему мнению, связан рост этого напряжения в обществе?</w:t>
      </w:r>
    </w:p>
    <w:p w:rsidR="00786A49" w:rsidRDefault="00786A49" w:rsidP="00786A49">
      <w:pPr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0B936FB5" wp14:editId="32313C56">
            <wp:extent cx="6477000" cy="2686050"/>
            <wp:effectExtent l="0" t="0" r="19050" b="19050"/>
            <wp:docPr id="59" name="Диаграмма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:rsidR="00786A49" w:rsidRPr="00930E64" w:rsidRDefault="00786A49" w:rsidP="00786A4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30E64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30E64">
        <w:rPr>
          <w:rFonts w:ascii="Arial" w:hAnsi="Arial" w:cs="Arial"/>
          <w:b/>
          <w:caps/>
          <w:sz w:val="22"/>
          <w:szCs w:val="22"/>
        </w:rPr>
        <w:t>квалитас</w:t>
      </w:r>
      <w:r w:rsidRPr="00930E64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86A49" w:rsidRPr="00930E64" w:rsidRDefault="00786A49" w:rsidP="00786A49">
      <w:pPr>
        <w:framePr w:hSpace="180" w:wrap="around" w:vAnchor="text" w:hAnchor="page" w:x="922" w:y="-250"/>
        <w:jc w:val="center"/>
      </w:pPr>
      <w:r w:rsidRPr="00930E64">
        <w:rPr>
          <w:b/>
          <w:caps/>
          <w:noProof/>
          <w:sz w:val="28"/>
          <w:szCs w:val="28"/>
        </w:rPr>
        <w:drawing>
          <wp:inline distT="0" distB="0" distL="0" distR="0" wp14:anchorId="25E470F5" wp14:editId="47CE25F2">
            <wp:extent cx="457200" cy="533400"/>
            <wp:effectExtent l="0" t="0" r="0" b="0"/>
            <wp:docPr id="38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A49" w:rsidRPr="000455A4" w:rsidRDefault="00786A49" w:rsidP="00786A4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– </w:t>
      </w:r>
      <w:r w:rsidRPr="00E2498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86A49" w:rsidRPr="000455A4" w:rsidRDefault="00786A49" w:rsidP="00786A4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86A49" w:rsidRPr="000455A4" w:rsidRDefault="00786A49" w:rsidP="00786A4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786A49" w:rsidRPr="00930E64" w:rsidRDefault="00786A49" w:rsidP="00786A49">
      <w:pPr>
        <w:jc w:val="center"/>
      </w:pPr>
      <w:r w:rsidRPr="00930E64">
        <w:rPr>
          <w:noProof/>
        </w:rPr>
        <mc:AlternateContent>
          <mc:Choice Requires="wps">
            <w:drawing>
              <wp:anchor distT="4294967293" distB="4294967293" distL="114300" distR="114300" simplePos="0" relativeHeight="251872256" behindDoc="0" locked="0" layoutInCell="1" allowOverlap="1" wp14:anchorId="4A927E91" wp14:editId="710E6FB8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8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722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y2e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CkZy2e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86301C" w:rsidRPr="00CC17F2" w:rsidRDefault="00AB620C" w:rsidP="0086301C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4</w:t>
      </w:r>
      <w:r w:rsidR="0086301C" w:rsidRPr="00CC17F2">
        <w:rPr>
          <w:b/>
          <w:i/>
          <w:caps/>
          <w:spacing w:val="-4"/>
        </w:rPr>
        <w:t xml:space="preserve"> </w:t>
      </w:r>
      <w:r w:rsidR="0086301C" w:rsidRPr="00CC17F2">
        <w:rPr>
          <w:b/>
          <w:i/>
          <w:spacing w:val="-4"/>
        </w:rPr>
        <w:t>раздел</w:t>
      </w:r>
      <w:r w:rsidR="0086301C" w:rsidRPr="00CC17F2">
        <w:rPr>
          <w:b/>
          <w:i/>
          <w:caps/>
          <w:spacing w:val="-4"/>
        </w:rPr>
        <w:t xml:space="preserve">:  </w:t>
      </w:r>
      <w:r w:rsidR="00786A49" w:rsidRPr="00786A49">
        <w:rPr>
          <w:b/>
          <w:i/>
          <w:caps/>
          <w:spacing w:val="-4"/>
        </w:rPr>
        <w:t>НАРУШАЮТСЯ ЛИ В РОССИИ ПРАВА ЧЕЛОВЕКА?</w:t>
      </w:r>
    </w:p>
    <w:p w:rsidR="006B3CF7" w:rsidRDefault="006B3CF7" w:rsidP="006B3CF7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6B3CF7">
        <w:rPr>
          <w:rFonts w:cs="Arial"/>
          <w:b/>
          <w:bCs/>
          <w:caps/>
          <w:spacing w:val="-4"/>
        </w:rPr>
        <w:t>КАК ВЫ СЧИТАЕТЕ, НАРУШАЮТСЯ ЛИ СЕЙЧАС В РОССИИ ПРАВА ЧЕЛОВЕКА?</w:t>
      </w:r>
    </w:p>
    <w:p w:rsidR="006B3CF7" w:rsidRPr="000B10B1" w:rsidRDefault="006B3CF7" w:rsidP="006B3CF7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690932">
        <w:rPr>
          <w:i/>
          <w:lang w:eastAsia="en-US"/>
        </w:rPr>
        <w:t>2</w:t>
      </w:r>
    </w:p>
    <w:bookmarkStart w:id="12" w:name="_MON_1485778609"/>
    <w:bookmarkEnd w:id="12"/>
    <w:p w:rsidR="006B3CF7" w:rsidRDefault="0086301C" w:rsidP="006B3CF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815" w:dyaOrig="7146">
          <v:shape id="_x0000_i1036" type="#_x0000_t75" style="width:502.5pt;height:336.75pt" o:ole="" fillcolor="window">
            <v:imagedata r:id="rId43" o:title=""/>
          </v:shape>
          <o:OLEObject Type="Embed" ProgID="Excel.Sheet.12" ShapeID="_x0000_i1036" DrawAspect="Content" ObjectID="_1518359504" r:id="rId44"/>
        </w:object>
      </w:r>
    </w:p>
    <w:p w:rsidR="006B3CF7" w:rsidRDefault="006B3CF7" w:rsidP="006B3CF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A1B31" w:rsidRPr="00AA1B31" w:rsidRDefault="00AA1B31" w:rsidP="0086301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Права человека в России нарушаются </w:t>
      </w:r>
      <w:r w:rsidR="00F76615">
        <w:rPr>
          <w:lang w:eastAsia="en-US"/>
        </w:rPr>
        <w:t>–</w:t>
      </w:r>
      <w:r>
        <w:rPr>
          <w:lang w:eastAsia="en-US"/>
        </w:rPr>
        <w:t xml:space="preserve"> </w:t>
      </w:r>
      <w:r w:rsidR="00F76615">
        <w:rPr>
          <w:lang w:eastAsia="en-US"/>
        </w:rPr>
        <w:t xml:space="preserve">так считают сегодня в целом </w:t>
      </w:r>
      <w:r w:rsidR="00F76615" w:rsidRPr="0086301C">
        <w:rPr>
          <w:b/>
          <w:lang w:eastAsia="en-US"/>
        </w:rPr>
        <w:t>51%</w:t>
      </w:r>
      <w:r w:rsidR="00F76615">
        <w:rPr>
          <w:lang w:eastAsia="en-US"/>
        </w:rPr>
        <w:t xml:space="preserve"> воронежцев. Чаще всего это мнение горожан с бедственным материальным положением (</w:t>
      </w:r>
      <w:r w:rsidR="00F76615" w:rsidRPr="0086301C">
        <w:rPr>
          <w:b/>
          <w:lang w:eastAsia="en-US"/>
        </w:rPr>
        <w:t>79%</w:t>
      </w:r>
      <w:r w:rsidR="00F76615">
        <w:rPr>
          <w:lang w:eastAsia="en-US"/>
        </w:rPr>
        <w:t>). В то же время почти половина других горожан не усматривает в происходящем нарушения прав человека (</w:t>
      </w:r>
      <w:r w:rsidR="00F76615" w:rsidRPr="0086301C">
        <w:rPr>
          <w:b/>
          <w:lang w:eastAsia="en-US"/>
        </w:rPr>
        <w:t>46%</w:t>
      </w:r>
      <w:r w:rsidR="00F76615">
        <w:rPr>
          <w:lang w:eastAsia="en-US"/>
        </w:rPr>
        <w:t xml:space="preserve">). </w:t>
      </w:r>
      <w:r w:rsidR="003F6C9D">
        <w:rPr>
          <w:lang w:eastAsia="en-US"/>
        </w:rPr>
        <w:t>Иными словами, мн</w:t>
      </w:r>
      <w:r w:rsidR="003F6C9D">
        <w:rPr>
          <w:lang w:eastAsia="en-US"/>
        </w:rPr>
        <w:t>е</w:t>
      </w:r>
      <w:r w:rsidR="003F6C9D">
        <w:rPr>
          <w:lang w:eastAsia="en-US"/>
        </w:rPr>
        <w:t xml:space="preserve">ние населения разделилось с небольшим перевесом в сторону признания нарушения прав.  В течение </w:t>
      </w:r>
      <w:r w:rsidR="00FB061B">
        <w:rPr>
          <w:lang w:eastAsia="en-US"/>
        </w:rPr>
        <w:t>с</w:t>
      </w:r>
      <w:r w:rsidR="00FB061B">
        <w:rPr>
          <w:lang w:eastAsia="en-US"/>
        </w:rPr>
        <w:t>е</w:t>
      </w:r>
      <w:r w:rsidR="00FB061B">
        <w:rPr>
          <w:lang w:eastAsia="en-US"/>
        </w:rPr>
        <w:t>ми</w:t>
      </w:r>
      <w:r w:rsidR="003F6C9D">
        <w:rPr>
          <w:lang w:eastAsia="en-US"/>
        </w:rPr>
        <w:t xml:space="preserve"> лет мы неоднократно задаем воронежцам этот вопрос. Есть ли изменения в суждениях?</w:t>
      </w:r>
    </w:p>
    <w:p w:rsidR="0086301C" w:rsidRPr="0086301C" w:rsidRDefault="0086301C" w:rsidP="005D2347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5D2347" w:rsidRDefault="005D2347" w:rsidP="005D2347">
      <w:pPr>
        <w:jc w:val="center"/>
        <w:rPr>
          <w:rFonts w:cs="Arial"/>
          <w:b/>
          <w:bCs/>
          <w:i/>
          <w:caps/>
          <w:spacing w:val="-4"/>
        </w:rPr>
      </w:pPr>
      <w:r w:rsidRPr="00495DCC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495DCC">
        <w:rPr>
          <w:rFonts w:cs="Arial"/>
          <w:b/>
          <w:bCs/>
          <w:i/>
          <w:spacing w:val="-4"/>
        </w:rPr>
        <w:t>ы считаете, нарушаются ли сейчас в России права человека</w:t>
      </w:r>
      <w:r w:rsidRPr="00495DCC">
        <w:rPr>
          <w:rFonts w:cs="Arial"/>
          <w:b/>
          <w:bCs/>
          <w:i/>
          <w:caps/>
          <w:spacing w:val="-4"/>
        </w:rPr>
        <w:t>?</w:t>
      </w:r>
    </w:p>
    <w:p w:rsidR="0086301C" w:rsidRPr="0086301C" w:rsidRDefault="0086301C" w:rsidP="005D2347">
      <w:pPr>
        <w:jc w:val="center"/>
        <w:rPr>
          <w:b/>
          <w:i/>
          <w:sz w:val="12"/>
          <w:szCs w:val="12"/>
          <w:lang w:eastAsia="en-US"/>
        </w:rPr>
      </w:pPr>
    </w:p>
    <w:p w:rsidR="005D2347" w:rsidRDefault="005D2347" w:rsidP="005D2347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118EEFD8" wp14:editId="3393FD86">
            <wp:extent cx="6477000" cy="1866900"/>
            <wp:effectExtent l="0" t="0" r="19050" b="19050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5D2347" w:rsidRPr="00495DCC" w:rsidRDefault="005D2347" w:rsidP="005D2347">
      <w:pPr>
        <w:jc w:val="both"/>
        <w:rPr>
          <w:sz w:val="12"/>
          <w:szCs w:val="12"/>
          <w:lang w:eastAsia="en-US"/>
        </w:rPr>
      </w:pPr>
    </w:p>
    <w:p w:rsidR="006B3CF7" w:rsidRDefault="00C71677" w:rsidP="0086301C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Поразительно, как внешнеполитическая ситуация влияет на общественное мнение внутри страны. Тогда, когда на Россию ополчился </w:t>
      </w:r>
      <w:r w:rsidR="003F5F5B">
        <w:rPr>
          <w:lang w:eastAsia="en-US"/>
        </w:rPr>
        <w:t>весь мир, обвиняя её в нарушении</w:t>
      </w:r>
      <w:r>
        <w:rPr>
          <w:lang w:eastAsia="en-US"/>
        </w:rPr>
        <w:t xml:space="preserve"> всех возможных прав, в том числе и права международного, население менее всего замечает какие-либо нарушения прав человека. </w:t>
      </w:r>
      <w:r w:rsidR="00FB061B">
        <w:rPr>
          <w:lang w:eastAsia="en-US"/>
        </w:rPr>
        <w:t>Тол</w:t>
      </w:r>
      <w:r w:rsidR="0017561E">
        <w:rPr>
          <w:lang w:eastAsia="en-US"/>
        </w:rPr>
        <w:t xml:space="preserve">ько за пять последних лет уровень обвинений в этом со стороны населения снизился с </w:t>
      </w:r>
      <w:r w:rsidR="0017561E" w:rsidRPr="0086301C">
        <w:rPr>
          <w:b/>
          <w:lang w:eastAsia="en-US"/>
        </w:rPr>
        <w:t>91%</w:t>
      </w:r>
      <w:r w:rsidR="0017561E">
        <w:rPr>
          <w:lang w:eastAsia="en-US"/>
        </w:rPr>
        <w:t xml:space="preserve"> до </w:t>
      </w:r>
      <w:r w:rsidR="0017561E" w:rsidRPr="0086301C">
        <w:rPr>
          <w:b/>
          <w:lang w:eastAsia="en-US"/>
        </w:rPr>
        <w:t>51%</w:t>
      </w:r>
      <w:r w:rsidR="0017561E">
        <w:rPr>
          <w:lang w:eastAsia="en-US"/>
        </w:rPr>
        <w:t xml:space="preserve">. </w:t>
      </w:r>
      <w:r>
        <w:rPr>
          <w:lang w:eastAsia="en-US"/>
        </w:rPr>
        <w:t>Впервые мы наблюдаем такое большое количество (</w:t>
      </w:r>
      <w:r w:rsidRPr="0086301C">
        <w:rPr>
          <w:b/>
          <w:lang w:eastAsia="en-US"/>
        </w:rPr>
        <w:t>46%</w:t>
      </w:r>
      <w:r>
        <w:rPr>
          <w:lang w:eastAsia="en-US"/>
        </w:rPr>
        <w:t xml:space="preserve">) граждан, утверждающих, что в России не нарушаются права человека. </w:t>
      </w:r>
      <w:r w:rsidR="006B3CF7">
        <w:rPr>
          <w:i/>
          <w:lang w:eastAsia="en-US"/>
        </w:rPr>
        <w:br w:type="page"/>
      </w:r>
    </w:p>
    <w:p w:rsidR="006B3CF7" w:rsidRPr="00CC17F2" w:rsidRDefault="006B3CF7" w:rsidP="006B3CF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B3CF7" w:rsidRPr="00CC17F2" w:rsidRDefault="006B3CF7" w:rsidP="006B3CF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F71BF2B" wp14:editId="59BFA505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CF7" w:rsidRPr="000455A4" w:rsidRDefault="006B3CF7" w:rsidP="006B3CF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– </w:t>
      </w:r>
      <w:r w:rsidRPr="00E2498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B3CF7" w:rsidRPr="000455A4" w:rsidRDefault="006B3CF7" w:rsidP="006B3CF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B3CF7" w:rsidRPr="000455A4" w:rsidRDefault="006B3CF7" w:rsidP="006B3CF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 w:rsidR="00D249D5"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6B3CF7" w:rsidRPr="00CC17F2" w:rsidRDefault="006B3CF7" w:rsidP="006B3CF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25152" behindDoc="0" locked="0" layoutInCell="1" allowOverlap="1" wp14:anchorId="282A86D6" wp14:editId="0283874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825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A5cTQ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lhwO&#10;XE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6B3CF7" w:rsidRDefault="00B93E05" w:rsidP="006B3CF7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B93E05">
        <w:rPr>
          <w:rFonts w:cs="Arial"/>
          <w:b/>
          <w:bCs/>
          <w:caps/>
          <w:spacing w:val="-4"/>
        </w:rPr>
        <w:t>КАК ВЫ ДУМАЕТЕ, НАРУШЕНИЙ ПРАВ ЧЕЛОВЕКА В РОССИИ ЗА ПОСЛЕДНИЕ ГОДЫ СТАЛО БОЛЬШЕ, МЕНЬШЕ ИЛИ НИЧЕГО НЕ ИЗМЕНИЛОСЬ?</w:t>
      </w:r>
    </w:p>
    <w:p w:rsidR="006B3CF7" w:rsidRPr="000B10B1" w:rsidRDefault="006B3CF7" w:rsidP="006B3CF7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690932">
        <w:rPr>
          <w:i/>
          <w:lang w:eastAsia="en-US"/>
        </w:rPr>
        <w:t>3</w:t>
      </w:r>
    </w:p>
    <w:bookmarkStart w:id="13" w:name="_MON_1485779153"/>
    <w:bookmarkEnd w:id="13"/>
    <w:p w:rsidR="006B3CF7" w:rsidRDefault="00D249D5" w:rsidP="006B3CF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420" w:dyaOrig="7146">
          <v:shape id="_x0000_i1037" type="#_x0000_t75" style="width:484.5pt;height:336.75pt" o:ole="" fillcolor="window">
            <v:imagedata r:id="rId46" o:title=""/>
          </v:shape>
          <o:OLEObject Type="Embed" ProgID="Excel.Sheet.12" ShapeID="_x0000_i1037" DrawAspect="Content" ObjectID="_1518359505" r:id="rId47"/>
        </w:object>
      </w:r>
    </w:p>
    <w:p w:rsidR="006B3CF7" w:rsidRDefault="006B3CF7" w:rsidP="006B3CF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11FBC" w:rsidRPr="00B11FBC" w:rsidRDefault="00B11FBC" w:rsidP="0069093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Не замечают особых изменений в России по поводу прав человека за последние годы </w:t>
      </w:r>
      <w:r w:rsidRPr="00690932">
        <w:rPr>
          <w:b/>
          <w:lang w:eastAsia="en-US"/>
        </w:rPr>
        <w:t>42%</w:t>
      </w:r>
      <w:r>
        <w:rPr>
          <w:lang w:eastAsia="en-US"/>
        </w:rPr>
        <w:t xml:space="preserve"> вор</w:t>
      </w:r>
      <w:r>
        <w:rPr>
          <w:lang w:eastAsia="en-US"/>
        </w:rPr>
        <w:t>о</w:t>
      </w:r>
      <w:r>
        <w:rPr>
          <w:lang w:eastAsia="en-US"/>
        </w:rPr>
        <w:t xml:space="preserve">нежцев – это самый распространенный ответ горожан. </w:t>
      </w:r>
      <w:r w:rsidR="00EB5777">
        <w:rPr>
          <w:lang w:eastAsia="en-US"/>
        </w:rPr>
        <w:t>А остальные опрошенные чаще соглашаются с тем, что нарушений прав человека в нашей стране стало меньше (</w:t>
      </w:r>
      <w:r w:rsidR="00EB5777" w:rsidRPr="00690932">
        <w:rPr>
          <w:b/>
          <w:lang w:eastAsia="en-US"/>
        </w:rPr>
        <w:t>31%</w:t>
      </w:r>
      <w:r w:rsidR="00EB5777">
        <w:rPr>
          <w:lang w:eastAsia="en-US"/>
        </w:rPr>
        <w:t>), чем с противоположным утве</w:t>
      </w:r>
      <w:r w:rsidR="00EB5777">
        <w:rPr>
          <w:lang w:eastAsia="en-US"/>
        </w:rPr>
        <w:t>р</w:t>
      </w:r>
      <w:r w:rsidR="00EB5777">
        <w:rPr>
          <w:lang w:eastAsia="en-US"/>
        </w:rPr>
        <w:t>ждением (</w:t>
      </w:r>
      <w:r w:rsidR="00EB5777" w:rsidRPr="00690932">
        <w:rPr>
          <w:b/>
          <w:lang w:eastAsia="en-US"/>
        </w:rPr>
        <w:t>21%</w:t>
      </w:r>
      <w:r w:rsidR="00EB5777">
        <w:rPr>
          <w:lang w:eastAsia="en-US"/>
        </w:rPr>
        <w:t xml:space="preserve">). Интересно, </w:t>
      </w:r>
      <w:r>
        <w:rPr>
          <w:lang w:eastAsia="en-US"/>
        </w:rPr>
        <w:t>как выглядят эти показатели в динамике.</w:t>
      </w:r>
      <w:r w:rsidRPr="00B11FBC">
        <w:rPr>
          <w:lang w:eastAsia="en-US"/>
        </w:rPr>
        <w:t xml:space="preserve"> </w:t>
      </w:r>
    </w:p>
    <w:p w:rsidR="00B11FBC" w:rsidRPr="006B1562" w:rsidRDefault="00B11FBC" w:rsidP="00B11FBC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B11FBC" w:rsidRDefault="00B11FBC" w:rsidP="00B11FBC">
      <w:pPr>
        <w:ind w:firstLine="567"/>
        <w:jc w:val="center"/>
        <w:rPr>
          <w:rFonts w:cs="Arial"/>
          <w:b/>
          <w:bCs/>
          <w:i/>
          <w:caps/>
          <w:spacing w:val="-4"/>
        </w:rPr>
      </w:pPr>
      <w:r w:rsidRPr="006B1562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6B1562">
        <w:rPr>
          <w:rFonts w:cs="Arial"/>
          <w:b/>
          <w:bCs/>
          <w:i/>
          <w:spacing w:val="-4"/>
        </w:rPr>
        <w:t>ы думаете, нарушений прав человека в России за последние годы стало больше, меньше или ничего не изменилось</w:t>
      </w:r>
      <w:r w:rsidRPr="006B1562">
        <w:rPr>
          <w:rFonts w:cs="Arial"/>
          <w:b/>
          <w:bCs/>
          <w:i/>
          <w:caps/>
          <w:spacing w:val="-4"/>
        </w:rPr>
        <w:t>?</w:t>
      </w:r>
    </w:p>
    <w:p w:rsidR="00B11FBC" w:rsidRPr="006B1562" w:rsidRDefault="00B11FBC" w:rsidP="00B11FBC">
      <w:pPr>
        <w:ind w:firstLine="567"/>
        <w:jc w:val="center"/>
        <w:rPr>
          <w:b/>
          <w:i/>
          <w:sz w:val="12"/>
          <w:szCs w:val="12"/>
          <w:lang w:eastAsia="en-US"/>
        </w:rPr>
      </w:pPr>
    </w:p>
    <w:p w:rsidR="00B11FBC" w:rsidRDefault="00B11FBC" w:rsidP="00B11FBC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0AEA5A5C" wp14:editId="5B99368B">
            <wp:extent cx="6477000" cy="2390775"/>
            <wp:effectExtent l="0" t="0" r="19050" b="9525"/>
            <wp:docPr id="46" name="Диаграмма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B11FBC" w:rsidRPr="006B1562" w:rsidRDefault="00B11FBC" w:rsidP="00B11FBC">
      <w:pPr>
        <w:ind w:firstLine="567"/>
        <w:jc w:val="both"/>
        <w:rPr>
          <w:sz w:val="12"/>
          <w:szCs w:val="12"/>
          <w:lang w:eastAsia="en-US"/>
        </w:rPr>
      </w:pPr>
    </w:p>
    <w:p w:rsidR="006B3CF7" w:rsidRDefault="005210FF" w:rsidP="005210FF">
      <w:pPr>
        <w:ind w:firstLine="567"/>
        <w:rPr>
          <w:i/>
          <w:lang w:eastAsia="en-US"/>
        </w:rPr>
      </w:pPr>
      <w:r>
        <w:rPr>
          <w:lang w:eastAsia="en-US"/>
        </w:rPr>
        <w:t xml:space="preserve">За последние пять лет число горожан, свидетельствующих о нарастании нарушений гражданских прав и свобод человека в России, сократилось с </w:t>
      </w:r>
      <w:r w:rsidRPr="00690932">
        <w:rPr>
          <w:b/>
          <w:lang w:eastAsia="en-US"/>
        </w:rPr>
        <w:t>48%</w:t>
      </w:r>
      <w:r>
        <w:rPr>
          <w:lang w:eastAsia="en-US"/>
        </w:rPr>
        <w:t xml:space="preserve"> до </w:t>
      </w:r>
      <w:r w:rsidRPr="00690932">
        <w:rPr>
          <w:b/>
          <w:lang w:eastAsia="en-US"/>
        </w:rPr>
        <w:t>21%</w:t>
      </w:r>
      <w:r>
        <w:rPr>
          <w:lang w:eastAsia="en-US"/>
        </w:rPr>
        <w:t xml:space="preserve">. С 2008 года на </w:t>
      </w:r>
      <w:r w:rsidRPr="00690932">
        <w:rPr>
          <w:b/>
          <w:lang w:eastAsia="en-US"/>
        </w:rPr>
        <w:t>22%</w:t>
      </w:r>
      <w:r>
        <w:rPr>
          <w:lang w:eastAsia="en-US"/>
        </w:rPr>
        <w:t xml:space="preserve"> увеличилось колич</w:t>
      </w:r>
      <w:r>
        <w:rPr>
          <w:lang w:eastAsia="en-US"/>
        </w:rPr>
        <w:t>е</w:t>
      </w:r>
      <w:r>
        <w:rPr>
          <w:lang w:eastAsia="en-US"/>
        </w:rPr>
        <w:t xml:space="preserve">ство сторонников мнения, что таких нарушений стало меньше. Хотелось бы </w:t>
      </w:r>
      <w:r w:rsidR="003F5F5B">
        <w:rPr>
          <w:lang w:eastAsia="en-US"/>
        </w:rPr>
        <w:t>в это</w:t>
      </w:r>
      <w:r>
        <w:rPr>
          <w:lang w:eastAsia="en-US"/>
        </w:rPr>
        <w:t xml:space="preserve"> верить. </w:t>
      </w:r>
      <w:r w:rsidR="006B3CF7">
        <w:rPr>
          <w:i/>
          <w:lang w:eastAsia="en-US"/>
        </w:rPr>
        <w:br w:type="page"/>
      </w:r>
    </w:p>
    <w:p w:rsidR="00582EA3" w:rsidRPr="00CC17F2" w:rsidRDefault="00582EA3" w:rsidP="00582EA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82EA3" w:rsidRPr="00CC17F2" w:rsidRDefault="00582EA3" w:rsidP="00582EA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FCE4908" wp14:editId="47D47A98">
            <wp:extent cx="466090" cy="548640"/>
            <wp:effectExtent l="0" t="0" r="0" b="3810"/>
            <wp:docPr id="45" name="Рисунок 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EA3" w:rsidRPr="000455A4" w:rsidRDefault="00582EA3" w:rsidP="00582EA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– </w:t>
      </w:r>
      <w:r w:rsidRPr="00E2498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82EA3" w:rsidRPr="000455A4" w:rsidRDefault="00582EA3" w:rsidP="00582EA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82EA3" w:rsidRPr="0099230E" w:rsidRDefault="00582EA3" w:rsidP="00582EA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 w:rsidR="0099230E"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  <w:r w:rsidR="00B24211">
        <w:rPr>
          <w:rFonts w:ascii="Arial" w:hAnsi="Arial" w:cs="Arial"/>
          <w:sz w:val="20"/>
          <w:szCs w:val="20"/>
        </w:rPr>
        <w:t xml:space="preserve"> </w:t>
      </w:r>
    </w:p>
    <w:p w:rsidR="00582EA3" w:rsidRPr="00CC17F2" w:rsidRDefault="00582EA3" w:rsidP="00582EA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27200" behindDoc="0" locked="0" layoutInCell="1" allowOverlap="1" wp14:anchorId="3D6FE605" wp14:editId="08D82EA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8272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l6z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H6l6z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1951A3" w:rsidRPr="00CC17F2" w:rsidRDefault="00AB620C" w:rsidP="001951A3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5</w:t>
      </w:r>
      <w:r w:rsidR="001951A3" w:rsidRPr="00CC17F2">
        <w:rPr>
          <w:b/>
          <w:i/>
          <w:caps/>
          <w:spacing w:val="-4"/>
        </w:rPr>
        <w:t xml:space="preserve"> </w:t>
      </w:r>
      <w:r w:rsidR="001951A3" w:rsidRPr="00CC17F2">
        <w:rPr>
          <w:b/>
          <w:i/>
          <w:spacing w:val="-4"/>
        </w:rPr>
        <w:t>раздел</w:t>
      </w:r>
      <w:r w:rsidR="001951A3" w:rsidRPr="00CC17F2">
        <w:rPr>
          <w:b/>
          <w:i/>
          <w:caps/>
          <w:spacing w:val="-4"/>
        </w:rPr>
        <w:t xml:space="preserve">:  </w:t>
      </w:r>
      <w:r w:rsidR="00786A49" w:rsidRPr="00786A49">
        <w:rPr>
          <w:b/>
          <w:i/>
          <w:caps/>
          <w:spacing w:val="-4"/>
        </w:rPr>
        <w:t>КЛАНЫ И КЛАНОВОСТЬ: МИФ ИЛИ РЕАЛЬНОСТЬ?</w:t>
      </w:r>
    </w:p>
    <w:p w:rsidR="00582EA3" w:rsidRDefault="00D10EAC" w:rsidP="0099230E">
      <w:pPr>
        <w:keepNext/>
        <w:ind w:left="1985"/>
        <w:jc w:val="both"/>
        <w:outlineLvl w:val="2"/>
        <w:rPr>
          <w:rFonts w:cs="Arial"/>
          <w:b/>
          <w:bCs/>
          <w:caps/>
          <w:spacing w:val="-4"/>
        </w:rPr>
      </w:pPr>
      <w:r w:rsidRPr="00D10EAC">
        <w:rPr>
          <w:rFonts w:cs="Arial"/>
          <w:b/>
          <w:bCs/>
          <w:caps/>
          <w:spacing w:val="-4"/>
        </w:rPr>
        <w:t>СКАЖИТЕ, ПОЖАЛУЙСТА, КТО ИЛИ ЧТО ТОРМОЗИТ РАЗВИТИЕ ВОР</w:t>
      </w:r>
      <w:r w:rsidRPr="00D10EAC">
        <w:rPr>
          <w:rFonts w:cs="Arial"/>
          <w:b/>
          <w:bCs/>
          <w:caps/>
          <w:spacing w:val="-4"/>
        </w:rPr>
        <w:t>О</w:t>
      </w:r>
      <w:r w:rsidRPr="00D10EAC">
        <w:rPr>
          <w:rFonts w:cs="Arial"/>
          <w:b/>
          <w:bCs/>
          <w:caps/>
          <w:spacing w:val="-4"/>
        </w:rPr>
        <w:t>НЕЖСКОЙ ОБЛАСТИ?</w:t>
      </w:r>
    </w:p>
    <w:p w:rsidR="00582EA3" w:rsidRPr="000B10B1" w:rsidRDefault="00582EA3" w:rsidP="00582EA3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690932">
        <w:rPr>
          <w:i/>
          <w:lang w:eastAsia="en-US"/>
        </w:rPr>
        <w:t>4</w:t>
      </w:r>
      <w:r w:rsidR="0099230E">
        <w:rPr>
          <w:i/>
          <w:lang w:eastAsia="en-US"/>
        </w:rPr>
        <w:t xml:space="preserve"> (окончание таблицы на следующей странице)</w:t>
      </w:r>
    </w:p>
    <w:bookmarkStart w:id="14" w:name="_MON_1485779441"/>
    <w:bookmarkEnd w:id="14"/>
    <w:p w:rsidR="00582EA3" w:rsidRDefault="003F5F5B" w:rsidP="00582EA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717" w:dyaOrig="7045">
          <v:shape id="_x0000_i1038" type="#_x0000_t75" style="width:404.25pt;height:332.25pt" o:ole="" fillcolor="window">
            <v:imagedata r:id="rId49" o:title=""/>
          </v:shape>
          <o:OLEObject Type="Embed" ProgID="Excel.Sheet.12" ShapeID="_x0000_i1038" DrawAspect="Content" ObjectID="_1518359506" r:id="rId50"/>
        </w:object>
      </w:r>
    </w:p>
    <w:p w:rsidR="00D10EAC" w:rsidRDefault="00582EA3" w:rsidP="00582EA3">
      <w:pPr>
        <w:jc w:val="center"/>
        <w:rPr>
          <w:i/>
          <w:lang w:eastAsia="en-US"/>
        </w:rPr>
      </w:pPr>
      <w:proofErr w:type="gramStart"/>
      <w:r w:rsidRPr="006D249F">
        <w:rPr>
          <w:i/>
          <w:lang w:eastAsia="en-US"/>
        </w:rPr>
        <w:t xml:space="preserve">(Примечание: </w:t>
      </w:r>
      <w:r w:rsidR="003F5F5B">
        <w:rPr>
          <w:i/>
          <w:lang w:eastAsia="en-US"/>
        </w:rPr>
        <w:t>ввиду того</w:t>
      </w:r>
      <w:r w:rsidR="00D10EAC">
        <w:rPr>
          <w:i/>
          <w:lang w:eastAsia="en-US"/>
        </w:rPr>
        <w:t xml:space="preserve"> что на вопрос допускалось несколько вариантов ответа, </w:t>
      </w:r>
      <w:proofErr w:type="gramEnd"/>
    </w:p>
    <w:p w:rsidR="0099230E" w:rsidRDefault="00582EA3" w:rsidP="00582EA3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распределение ответов респондентов по строке </w:t>
      </w:r>
      <w:r w:rsidR="00D10EAC"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</w:t>
      </w:r>
      <w:r w:rsidR="00963D0A">
        <w:rPr>
          <w:i/>
          <w:lang w:eastAsia="en-US"/>
        </w:rPr>
        <w:t xml:space="preserve">. </w:t>
      </w:r>
    </w:p>
    <w:p w:rsidR="00582EA3" w:rsidRDefault="00963D0A" w:rsidP="00582EA3">
      <w:pPr>
        <w:jc w:val="center"/>
        <w:rPr>
          <w:i/>
          <w:lang w:eastAsia="en-US"/>
        </w:rPr>
      </w:pPr>
      <w:proofErr w:type="gramStart"/>
      <w:r>
        <w:rPr>
          <w:i/>
          <w:lang w:eastAsia="en-US"/>
        </w:rPr>
        <w:t>Ответы ранжированы в порядке убывания.</w:t>
      </w:r>
      <w:r w:rsidR="00582EA3" w:rsidRPr="006D249F">
        <w:rPr>
          <w:i/>
          <w:lang w:eastAsia="en-US"/>
        </w:rPr>
        <w:t>)</w:t>
      </w:r>
      <w:proofErr w:type="gramEnd"/>
    </w:p>
    <w:p w:rsidR="00582EA3" w:rsidRPr="0099230E" w:rsidRDefault="00FA5802" w:rsidP="0099230E">
      <w:pPr>
        <w:ind w:firstLine="567"/>
        <w:jc w:val="both"/>
      </w:pPr>
      <w:r w:rsidRPr="0099230E">
        <w:t xml:space="preserve">Главный тормоз для развития Воронежской области, по мнению населения, </w:t>
      </w:r>
      <w:r w:rsidR="003F5F5B">
        <w:t>–</w:t>
      </w:r>
      <w:r w:rsidR="00842F3D" w:rsidRPr="0099230E">
        <w:t xml:space="preserve"> чиновники (</w:t>
      </w:r>
      <w:r w:rsidR="00842F3D" w:rsidRPr="0099230E">
        <w:rPr>
          <w:b/>
        </w:rPr>
        <w:t>60%</w:t>
      </w:r>
      <w:r w:rsidR="00842F3D" w:rsidRPr="0099230E">
        <w:t xml:space="preserve">), т.е. как раз те лица, которые призваны быть для области мотором. Чем выше у горожан уровень образования, тем </w:t>
      </w:r>
      <w:r w:rsidR="00B24211" w:rsidRPr="0099230E">
        <w:t xml:space="preserve">громче звучат </w:t>
      </w:r>
      <w:r w:rsidR="00842F3D" w:rsidRPr="0099230E">
        <w:t xml:space="preserve">обвинения в адрес бюрократического аппарата. </w:t>
      </w:r>
    </w:p>
    <w:p w:rsidR="00B24211" w:rsidRPr="0099230E" w:rsidRDefault="00B24211" w:rsidP="0099230E">
      <w:pPr>
        <w:ind w:firstLine="567"/>
        <w:jc w:val="both"/>
      </w:pPr>
      <w:r w:rsidRPr="0099230E">
        <w:t>Вторая причина остановки на пути в «светлое будущее» - менталитет самих жителей области. Так самокритично ответил каждый пятый опрошенный (</w:t>
      </w:r>
      <w:r w:rsidRPr="00324AE2">
        <w:rPr>
          <w:b/>
        </w:rPr>
        <w:t>20%</w:t>
      </w:r>
      <w:r w:rsidRPr="0099230E">
        <w:t>). Особенно часто на этом настаивают молодые люди (</w:t>
      </w:r>
      <w:r w:rsidRPr="00324AE2">
        <w:rPr>
          <w:b/>
        </w:rPr>
        <w:t>28%</w:t>
      </w:r>
      <w:r w:rsidRPr="0099230E">
        <w:t xml:space="preserve">). По мере </w:t>
      </w:r>
      <w:r w:rsidR="003F5F5B">
        <w:t>повышения</w:t>
      </w:r>
      <w:r w:rsidRPr="0099230E">
        <w:t xml:space="preserve"> уровня материального положения число сторонников этого мнения возрастает до </w:t>
      </w:r>
      <w:r w:rsidRPr="00324AE2">
        <w:rPr>
          <w:b/>
        </w:rPr>
        <w:t>31%</w:t>
      </w:r>
      <w:r w:rsidRPr="0099230E">
        <w:t xml:space="preserve">. </w:t>
      </w:r>
    </w:p>
    <w:p w:rsidR="00085CD8" w:rsidRPr="00324AE2" w:rsidRDefault="00085CD8" w:rsidP="0099230E">
      <w:pPr>
        <w:ind w:firstLine="567"/>
        <w:jc w:val="both"/>
        <w:rPr>
          <w:spacing w:val="-2"/>
        </w:rPr>
      </w:pPr>
      <w:r w:rsidRPr="00324AE2">
        <w:rPr>
          <w:spacing w:val="-2"/>
        </w:rPr>
        <w:t>О неких таинственных кланах, мешающих прогрессу области в экономической и политической сф</w:t>
      </w:r>
      <w:r w:rsidRPr="00324AE2">
        <w:rPr>
          <w:spacing w:val="-2"/>
        </w:rPr>
        <w:t>е</w:t>
      </w:r>
      <w:r w:rsidRPr="00324AE2">
        <w:rPr>
          <w:spacing w:val="-2"/>
        </w:rPr>
        <w:t xml:space="preserve">рах, заявили </w:t>
      </w:r>
      <w:r w:rsidRPr="00324AE2">
        <w:rPr>
          <w:b/>
          <w:spacing w:val="-2"/>
        </w:rPr>
        <w:t>20%</w:t>
      </w:r>
      <w:r w:rsidRPr="00324AE2">
        <w:rPr>
          <w:spacing w:val="-2"/>
        </w:rPr>
        <w:t xml:space="preserve"> опрошенных. Чаще других на кланы указывали люди с высшим образованием (</w:t>
      </w:r>
      <w:r w:rsidRPr="00324AE2">
        <w:rPr>
          <w:b/>
          <w:spacing w:val="-2"/>
        </w:rPr>
        <w:t>25%</w:t>
      </w:r>
      <w:r w:rsidRPr="00324AE2">
        <w:rPr>
          <w:spacing w:val="-2"/>
        </w:rPr>
        <w:t xml:space="preserve">). </w:t>
      </w:r>
    </w:p>
    <w:p w:rsidR="00085CD8" w:rsidRPr="0099230E" w:rsidRDefault="00085CD8" w:rsidP="0099230E">
      <w:pPr>
        <w:ind w:firstLine="567"/>
        <w:jc w:val="both"/>
      </w:pPr>
      <w:r w:rsidRPr="0099230E">
        <w:t>А ещё ставят палки в колеса криминальные структуры</w:t>
      </w:r>
      <w:r w:rsidR="00B606C2" w:rsidRPr="0099230E">
        <w:t xml:space="preserve">, как считают </w:t>
      </w:r>
      <w:r w:rsidR="00B606C2" w:rsidRPr="00324AE2">
        <w:rPr>
          <w:b/>
        </w:rPr>
        <w:t>15%</w:t>
      </w:r>
      <w:r w:rsidR="00B606C2" w:rsidRPr="0099230E">
        <w:t xml:space="preserve"> горожан. Среди пожилых людей обвинения в адрес преступного мира возрастают до </w:t>
      </w:r>
      <w:r w:rsidR="00B606C2" w:rsidRPr="00324AE2">
        <w:rPr>
          <w:b/>
        </w:rPr>
        <w:t>23%</w:t>
      </w:r>
      <w:r w:rsidR="00B606C2" w:rsidRPr="0099230E">
        <w:t xml:space="preserve">.  </w:t>
      </w:r>
    </w:p>
    <w:p w:rsidR="00B606C2" w:rsidRPr="0099230E" w:rsidRDefault="00B606C2" w:rsidP="0099230E">
      <w:pPr>
        <w:ind w:firstLine="567"/>
        <w:jc w:val="both"/>
      </w:pPr>
      <w:r w:rsidRPr="0099230E">
        <w:t>Воронежцы сетуют на то, что Воронежская область обделена вниманием федерального центра (</w:t>
      </w:r>
      <w:r w:rsidRPr="00324AE2">
        <w:rPr>
          <w:b/>
        </w:rPr>
        <w:t>14%</w:t>
      </w:r>
      <w:r w:rsidRPr="0099230E">
        <w:t xml:space="preserve">), а также просто жалуются </w:t>
      </w:r>
      <w:r w:rsidR="003F5F5B">
        <w:t xml:space="preserve">на </w:t>
      </w:r>
      <w:r w:rsidRPr="0099230E">
        <w:t>внешние обстоятельства и наследие прошлых времен (</w:t>
      </w:r>
      <w:r w:rsidRPr="00324AE2">
        <w:rPr>
          <w:b/>
        </w:rPr>
        <w:t>13%</w:t>
      </w:r>
      <w:r w:rsidRPr="0099230E">
        <w:t>). Чаще дру</w:t>
      </w:r>
      <w:r w:rsidR="003F5F5B">
        <w:t>гих чувствуют себя осироте</w:t>
      </w:r>
      <w:r w:rsidRPr="0099230E">
        <w:t>вшими без федеральной помощи самые бедные слои населения (</w:t>
      </w:r>
      <w:r w:rsidRPr="00324AE2">
        <w:rPr>
          <w:b/>
        </w:rPr>
        <w:t>25%</w:t>
      </w:r>
      <w:r w:rsidRPr="0099230E">
        <w:t>)</w:t>
      </w:r>
    </w:p>
    <w:p w:rsidR="00963EE4" w:rsidRPr="00324AE2" w:rsidRDefault="00963EE4" w:rsidP="0099230E">
      <w:pPr>
        <w:ind w:firstLine="567"/>
        <w:jc w:val="both"/>
      </w:pPr>
      <w:r w:rsidRPr="00324AE2">
        <w:t>Реже всего ругают горожане бизнесменов и руководителей местных предприятий, хотя и в их адрес тоже имеется немало претензий (</w:t>
      </w:r>
      <w:r w:rsidRPr="00324AE2">
        <w:rPr>
          <w:b/>
        </w:rPr>
        <w:t>12%</w:t>
      </w:r>
      <w:r w:rsidRPr="00324AE2">
        <w:t>). Молодые люди предъявляют к предпринимателям претензии ч</w:t>
      </w:r>
      <w:r w:rsidRPr="00324AE2">
        <w:t>а</w:t>
      </w:r>
      <w:r w:rsidRPr="00324AE2">
        <w:t>ще других (</w:t>
      </w:r>
      <w:r w:rsidRPr="00324AE2">
        <w:rPr>
          <w:b/>
        </w:rPr>
        <w:t>17%</w:t>
      </w:r>
      <w:r w:rsidRPr="00324AE2">
        <w:t xml:space="preserve">). </w:t>
      </w:r>
    </w:p>
    <w:p w:rsidR="00963EE4" w:rsidRPr="0099230E" w:rsidRDefault="00963EE4" w:rsidP="0099230E">
      <w:pPr>
        <w:ind w:firstLine="567"/>
        <w:rPr>
          <w:spacing w:val="-2"/>
        </w:rPr>
      </w:pPr>
      <w:r w:rsidRPr="0099230E">
        <w:rPr>
          <w:spacing w:val="-2"/>
        </w:rPr>
        <w:t xml:space="preserve">Только </w:t>
      </w:r>
      <w:r w:rsidRPr="0099230E">
        <w:rPr>
          <w:b/>
          <w:spacing w:val="-2"/>
        </w:rPr>
        <w:t>7%</w:t>
      </w:r>
      <w:r w:rsidRPr="0099230E">
        <w:rPr>
          <w:spacing w:val="-2"/>
        </w:rPr>
        <w:t xml:space="preserve"> не нашлись с ответом на этот вопрос. Очевидно, что ответ здесь не лежит на поверхности. </w:t>
      </w:r>
    </w:p>
    <w:p w:rsidR="00842F3D" w:rsidRDefault="001C67FE" w:rsidP="00324AE2">
      <w:pPr>
        <w:ind w:firstLine="567"/>
        <w:rPr>
          <w:rFonts w:cs="Arial"/>
          <w:b/>
          <w:bCs/>
          <w:i/>
          <w:spacing w:val="-4"/>
        </w:rPr>
      </w:pPr>
      <w:r w:rsidRPr="0099230E">
        <w:t>В позиции «другое» были собраны такие ответы</w:t>
      </w:r>
      <w:r w:rsidR="003F5F5B">
        <w:t>,</w:t>
      </w:r>
      <w:r w:rsidRPr="0099230E">
        <w:t xml:space="preserve"> как «ничто не тормозит, область достаточно устойчиво развивается», «коррупция в органах власти»,  «нет градообразующих предприятий, негде р</w:t>
      </w:r>
      <w:r w:rsidRPr="0099230E">
        <w:t>а</w:t>
      </w:r>
      <w:r w:rsidRPr="0099230E">
        <w:t xml:space="preserve">ботать», «прокуратура, суды», «внешнеэкономическая и внешнеполитическая ситуация в стране». </w:t>
      </w:r>
      <w:r w:rsidR="00842F3D">
        <w:rPr>
          <w:rFonts w:cs="Arial"/>
          <w:b/>
          <w:bCs/>
          <w:i/>
          <w:spacing w:val="-4"/>
        </w:rPr>
        <w:br w:type="page"/>
      </w:r>
    </w:p>
    <w:p w:rsidR="0099230E" w:rsidRPr="00CC17F2" w:rsidRDefault="0099230E" w:rsidP="0099230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9230E" w:rsidRPr="00CC17F2" w:rsidRDefault="0099230E" w:rsidP="0099230E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8817DAC" wp14:editId="4ABF2F9D">
            <wp:extent cx="466090" cy="548640"/>
            <wp:effectExtent l="0" t="0" r="0" b="3810"/>
            <wp:docPr id="51" name="Рисунок 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30E" w:rsidRPr="000455A4" w:rsidRDefault="0099230E" w:rsidP="0099230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– </w:t>
      </w:r>
      <w:r w:rsidRPr="00E2498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9230E" w:rsidRPr="000455A4" w:rsidRDefault="0099230E" w:rsidP="0099230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9230E" w:rsidRPr="0099230E" w:rsidRDefault="0099230E" w:rsidP="0099230E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  <w:r>
        <w:rPr>
          <w:rFonts w:ascii="Arial" w:hAnsi="Arial" w:cs="Arial"/>
          <w:sz w:val="20"/>
          <w:szCs w:val="20"/>
        </w:rPr>
        <w:t xml:space="preserve"> </w:t>
      </w:r>
    </w:p>
    <w:p w:rsidR="0099230E" w:rsidRPr="00CC17F2" w:rsidRDefault="0099230E" w:rsidP="0099230E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64064" behindDoc="0" locked="0" layoutInCell="1" allowOverlap="1" wp14:anchorId="239264BE" wp14:editId="422F842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864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SUi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2DPBI30KPuy+bj5qb70X3d3KDNp+5X97371t12P7vbzTXEd5vPEPtkd7db&#10;vkFwHLRstc0BciwvjFeDrOSlPlfknUVSjWss5yzUdLXWcE/qT8QPjviJ1cBo1r5SFPbghVNB2FVl&#10;Gg8JkqFV6N/60D+2cojA4mDQP80SqIP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TXSUi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99230E" w:rsidRDefault="0099230E" w:rsidP="0099230E">
      <w:pPr>
        <w:keepNext/>
        <w:ind w:left="1985"/>
        <w:jc w:val="both"/>
        <w:outlineLvl w:val="2"/>
        <w:rPr>
          <w:rFonts w:cs="Arial"/>
          <w:b/>
          <w:bCs/>
          <w:caps/>
          <w:spacing w:val="-4"/>
        </w:rPr>
      </w:pPr>
      <w:r w:rsidRPr="00D10EAC">
        <w:rPr>
          <w:rFonts w:cs="Arial"/>
          <w:b/>
          <w:bCs/>
          <w:caps/>
          <w:spacing w:val="-4"/>
        </w:rPr>
        <w:t>СКАЖИТЕ, ПОЖАЛУЙСТА, КТО ИЛИ ЧТО ТОРМОЗИТ РАЗВИТИЕ ВОР</w:t>
      </w:r>
      <w:r w:rsidRPr="00D10EAC">
        <w:rPr>
          <w:rFonts w:cs="Arial"/>
          <w:b/>
          <w:bCs/>
          <w:caps/>
          <w:spacing w:val="-4"/>
        </w:rPr>
        <w:t>О</w:t>
      </w:r>
      <w:r w:rsidRPr="00D10EAC">
        <w:rPr>
          <w:rFonts w:cs="Arial"/>
          <w:b/>
          <w:bCs/>
          <w:caps/>
          <w:spacing w:val="-4"/>
        </w:rPr>
        <w:t>НЕЖСКОЙ ОБЛАСТИ?</w:t>
      </w:r>
    </w:p>
    <w:p w:rsidR="0099230E" w:rsidRPr="000B10B1" w:rsidRDefault="00324AE2" w:rsidP="0099230E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Окончание таблицы </w:t>
      </w:r>
      <w:r w:rsidR="0099230E">
        <w:rPr>
          <w:i/>
          <w:lang w:eastAsia="en-US"/>
        </w:rPr>
        <w:t>1</w:t>
      </w:r>
      <w:r w:rsidR="00FE6347">
        <w:rPr>
          <w:i/>
          <w:lang w:eastAsia="en-US"/>
        </w:rPr>
        <w:t>4</w:t>
      </w:r>
    </w:p>
    <w:p w:rsidR="0099230E" w:rsidRDefault="00324AE2" w:rsidP="0099230E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480" w:dyaOrig="7146">
          <v:shape id="_x0000_i1039" type="#_x0000_t75" style="width:440.25pt;height:336.75pt" o:ole="" fillcolor="window">
            <v:imagedata r:id="rId51" o:title=""/>
          </v:shape>
          <o:OLEObject Type="Embed" ProgID="Excel.Sheet.12" ShapeID="_x0000_i1039" DrawAspect="Content" ObjectID="_1518359507" r:id="rId52"/>
        </w:object>
      </w:r>
    </w:p>
    <w:p w:rsidR="001C67FE" w:rsidRPr="00963EE4" w:rsidRDefault="001C67FE" w:rsidP="001C67FE">
      <w:pPr>
        <w:ind w:firstLine="567"/>
        <w:rPr>
          <w:lang w:eastAsia="en-US"/>
        </w:rPr>
      </w:pPr>
      <w:r>
        <w:rPr>
          <w:lang w:eastAsia="en-US"/>
        </w:rPr>
        <w:t xml:space="preserve">Этот же вопрос мы задавали воронежцам пять лет назад </w:t>
      </w:r>
      <w:r w:rsidRPr="00963EE4">
        <w:rPr>
          <w:lang w:eastAsia="en-US"/>
        </w:rPr>
        <w:t>[</w:t>
      </w:r>
      <w:r>
        <w:rPr>
          <w:lang w:eastAsia="en-US"/>
        </w:rPr>
        <w:t>Бюллетень 2005-01</w:t>
      </w:r>
      <w:r w:rsidRPr="00963EE4">
        <w:rPr>
          <w:lang w:eastAsia="en-US"/>
        </w:rPr>
        <w:t>]</w:t>
      </w:r>
      <w:r>
        <w:rPr>
          <w:lang w:eastAsia="en-US"/>
        </w:rPr>
        <w:t xml:space="preserve">. Сравним ответы. </w:t>
      </w:r>
    </w:p>
    <w:p w:rsidR="001C67FE" w:rsidRPr="0099230E" w:rsidRDefault="001C67FE" w:rsidP="0099230E"/>
    <w:p w:rsidR="00FA5802" w:rsidRPr="0099230E" w:rsidRDefault="00FA5802" w:rsidP="0099230E">
      <w:pPr>
        <w:jc w:val="center"/>
        <w:rPr>
          <w:b/>
          <w:i/>
        </w:rPr>
      </w:pPr>
      <w:r w:rsidRPr="0099230E">
        <w:rPr>
          <w:b/>
          <w:i/>
        </w:rPr>
        <w:t>Скажите, пожалуйста, кто или что тормозит развитие Воронежской области?</w:t>
      </w:r>
    </w:p>
    <w:p w:rsidR="00FB7ABC" w:rsidRPr="00963EE4" w:rsidRDefault="00FB7ABC" w:rsidP="00582EA3">
      <w:pPr>
        <w:rPr>
          <w:i/>
          <w:color w:val="FF0000"/>
          <w:lang w:eastAsia="en-US"/>
        </w:rPr>
      </w:pPr>
    </w:p>
    <w:tbl>
      <w:tblPr>
        <w:tblW w:w="8697" w:type="dxa"/>
        <w:jc w:val="center"/>
        <w:tblInd w:w="93" w:type="dxa"/>
        <w:tblLook w:val="04A0" w:firstRow="1" w:lastRow="0" w:firstColumn="1" w:lastColumn="0" w:noHBand="0" w:noVBand="1"/>
      </w:tblPr>
      <w:tblGrid>
        <w:gridCol w:w="2267"/>
        <w:gridCol w:w="680"/>
        <w:gridCol w:w="680"/>
        <w:gridCol w:w="620"/>
        <w:gridCol w:w="696"/>
        <w:gridCol w:w="1100"/>
        <w:gridCol w:w="860"/>
        <w:gridCol w:w="617"/>
        <w:gridCol w:w="560"/>
        <w:gridCol w:w="617"/>
      </w:tblGrid>
      <w:tr w:rsidR="00FB7ABC" w:rsidTr="00324AE2">
        <w:trPr>
          <w:trHeight w:val="3060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B7ABC" w:rsidRDefault="00FB7AB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B7ABC" w:rsidRDefault="00FB7AB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Чиновники. Бюрократический аппарат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B7ABC" w:rsidRDefault="00FB7AB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Обстоятельства. Наследие прошлых времен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B7ABC" w:rsidRDefault="00FB7AB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Менталитет жителей области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E6347" w:rsidRDefault="00FB7AB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Невнимание к области </w:t>
            </w:r>
          </w:p>
          <w:p w:rsidR="00FB7ABC" w:rsidRDefault="00FB7AB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федерального центра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E6347" w:rsidRDefault="00FB7AB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Действия, так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называемых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, </w:t>
            </w:r>
          </w:p>
          <w:p w:rsidR="00FE6347" w:rsidRDefault="00FB7AB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кланов в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экономической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FB7ABC" w:rsidRDefault="00FB7AB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и политической сферах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B7ABC" w:rsidRDefault="00FB7AB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Бизнесмены, руководители предприятий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B7ABC" w:rsidRDefault="00FB7AB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Криминальные структуры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B7ABC" w:rsidRDefault="00FB7AB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Другое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B7ABC" w:rsidRDefault="00FB7AB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Затрудняюсь ответить</w:t>
            </w:r>
          </w:p>
        </w:tc>
      </w:tr>
      <w:tr w:rsidR="00FB7ABC" w:rsidTr="00324AE2">
        <w:trPr>
          <w:trHeight w:val="461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Март 2010 года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60%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15%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21%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17%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30%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17%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21%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2%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10%</w:t>
            </w:r>
          </w:p>
        </w:tc>
      </w:tr>
      <w:tr w:rsidR="00FB7ABC" w:rsidTr="00324AE2">
        <w:trPr>
          <w:trHeight w:val="461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Февраль 2015 года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60%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20%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20%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15%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14%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13%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12%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4%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7ABC" w:rsidRDefault="00FB7ABC" w:rsidP="00324AE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7%</w:t>
            </w:r>
          </w:p>
        </w:tc>
      </w:tr>
    </w:tbl>
    <w:p w:rsidR="00FB7ABC" w:rsidRDefault="00FB7ABC" w:rsidP="00582EA3">
      <w:pPr>
        <w:rPr>
          <w:i/>
          <w:lang w:eastAsia="en-US"/>
        </w:rPr>
      </w:pPr>
    </w:p>
    <w:p w:rsidR="001C67FE" w:rsidRDefault="0067339E" w:rsidP="00A662F8">
      <w:pPr>
        <w:ind w:firstLine="567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t>За пять прошедших лет с воронежских чиновников так и не снято клеймо «главного тормоза» ра</w:t>
      </w:r>
      <w:r>
        <w:rPr>
          <w:lang w:eastAsia="en-US"/>
        </w:rPr>
        <w:t>з</w:t>
      </w:r>
      <w:r>
        <w:rPr>
          <w:lang w:eastAsia="en-US"/>
        </w:rPr>
        <w:t>вития области (</w:t>
      </w:r>
      <w:r w:rsidRPr="00324AE2">
        <w:rPr>
          <w:b/>
          <w:lang w:eastAsia="en-US"/>
        </w:rPr>
        <w:t>60%</w:t>
      </w:r>
      <w:r>
        <w:rPr>
          <w:lang w:eastAsia="en-US"/>
        </w:rPr>
        <w:t xml:space="preserve">). Экономические и политические кланы значительно утратили свою силу и влияние в глазах населения (с </w:t>
      </w:r>
      <w:r w:rsidRPr="00324AE2">
        <w:rPr>
          <w:b/>
          <w:lang w:eastAsia="en-US"/>
        </w:rPr>
        <w:t>30%</w:t>
      </w:r>
      <w:r>
        <w:rPr>
          <w:lang w:eastAsia="en-US"/>
        </w:rPr>
        <w:t xml:space="preserve"> до </w:t>
      </w:r>
      <w:r w:rsidRPr="00324AE2">
        <w:rPr>
          <w:b/>
          <w:lang w:eastAsia="en-US"/>
        </w:rPr>
        <w:t>14%</w:t>
      </w:r>
      <w:r>
        <w:rPr>
          <w:lang w:eastAsia="en-US"/>
        </w:rPr>
        <w:t xml:space="preserve">). Снизилась роль криминальных структур (с </w:t>
      </w:r>
      <w:r w:rsidRPr="00324AE2">
        <w:rPr>
          <w:b/>
          <w:lang w:eastAsia="en-US"/>
        </w:rPr>
        <w:t>21%</w:t>
      </w:r>
      <w:r>
        <w:rPr>
          <w:lang w:eastAsia="en-US"/>
        </w:rPr>
        <w:t xml:space="preserve"> до </w:t>
      </w:r>
      <w:r w:rsidRPr="00324AE2">
        <w:rPr>
          <w:b/>
          <w:lang w:eastAsia="en-US"/>
        </w:rPr>
        <w:t>12%</w:t>
      </w:r>
      <w:r>
        <w:rPr>
          <w:lang w:eastAsia="en-US"/>
        </w:rPr>
        <w:t xml:space="preserve">). </w:t>
      </w:r>
      <w:r w:rsidR="001C67FE">
        <w:rPr>
          <w:lang w:eastAsia="en-US"/>
        </w:rPr>
        <w:t>То обсто</w:t>
      </w:r>
      <w:r w:rsidR="001C67FE">
        <w:rPr>
          <w:lang w:eastAsia="en-US"/>
        </w:rPr>
        <w:t>я</w:t>
      </w:r>
      <w:r w:rsidR="001C67FE">
        <w:rPr>
          <w:lang w:eastAsia="en-US"/>
        </w:rPr>
        <w:t>тельство, что вдвое снизилось влияние экономических, политических и преступных группировок, свид</w:t>
      </w:r>
      <w:r w:rsidR="001C67FE">
        <w:rPr>
          <w:lang w:eastAsia="en-US"/>
        </w:rPr>
        <w:t>е</w:t>
      </w:r>
      <w:r w:rsidR="001C67FE">
        <w:rPr>
          <w:lang w:eastAsia="en-US"/>
        </w:rPr>
        <w:t xml:space="preserve">тельствует о том, что окрепла законная власть в городе, как говорят, вошла в силу.  </w:t>
      </w:r>
      <w:r w:rsidR="001C67FE">
        <w:rPr>
          <w:rFonts w:ascii="Arial" w:hAnsi="Arial" w:cs="Arial"/>
          <w:b/>
          <w:sz w:val="22"/>
          <w:szCs w:val="22"/>
        </w:rPr>
        <w:br w:type="page"/>
      </w:r>
    </w:p>
    <w:p w:rsidR="00963D0A" w:rsidRPr="00CC17F2" w:rsidRDefault="00963D0A" w:rsidP="00963D0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63D0A" w:rsidRPr="00CC17F2" w:rsidRDefault="00963D0A" w:rsidP="00963D0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3EE59D6" wp14:editId="59F93604">
            <wp:extent cx="466090" cy="548640"/>
            <wp:effectExtent l="0" t="0" r="0" b="3810"/>
            <wp:docPr id="70" name="Рисунок 7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D0A" w:rsidRPr="000455A4" w:rsidRDefault="00963D0A" w:rsidP="00963D0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– </w:t>
      </w:r>
      <w:r w:rsidRPr="00E2498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63D0A" w:rsidRPr="000455A4" w:rsidRDefault="00963D0A" w:rsidP="00963D0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63D0A" w:rsidRPr="000455A4" w:rsidRDefault="00963D0A" w:rsidP="00963D0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 w:rsidR="000D0A15"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963D0A" w:rsidRPr="00CC17F2" w:rsidRDefault="00963D0A" w:rsidP="00963D0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29248" behindDoc="0" locked="0" layoutInCell="1" allowOverlap="1" wp14:anchorId="489A1809" wp14:editId="5A98F04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8292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U+7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/zlP&#10;u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963D0A" w:rsidRDefault="00963D0A" w:rsidP="00963D0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63D0A">
        <w:rPr>
          <w:rFonts w:cs="Arial"/>
          <w:b/>
          <w:bCs/>
          <w:caps/>
          <w:spacing w:val="-4"/>
        </w:rPr>
        <w:t>КАК ВЫ СЧИТАЕТЕ, ЕСТЬ ЛИ В НАШЕМ РЕГИОНЕ КЛАНЫ, ТО ЕСТЬ З</w:t>
      </w:r>
      <w:r w:rsidRPr="00963D0A">
        <w:rPr>
          <w:rFonts w:cs="Arial"/>
          <w:b/>
          <w:bCs/>
          <w:caps/>
          <w:spacing w:val="-4"/>
        </w:rPr>
        <w:t>А</w:t>
      </w:r>
      <w:r w:rsidRPr="00963D0A">
        <w:rPr>
          <w:rFonts w:cs="Arial"/>
          <w:b/>
          <w:bCs/>
          <w:caps/>
          <w:spacing w:val="-4"/>
        </w:rPr>
        <w:t>МКНУТЫЕ ГРУППИРОВКИ ЛЮДЕЙ, ОБЪЕДИНЕННЫХ ХОЗЯЙСТВЕННЫМИ И ОБЩЕСТВЕННЫМИ УЗАМИ В ЦЕЛЯХ ЛИЧНОГО ОБОГАЩЕНИЯ И/ИЛИ УС</w:t>
      </w:r>
      <w:r w:rsidRPr="00963D0A">
        <w:rPr>
          <w:rFonts w:cs="Arial"/>
          <w:b/>
          <w:bCs/>
          <w:caps/>
          <w:spacing w:val="-4"/>
        </w:rPr>
        <w:t>И</w:t>
      </w:r>
      <w:r w:rsidRPr="00963D0A">
        <w:rPr>
          <w:rFonts w:cs="Arial"/>
          <w:b/>
          <w:bCs/>
          <w:caps/>
          <w:spacing w:val="-4"/>
        </w:rPr>
        <w:t>ЛЕНИЯ ПОЛИТИЧЕСКОГО ВЛИЯНИЯ В РЕГИОНЕ?</w:t>
      </w:r>
    </w:p>
    <w:p w:rsidR="00963D0A" w:rsidRPr="000B10B1" w:rsidRDefault="00963D0A" w:rsidP="00963D0A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FE6347">
        <w:rPr>
          <w:i/>
          <w:lang w:eastAsia="en-US"/>
        </w:rPr>
        <w:t>5</w:t>
      </w:r>
    </w:p>
    <w:bookmarkStart w:id="15" w:name="_MON_1485780338"/>
    <w:bookmarkEnd w:id="15"/>
    <w:p w:rsidR="00963D0A" w:rsidRDefault="001951A3" w:rsidP="00963D0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485" w:dyaOrig="5869">
          <v:shape id="_x0000_i1040" type="#_x0000_t75" style="width:486pt;height:276.75pt" o:ole="" fillcolor="window">
            <v:imagedata r:id="rId53" o:title=""/>
          </v:shape>
          <o:OLEObject Type="Embed" ProgID="Excel.Sheet.12" ShapeID="_x0000_i1040" DrawAspect="Content" ObjectID="_1518359508" r:id="rId54"/>
        </w:object>
      </w:r>
    </w:p>
    <w:p w:rsidR="00963D0A" w:rsidRDefault="00963D0A" w:rsidP="00963D0A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662F8" w:rsidRDefault="00594C76" w:rsidP="00594C76">
      <w:pPr>
        <w:ind w:firstLine="567"/>
        <w:rPr>
          <w:lang w:eastAsia="en-US"/>
        </w:rPr>
      </w:pPr>
      <w:r>
        <w:rPr>
          <w:lang w:eastAsia="en-US"/>
        </w:rPr>
        <w:t>Почти три четверти воронежцев  (</w:t>
      </w:r>
      <w:r w:rsidRPr="001951A3">
        <w:rPr>
          <w:b/>
          <w:lang w:eastAsia="en-US"/>
        </w:rPr>
        <w:t>74%</w:t>
      </w:r>
      <w:r>
        <w:rPr>
          <w:lang w:eastAsia="en-US"/>
        </w:rPr>
        <w:t>) утверждают, что в нашей области есть кланы – замкнутые группировки людей, объединенных хозяйственными и общественными узами. Как свидетельствует соц</w:t>
      </w:r>
      <w:r>
        <w:rPr>
          <w:lang w:eastAsia="en-US"/>
        </w:rPr>
        <w:t>и</w:t>
      </w:r>
      <w:r>
        <w:rPr>
          <w:lang w:eastAsia="en-US"/>
        </w:rPr>
        <w:t>ально-экономическая реальность, группы людей объединяются в кланы обычно с целью личного обог</w:t>
      </w:r>
      <w:r>
        <w:rPr>
          <w:lang w:eastAsia="en-US"/>
        </w:rPr>
        <w:t>а</w:t>
      </w:r>
      <w:r>
        <w:rPr>
          <w:lang w:eastAsia="en-US"/>
        </w:rPr>
        <w:t xml:space="preserve">щения и/или усиления политического влияния.  </w:t>
      </w:r>
      <w:r w:rsidR="00A662F8">
        <w:rPr>
          <w:lang w:eastAsia="en-US"/>
        </w:rPr>
        <w:t>Неимущие слои населения чаще всего подозревают рег</w:t>
      </w:r>
      <w:r w:rsidR="00A662F8">
        <w:rPr>
          <w:lang w:eastAsia="en-US"/>
        </w:rPr>
        <w:t>и</w:t>
      </w:r>
      <w:r w:rsidR="00A662F8">
        <w:rPr>
          <w:lang w:eastAsia="en-US"/>
        </w:rPr>
        <w:t xml:space="preserve">ональные  </w:t>
      </w:r>
      <w:r w:rsidR="00A212DB">
        <w:rPr>
          <w:lang w:eastAsia="en-US"/>
        </w:rPr>
        <w:t>влиятельные в области</w:t>
      </w:r>
      <w:r w:rsidR="00A662F8">
        <w:rPr>
          <w:lang w:eastAsia="en-US"/>
        </w:rPr>
        <w:t xml:space="preserve"> структуры в </w:t>
      </w:r>
      <w:proofErr w:type="spellStart"/>
      <w:r w:rsidR="00A662F8">
        <w:rPr>
          <w:lang w:eastAsia="en-US"/>
        </w:rPr>
        <w:t>клановости</w:t>
      </w:r>
      <w:proofErr w:type="spellEnd"/>
      <w:r w:rsidR="00A662F8">
        <w:rPr>
          <w:lang w:eastAsia="en-US"/>
        </w:rPr>
        <w:t xml:space="preserve">.  </w:t>
      </w:r>
    </w:p>
    <w:p w:rsidR="00A662F8" w:rsidRDefault="00A662F8" w:rsidP="00594C76">
      <w:pPr>
        <w:ind w:firstLine="567"/>
        <w:rPr>
          <w:lang w:eastAsia="en-US"/>
        </w:rPr>
      </w:pPr>
      <w:r>
        <w:rPr>
          <w:lang w:eastAsia="en-US"/>
        </w:rPr>
        <w:t>Как отвечали воронежцы на этот вопрос пять лет назад?</w:t>
      </w:r>
    </w:p>
    <w:p w:rsidR="001951A3" w:rsidRDefault="001951A3" w:rsidP="001951A3">
      <w:pPr>
        <w:jc w:val="center"/>
        <w:rPr>
          <w:b/>
          <w:i/>
        </w:rPr>
      </w:pPr>
    </w:p>
    <w:p w:rsidR="001951A3" w:rsidRDefault="00A662F8" w:rsidP="001951A3">
      <w:pPr>
        <w:jc w:val="center"/>
        <w:rPr>
          <w:b/>
          <w:i/>
        </w:rPr>
      </w:pPr>
      <w:r w:rsidRPr="001951A3">
        <w:rPr>
          <w:b/>
          <w:i/>
        </w:rPr>
        <w:t xml:space="preserve">Как Вы считаете, есть ли в нашем регионе кланы, то есть замкнутые группировки людей, </w:t>
      </w:r>
    </w:p>
    <w:p w:rsidR="001951A3" w:rsidRDefault="00A662F8" w:rsidP="001951A3">
      <w:pPr>
        <w:jc w:val="center"/>
        <w:rPr>
          <w:b/>
          <w:i/>
        </w:rPr>
      </w:pPr>
      <w:proofErr w:type="gramStart"/>
      <w:r w:rsidRPr="001951A3">
        <w:rPr>
          <w:b/>
          <w:i/>
        </w:rPr>
        <w:t xml:space="preserve">объединенных хозяйственными и общественными узами в целях личного обогащения </w:t>
      </w:r>
      <w:proofErr w:type="gramEnd"/>
    </w:p>
    <w:p w:rsidR="00A662F8" w:rsidRPr="001951A3" w:rsidRDefault="00A662F8" w:rsidP="001951A3">
      <w:pPr>
        <w:jc w:val="center"/>
        <w:rPr>
          <w:b/>
          <w:i/>
        </w:rPr>
      </w:pPr>
      <w:r w:rsidRPr="001951A3">
        <w:rPr>
          <w:b/>
          <w:i/>
        </w:rPr>
        <w:t>и/или усиления политического влияния в регионе?</w:t>
      </w:r>
    </w:p>
    <w:p w:rsidR="000D0A15" w:rsidRPr="000D0A15" w:rsidRDefault="000D0A15" w:rsidP="000D0A15">
      <w:pPr>
        <w:jc w:val="center"/>
      </w:pPr>
    </w:p>
    <w:p w:rsidR="000D0A15" w:rsidRPr="000D0A15" w:rsidRDefault="000D0A15" w:rsidP="000D0A15">
      <w:pPr>
        <w:jc w:val="center"/>
      </w:pPr>
      <w:r>
        <w:rPr>
          <w:noProof/>
        </w:rPr>
        <w:drawing>
          <wp:inline distT="0" distB="0" distL="0" distR="0" wp14:anchorId="3846B9EC" wp14:editId="0C575C51">
            <wp:extent cx="6477000" cy="2181225"/>
            <wp:effectExtent l="0" t="0" r="19050" b="9525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963D0A" w:rsidRDefault="00A212DB" w:rsidP="00594C76">
      <w:pPr>
        <w:ind w:firstLine="567"/>
        <w:rPr>
          <w:i/>
          <w:lang w:eastAsia="en-US"/>
        </w:rPr>
      </w:pPr>
      <w:r>
        <w:rPr>
          <w:lang w:eastAsia="en-US"/>
        </w:rPr>
        <w:t xml:space="preserve">И все же </w:t>
      </w:r>
      <w:proofErr w:type="spellStart"/>
      <w:r>
        <w:rPr>
          <w:lang w:eastAsia="en-US"/>
        </w:rPr>
        <w:t>клановость</w:t>
      </w:r>
      <w:proofErr w:type="spellEnd"/>
      <w:r>
        <w:rPr>
          <w:lang w:eastAsia="en-US"/>
        </w:rPr>
        <w:t xml:space="preserve"> неистребима – об этом свидетельствуют результаты опроса воронежцев, если верить которым, ситуация в области в этом отношении за пять последних лет не претерпела положител</w:t>
      </w:r>
      <w:r>
        <w:rPr>
          <w:lang w:eastAsia="en-US"/>
        </w:rPr>
        <w:t>ь</w:t>
      </w:r>
      <w:r>
        <w:rPr>
          <w:lang w:eastAsia="en-US"/>
        </w:rPr>
        <w:t xml:space="preserve">ных изменений. </w:t>
      </w:r>
      <w:r w:rsidR="00963D0A">
        <w:rPr>
          <w:i/>
          <w:lang w:eastAsia="en-US"/>
        </w:rPr>
        <w:br w:type="page"/>
      </w:r>
    </w:p>
    <w:p w:rsidR="00634C4B" w:rsidRPr="00CC17F2" w:rsidRDefault="00634C4B" w:rsidP="00634C4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34C4B" w:rsidRPr="00CC17F2" w:rsidRDefault="00634C4B" w:rsidP="00634C4B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E7D5124" wp14:editId="789E9104">
            <wp:extent cx="466090" cy="548640"/>
            <wp:effectExtent l="0" t="0" r="0" b="3810"/>
            <wp:docPr id="72" name="Рисунок 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C4B" w:rsidRPr="000455A4" w:rsidRDefault="00634C4B" w:rsidP="00634C4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– </w:t>
      </w:r>
      <w:r w:rsidRPr="00E2498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34C4B" w:rsidRPr="000455A4" w:rsidRDefault="00634C4B" w:rsidP="00634C4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34C4B" w:rsidRPr="000455A4" w:rsidRDefault="00634C4B" w:rsidP="00634C4B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 w:rsidR="001F0D03"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  <w:r w:rsidR="00320741">
        <w:rPr>
          <w:rFonts w:ascii="Arial" w:hAnsi="Arial" w:cs="Arial"/>
          <w:sz w:val="20"/>
          <w:szCs w:val="20"/>
        </w:rPr>
        <w:t xml:space="preserve"> </w:t>
      </w:r>
    </w:p>
    <w:p w:rsidR="00634C4B" w:rsidRPr="00CC17F2" w:rsidRDefault="00634C4B" w:rsidP="00634C4B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31296" behindDoc="0" locked="0" layoutInCell="1" allowOverlap="1" wp14:anchorId="762E3678" wp14:editId="65EC88B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8312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fNhTwIAAFsEAAAOAAAAZHJzL2Uyb0RvYy54bWysVM2O0zAQviPxDpbv3SQl292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" strokeweight="2pt"/>
            </w:pict>
          </mc:Fallback>
        </mc:AlternateContent>
      </w:r>
    </w:p>
    <w:p w:rsidR="00634C4B" w:rsidRDefault="00634C4B" w:rsidP="00634C4B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634C4B">
        <w:rPr>
          <w:rFonts w:cs="Arial"/>
          <w:b/>
          <w:bCs/>
          <w:caps/>
          <w:spacing w:val="-4"/>
        </w:rPr>
        <w:t xml:space="preserve">В ВОРОНЕЖСКОЙ </w:t>
      </w:r>
      <w:proofErr w:type="gramStart"/>
      <w:r w:rsidRPr="00634C4B">
        <w:rPr>
          <w:rFonts w:cs="Arial"/>
          <w:b/>
          <w:bCs/>
          <w:caps/>
          <w:spacing w:val="-4"/>
        </w:rPr>
        <w:t>ОБЛАСТИ</w:t>
      </w:r>
      <w:proofErr w:type="gramEnd"/>
      <w:r w:rsidRPr="00634C4B">
        <w:rPr>
          <w:rFonts w:cs="Arial"/>
          <w:b/>
          <w:bCs/>
          <w:caps/>
          <w:spacing w:val="-4"/>
        </w:rPr>
        <w:t xml:space="preserve"> В КАКИХ СФЕРАХ ДЕЯТЕЛЬНОСТИ НАИБОЛЕЕ РАСПРОСТРАНЕНА КЛАНОВОСТЬ?</w:t>
      </w:r>
    </w:p>
    <w:p w:rsidR="00634C4B" w:rsidRPr="000B10B1" w:rsidRDefault="00634C4B" w:rsidP="00634C4B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B82992">
        <w:rPr>
          <w:i/>
          <w:lang w:eastAsia="en-US"/>
        </w:rPr>
        <w:t>6</w:t>
      </w:r>
      <w:r w:rsidR="001F0D03">
        <w:rPr>
          <w:i/>
          <w:lang w:eastAsia="en-US"/>
        </w:rPr>
        <w:t xml:space="preserve"> (окончание таблицы на следующей странице)</w:t>
      </w:r>
    </w:p>
    <w:bookmarkStart w:id="16" w:name="_MON_1485780822"/>
    <w:bookmarkEnd w:id="16"/>
    <w:p w:rsidR="00634C4B" w:rsidRDefault="004F51B3" w:rsidP="00634C4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103" w:dyaOrig="7160">
          <v:shape id="_x0000_i1041" type="#_x0000_t75" style="width:468pt;height:337.5pt" o:ole="" fillcolor="window">
            <v:imagedata r:id="rId56" o:title=""/>
          </v:shape>
          <o:OLEObject Type="Embed" ProgID="Excel.Sheet.12" ShapeID="_x0000_i1041" DrawAspect="Content" ObjectID="_1518359509" r:id="rId57"/>
        </w:object>
      </w:r>
    </w:p>
    <w:p w:rsidR="001F0D03" w:rsidRDefault="00634C4B" w:rsidP="00634C4B">
      <w:pPr>
        <w:jc w:val="center"/>
        <w:rPr>
          <w:i/>
          <w:lang w:eastAsia="en-US"/>
        </w:rPr>
      </w:pPr>
      <w:proofErr w:type="gramStart"/>
      <w:r w:rsidRPr="006D249F">
        <w:rPr>
          <w:i/>
          <w:lang w:eastAsia="en-US"/>
        </w:rPr>
        <w:t xml:space="preserve">(Примечание: </w:t>
      </w:r>
      <w:r w:rsidR="006D1277">
        <w:rPr>
          <w:i/>
          <w:lang w:eastAsia="en-US"/>
        </w:rPr>
        <w:t>отвечали 528 респондентов, кроме тех</w:t>
      </w:r>
      <w:r w:rsidR="00E72E23">
        <w:rPr>
          <w:i/>
          <w:lang w:eastAsia="en-US"/>
        </w:rPr>
        <w:t>,</w:t>
      </w:r>
      <w:r w:rsidR="006D1277">
        <w:rPr>
          <w:i/>
          <w:lang w:eastAsia="en-US"/>
        </w:rPr>
        <w:t xml:space="preserve"> кто заявил</w:t>
      </w:r>
      <w:r w:rsidR="00E72E23">
        <w:rPr>
          <w:i/>
          <w:lang w:eastAsia="en-US"/>
        </w:rPr>
        <w:t>,</w:t>
      </w:r>
      <w:r w:rsidR="006D1277">
        <w:rPr>
          <w:i/>
          <w:lang w:eastAsia="en-US"/>
        </w:rPr>
        <w:t xml:space="preserve"> что в Воронежской области нет </w:t>
      </w:r>
      <w:proofErr w:type="gramEnd"/>
    </w:p>
    <w:p w:rsidR="00634C4B" w:rsidRDefault="006D1277" w:rsidP="00634C4B">
      <w:pPr>
        <w:jc w:val="center"/>
        <w:rPr>
          <w:i/>
          <w:lang w:eastAsia="en-US"/>
        </w:rPr>
      </w:pPr>
      <w:proofErr w:type="spellStart"/>
      <w:r>
        <w:rPr>
          <w:i/>
          <w:lang w:eastAsia="en-US"/>
        </w:rPr>
        <w:t>клановости</w:t>
      </w:r>
      <w:proofErr w:type="spellEnd"/>
      <w:r>
        <w:rPr>
          <w:i/>
          <w:lang w:eastAsia="en-US"/>
        </w:rPr>
        <w:t xml:space="preserve">. </w:t>
      </w:r>
      <w:r w:rsidR="00E72E23">
        <w:rPr>
          <w:i/>
          <w:lang w:eastAsia="en-US"/>
        </w:rPr>
        <w:t>Ввиду того</w:t>
      </w:r>
      <w:r w:rsidR="00634C4B">
        <w:rPr>
          <w:i/>
          <w:lang w:eastAsia="en-US"/>
        </w:rPr>
        <w:t xml:space="preserve"> что на вопрос допускалось несколько вариантов ответа, </w:t>
      </w:r>
    </w:p>
    <w:p w:rsidR="001F0D03" w:rsidRDefault="00634C4B" w:rsidP="00634C4B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</w:t>
      </w:r>
      <w:r>
        <w:rPr>
          <w:i/>
          <w:lang w:eastAsia="en-US"/>
        </w:rPr>
        <w:t xml:space="preserve">. </w:t>
      </w:r>
    </w:p>
    <w:p w:rsidR="00634C4B" w:rsidRDefault="00634C4B" w:rsidP="00634C4B">
      <w:pPr>
        <w:jc w:val="center"/>
        <w:rPr>
          <w:i/>
          <w:lang w:eastAsia="en-US"/>
        </w:rPr>
      </w:pPr>
      <w:proofErr w:type="gramStart"/>
      <w:r>
        <w:rPr>
          <w:i/>
          <w:lang w:eastAsia="en-US"/>
        </w:rPr>
        <w:t>Ответы ранжированы в порядке убывания.</w:t>
      </w:r>
      <w:r w:rsidRPr="006D249F">
        <w:rPr>
          <w:i/>
          <w:lang w:eastAsia="en-US"/>
        </w:rPr>
        <w:t>)</w:t>
      </w:r>
      <w:proofErr w:type="gramEnd"/>
    </w:p>
    <w:p w:rsidR="004F51B3" w:rsidRDefault="004F51B3" w:rsidP="001F0D03">
      <w:pPr>
        <w:ind w:firstLine="567"/>
        <w:rPr>
          <w:lang w:eastAsia="en-US"/>
        </w:rPr>
      </w:pPr>
    </w:p>
    <w:p w:rsidR="001F0D03" w:rsidRDefault="001F0D03" w:rsidP="004F51B3">
      <w:pPr>
        <w:ind w:firstLine="567"/>
        <w:jc w:val="both"/>
        <w:rPr>
          <w:lang w:eastAsia="en-US"/>
        </w:rPr>
      </w:pPr>
      <w:r>
        <w:rPr>
          <w:lang w:eastAsia="en-US"/>
        </w:rPr>
        <w:t>Строительство (</w:t>
      </w:r>
      <w:r w:rsidRPr="004F51B3">
        <w:rPr>
          <w:b/>
          <w:lang w:eastAsia="en-US"/>
        </w:rPr>
        <w:t>45%</w:t>
      </w:r>
      <w:r>
        <w:rPr>
          <w:lang w:eastAsia="en-US"/>
        </w:rPr>
        <w:t>) и торгово-посредническая деятельность (</w:t>
      </w:r>
      <w:r w:rsidRPr="004F51B3">
        <w:rPr>
          <w:b/>
          <w:lang w:eastAsia="en-US"/>
        </w:rPr>
        <w:t>31%</w:t>
      </w:r>
      <w:r>
        <w:rPr>
          <w:lang w:eastAsia="en-US"/>
        </w:rPr>
        <w:t xml:space="preserve">) – вот основные «рассадники» </w:t>
      </w:r>
      <w:proofErr w:type="spellStart"/>
      <w:r>
        <w:rPr>
          <w:lang w:eastAsia="en-US"/>
        </w:rPr>
        <w:t>клановости</w:t>
      </w:r>
      <w:proofErr w:type="spellEnd"/>
      <w:r>
        <w:rPr>
          <w:lang w:eastAsia="en-US"/>
        </w:rPr>
        <w:t>, по мнению воронежцев.  На строительство чаще указывали мужчины (</w:t>
      </w:r>
      <w:r w:rsidRPr="004F51B3">
        <w:rPr>
          <w:b/>
          <w:lang w:eastAsia="en-US"/>
        </w:rPr>
        <w:t>59%</w:t>
      </w:r>
      <w:r>
        <w:rPr>
          <w:lang w:eastAsia="en-US"/>
        </w:rPr>
        <w:t>), на торговлю – женщины (</w:t>
      </w:r>
      <w:r w:rsidRPr="004F51B3">
        <w:rPr>
          <w:b/>
          <w:lang w:eastAsia="en-US"/>
        </w:rPr>
        <w:t>45%</w:t>
      </w:r>
      <w:r>
        <w:rPr>
          <w:lang w:eastAsia="en-US"/>
        </w:rPr>
        <w:t xml:space="preserve">). Чем богаче респонденты, тем чаще они считают </w:t>
      </w:r>
      <w:proofErr w:type="spellStart"/>
      <w:r>
        <w:rPr>
          <w:lang w:eastAsia="en-US"/>
        </w:rPr>
        <w:t>клановость</w:t>
      </w:r>
      <w:proofErr w:type="spellEnd"/>
      <w:r>
        <w:rPr>
          <w:lang w:eastAsia="en-US"/>
        </w:rPr>
        <w:t xml:space="preserve">  характерной чертой стро</w:t>
      </w:r>
      <w:r>
        <w:rPr>
          <w:lang w:eastAsia="en-US"/>
        </w:rPr>
        <w:t>и</w:t>
      </w:r>
      <w:r>
        <w:rPr>
          <w:lang w:eastAsia="en-US"/>
        </w:rPr>
        <w:t xml:space="preserve">тельной отрасли (до </w:t>
      </w:r>
      <w:r w:rsidRPr="004F51B3">
        <w:rPr>
          <w:b/>
          <w:lang w:eastAsia="en-US"/>
        </w:rPr>
        <w:t>63%</w:t>
      </w:r>
      <w:r>
        <w:rPr>
          <w:lang w:eastAsia="en-US"/>
        </w:rPr>
        <w:t xml:space="preserve">). </w:t>
      </w:r>
    </w:p>
    <w:p w:rsidR="001F0D03" w:rsidRDefault="001F0D03" w:rsidP="004F51B3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Вторая ниша для </w:t>
      </w:r>
      <w:proofErr w:type="spellStart"/>
      <w:r>
        <w:rPr>
          <w:lang w:eastAsia="en-US"/>
        </w:rPr>
        <w:t>клановости</w:t>
      </w:r>
      <w:proofErr w:type="spellEnd"/>
      <w:r>
        <w:rPr>
          <w:lang w:eastAsia="en-US"/>
        </w:rPr>
        <w:t xml:space="preserve"> – это различные структуры: властные (</w:t>
      </w:r>
      <w:r w:rsidRPr="004F51B3">
        <w:rPr>
          <w:b/>
          <w:lang w:eastAsia="en-US"/>
        </w:rPr>
        <w:t>26%</w:t>
      </w:r>
      <w:r>
        <w:rPr>
          <w:lang w:eastAsia="en-US"/>
        </w:rPr>
        <w:t>), силовые (</w:t>
      </w:r>
      <w:r w:rsidRPr="004F51B3">
        <w:rPr>
          <w:b/>
          <w:lang w:eastAsia="en-US"/>
        </w:rPr>
        <w:t>25%</w:t>
      </w:r>
      <w:r>
        <w:rPr>
          <w:lang w:eastAsia="en-US"/>
        </w:rPr>
        <w:t>) и крим</w:t>
      </w:r>
      <w:r>
        <w:rPr>
          <w:lang w:eastAsia="en-US"/>
        </w:rPr>
        <w:t>и</w:t>
      </w:r>
      <w:r>
        <w:rPr>
          <w:lang w:eastAsia="en-US"/>
        </w:rPr>
        <w:t>нальные (</w:t>
      </w:r>
      <w:r w:rsidRPr="004F51B3">
        <w:rPr>
          <w:b/>
          <w:lang w:eastAsia="en-US"/>
        </w:rPr>
        <w:t>25%</w:t>
      </w:r>
      <w:r>
        <w:rPr>
          <w:lang w:eastAsia="en-US"/>
        </w:rPr>
        <w:t>). Все они собрали примерно одинаковое количество голосов. Следует помнить о том, что к</w:t>
      </w:r>
      <w:r>
        <w:t>риминальные структуры обычно возникают на фоне слабости законной власти и претендуют на уст</w:t>
      </w:r>
      <w:r>
        <w:t>а</w:t>
      </w:r>
      <w:r>
        <w:t xml:space="preserve">новление своих неформальных законов и правил, конкурируя с легальной властью. Получается, что </w:t>
      </w:r>
      <w:proofErr w:type="spellStart"/>
      <w:r>
        <w:t>кл</w:t>
      </w:r>
      <w:r>
        <w:t>а</w:t>
      </w:r>
      <w:r>
        <w:t>новость</w:t>
      </w:r>
      <w:proofErr w:type="spellEnd"/>
      <w:r>
        <w:t xml:space="preserve"> в одинаковой степени </w:t>
      </w:r>
      <w:proofErr w:type="gramStart"/>
      <w:r>
        <w:t>присуща</w:t>
      </w:r>
      <w:proofErr w:type="gramEnd"/>
      <w:r>
        <w:t xml:space="preserve"> властным структурам в целом – как представляющим закон, так и оппонирующим закону. </w:t>
      </w:r>
    </w:p>
    <w:p w:rsidR="001F0D03" w:rsidRDefault="001F0D03" w:rsidP="004F51B3">
      <w:pPr>
        <w:ind w:firstLine="567"/>
        <w:jc w:val="both"/>
        <w:rPr>
          <w:lang w:eastAsia="en-US"/>
        </w:rPr>
      </w:pPr>
      <w:r>
        <w:rPr>
          <w:lang w:eastAsia="en-US"/>
        </w:rPr>
        <w:t>На третью ступень общественное мнение поставило  такие отрасли, где возможна профессионал</w:t>
      </w:r>
      <w:r>
        <w:rPr>
          <w:lang w:eastAsia="en-US"/>
        </w:rPr>
        <w:t>ь</w:t>
      </w:r>
      <w:r>
        <w:rPr>
          <w:lang w:eastAsia="en-US"/>
        </w:rPr>
        <w:t>ная династия</w:t>
      </w:r>
      <w:r w:rsidR="00E72E23">
        <w:rPr>
          <w:lang w:eastAsia="en-US"/>
        </w:rPr>
        <w:t>, –</w:t>
      </w:r>
      <w:r>
        <w:rPr>
          <w:lang w:eastAsia="en-US"/>
        </w:rPr>
        <w:t xml:space="preserve"> это  сельское хозяйство (</w:t>
      </w:r>
      <w:r w:rsidRPr="004F51B3">
        <w:rPr>
          <w:b/>
          <w:lang w:eastAsia="en-US"/>
        </w:rPr>
        <w:t>22%</w:t>
      </w:r>
      <w:r>
        <w:rPr>
          <w:lang w:eastAsia="en-US"/>
        </w:rPr>
        <w:t>) и промышленное производство (</w:t>
      </w:r>
      <w:r w:rsidRPr="004F51B3">
        <w:rPr>
          <w:b/>
          <w:lang w:eastAsia="en-US"/>
        </w:rPr>
        <w:t>18%</w:t>
      </w:r>
      <w:r>
        <w:rPr>
          <w:lang w:eastAsia="en-US"/>
        </w:rPr>
        <w:t>). Примерно такое же количество голосов собрал и судейский корпус (</w:t>
      </w:r>
      <w:r w:rsidRPr="004F51B3">
        <w:rPr>
          <w:b/>
          <w:lang w:eastAsia="en-US"/>
        </w:rPr>
        <w:t>21%</w:t>
      </w:r>
      <w:r>
        <w:rPr>
          <w:lang w:eastAsia="en-US"/>
        </w:rPr>
        <w:t xml:space="preserve">). </w:t>
      </w:r>
    </w:p>
    <w:p w:rsidR="001F0D03" w:rsidRDefault="001F0D03" w:rsidP="004F51B3">
      <w:pPr>
        <w:ind w:firstLine="567"/>
        <w:jc w:val="both"/>
        <w:rPr>
          <w:lang w:eastAsia="en-US"/>
        </w:rPr>
      </w:pPr>
      <w:proofErr w:type="gramStart"/>
      <w:r>
        <w:rPr>
          <w:lang w:eastAsia="en-US"/>
        </w:rPr>
        <w:t>Реже</w:t>
      </w:r>
      <w:proofErr w:type="gramEnd"/>
      <w:r>
        <w:rPr>
          <w:lang w:eastAsia="en-US"/>
        </w:rPr>
        <w:t xml:space="preserve"> всего </w:t>
      </w:r>
      <w:proofErr w:type="spellStart"/>
      <w:r>
        <w:rPr>
          <w:lang w:eastAsia="en-US"/>
        </w:rPr>
        <w:t>клановость</w:t>
      </w:r>
      <w:proofErr w:type="spellEnd"/>
      <w:r>
        <w:rPr>
          <w:lang w:eastAsia="en-US"/>
        </w:rPr>
        <w:t>, согласно общественном вердикту, встречается в социальной сфере (</w:t>
      </w:r>
      <w:r w:rsidRPr="004F51B3">
        <w:rPr>
          <w:b/>
          <w:lang w:eastAsia="en-US"/>
        </w:rPr>
        <w:t>11%</w:t>
      </w:r>
      <w:r>
        <w:rPr>
          <w:lang w:eastAsia="en-US"/>
        </w:rPr>
        <w:t xml:space="preserve">). Видно, отсутствие прибыльности является неблагоприятной почвой для произрастания </w:t>
      </w:r>
      <w:proofErr w:type="spellStart"/>
      <w:r>
        <w:rPr>
          <w:lang w:eastAsia="en-US"/>
        </w:rPr>
        <w:t>клановости</w:t>
      </w:r>
      <w:proofErr w:type="spellEnd"/>
      <w:r>
        <w:rPr>
          <w:lang w:eastAsia="en-US"/>
        </w:rPr>
        <w:t xml:space="preserve">.  </w:t>
      </w:r>
    </w:p>
    <w:p w:rsidR="001F0D03" w:rsidRPr="00424EE5" w:rsidRDefault="001F0D03" w:rsidP="004F51B3">
      <w:pPr>
        <w:ind w:firstLine="567"/>
        <w:jc w:val="both"/>
        <w:rPr>
          <w:b/>
          <w:i/>
          <w:lang w:eastAsia="en-US"/>
        </w:rPr>
      </w:pPr>
      <w:proofErr w:type="gramStart"/>
      <w:r>
        <w:rPr>
          <w:lang w:eastAsia="en-US"/>
        </w:rPr>
        <w:t>В графе «другое» включены такие ответы, как «</w:t>
      </w:r>
      <w:r w:rsidRPr="00424EE5">
        <w:rPr>
          <w:b/>
          <w:i/>
          <w:lang w:eastAsia="en-US"/>
        </w:rPr>
        <w:t>ЖКХ, дорожные структуры, транспорт, мед</w:t>
      </w:r>
      <w:r w:rsidRPr="00424EE5">
        <w:rPr>
          <w:b/>
          <w:i/>
          <w:lang w:eastAsia="en-US"/>
        </w:rPr>
        <w:t>и</w:t>
      </w:r>
      <w:r w:rsidRPr="00424EE5">
        <w:rPr>
          <w:b/>
          <w:i/>
          <w:lang w:eastAsia="en-US"/>
        </w:rPr>
        <w:t xml:space="preserve">цина, экономика, во всех сферах». </w:t>
      </w:r>
      <w:proofErr w:type="gramEnd"/>
    </w:p>
    <w:p w:rsidR="001F0D03" w:rsidRDefault="001F0D03" w:rsidP="001F0D03">
      <w:pPr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1F0D03" w:rsidRPr="00CC17F2" w:rsidRDefault="001F0D03" w:rsidP="001F0D0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F0D03" w:rsidRPr="00CC17F2" w:rsidRDefault="001F0D03" w:rsidP="001F0D0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E459658" wp14:editId="0EA57AD9">
            <wp:extent cx="466090" cy="548640"/>
            <wp:effectExtent l="0" t="0" r="0" b="3810"/>
            <wp:docPr id="54" name="Рисунок 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D03" w:rsidRPr="000455A4" w:rsidRDefault="001F0D03" w:rsidP="001F0D0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– </w:t>
      </w:r>
      <w:r w:rsidRPr="00E2498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F0D03" w:rsidRPr="000455A4" w:rsidRDefault="001F0D03" w:rsidP="001F0D0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F0D03" w:rsidRPr="000455A4" w:rsidRDefault="001F0D03" w:rsidP="001F0D0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  <w:r>
        <w:rPr>
          <w:rFonts w:ascii="Arial" w:hAnsi="Arial" w:cs="Arial"/>
          <w:sz w:val="20"/>
          <w:szCs w:val="20"/>
        </w:rPr>
        <w:t xml:space="preserve"> </w:t>
      </w:r>
    </w:p>
    <w:p w:rsidR="001F0D03" w:rsidRPr="00CC17F2" w:rsidRDefault="001F0D03" w:rsidP="001F0D0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70208" behindDoc="0" locked="0" layoutInCell="1" allowOverlap="1" wp14:anchorId="7D66983E" wp14:editId="63EB725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870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zr9TQIAAFs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snHtqnrBK89NkwMfPZWBi0JN5h4RfKerTNqIUsA1rNSDnZxY5wsY3hdiE9HtQCfHbR&#10;1kLvzuKzyenkNO2l/cGkl8ZF0Xs+Hae9wTR5dlIcF+Nxkbz31JI0q3lZMunZ7e2cpH9nl93D2hrx&#10;YOiDDtFD9CAYkN3/B9Khmb5/WyfMVLm+NPsmg4PD5t1r80/k/hzi+9+E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mQs6&#10;/U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1F0D03" w:rsidRDefault="001F0D03" w:rsidP="001F0D03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634C4B">
        <w:rPr>
          <w:rFonts w:cs="Arial"/>
          <w:b/>
          <w:bCs/>
          <w:caps/>
          <w:spacing w:val="-4"/>
        </w:rPr>
        <w:t xml:space="preserve">В ВОРОНЕЖСКОЙ </w:t>
      </w:r>
      <w:proofErr w:type="gramStart"/>
      <w:r w:rsidRPr="00634C4B">
        <w:rPr>
          <w:rFonts w:cs="Arial"/>
          <w:b/>
          <w:bCs/>
          <w:caps/>
          <w:spacing w:val="-4"/>
        </w:rPr>
        <w:t>ОБЛАСТИ</w:t>
      </w:r>
      <w:proofErr w:type="gramEnd"/>
      <w:r w:rsidRPr="00634C4B">
        <w:rPr>
          <w:rFonts w:cs="Arial"/>
          <w:b/>
          <w:bCs/>
          <w:caps/>
          <w:spacing w:val="-4"/>
        </w:rPr>
        <w:t xml:space="preserve"> В КАКИХ СФЕРАХ ДЕЯТЕЛЬНОСТИ НАИБОЛЕЕ РАСПРОСТРАНЕНА КЛАНОВОСТЬ?</w:t>
      </w:r>
    </w:p>
    <w:p w:rsidR="001F0D03" w:rsidRPr="000B10B1" w:rsidRDefault="001F0D03" w:rsidP="001F0D03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Окончание </w:t>
      </w:r>
      <w:r w:rsidR="00D3129C">
        <w:rPr>
          <w:i/>
          <w:lang w:eastAsia="en-US"/>
        </w:rPr>
        <w:t>т</w:t>
      </w:r>
      <w:r>
        <w:rPr>
          <w:i/>
          <w:lang w:eastAsia="en-US"/>
        </w:rPr>
        <w:t>аблицы 1</w:t>
      </w:r>
      <w:r w:rsidR="00B82992">
        <w:rPr>
          <w:i/>
          <w:lang w:eastAsia="en-US"/>
        </w:rPr>
        <w:t>6</w:t>
      </w:r>
    </w:p>
    <w:p w:rsidR="001F0D03" w:rsidRDefault="004F51B3" w:rsidP="001F0D0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155" w:dyaOrig="7160">
          <v:shape id="_x0000_i1042" type="#_x0000_t75" style="width:423.75pt;height:337.5pt" o:ole="" fillcolor="window">
            <v:imagedata r:id="rId58" o:title=""/>
          </v:shape>
          <o:OLEObject Type="Embed" ProgID="Excel.Sheet.12" ShapeID="_x0000_i1042" DrawAspect="Content" ObjectID="_1518359510" r:id="rId59"/>
        </w:object>
      </w:r>
    </w:p>
    <w:p w:rsidR="001F0D03" w:rsidRDefault="001F0D03" w:rsidP="001F0D03">
      <w:pPr>
        <w:ind w:firstLine="567"/>
        <w:rPr>
          <w:lang w:eastAsia="en-US"/>
        </w:rPr>
      </w:pPr>
      <w:r>
        <w:rPr>
          <w:lang w:eastAsia="en-US"/>
        </w:rPr>
        <w:t xml:space="preserve">Пять лет назад мы уже интересовались мнением населения на этот счет </w:t>
      </w:r>
      <w:r w:rsidRPr="00424EE5">
        <w:rPr>
          <w:lang w:eastAsia="en-US"/>
        </w:rPr>
        <w:t>[</w:t>
      </w:r>
      <w:r>
        <w:rPr>
          <w:lang w:eastAsia="en-US"/>
        </w:rPr>
        <w:t>Бюллетень 2010-03</w:t>
      </w:r>
      <w:r w:rsidRPr="00424EE5">
        <w:rPr>
          <w:lang w:eastAsia="en-US"/>
        </w:rPr>
        <w:t>]</w:t>
      </w:r>
      <w:r>
        <w:rPr>
          <w:lang w:eastAsia="en-US"/>
        </w:rPr>
        <w:t>. Сра</w:t>
      </w:r>
      <w:r>
        <w:rPr>
          <w:lang w:eastAsia="en-US"/>
        </w:rPr>
        <w:t>в</w:t>
      </w:r>
      <w:r>
        <w:rPr>
          <w:lang w:eastAsia="en-US"/>
        </w:rPr>
        <w:t xml:space="preserve">ним ответы воронежцев. </w:t>
      </w:r>
    </w:p>
    <w:p w:rsidR="004F51B3" w:rsidRPr="004F51B3" w:rsidRDefault="004F51B3" w:rsidP="001F0D03">
      <w:pPr>
        <w:jc w:val="center"/>
        <w:rPr>
          <w:b/>
          <w:i/>
          <w:sz w:val="12"/>
          <w:szCs w:val="12"/>
        </w:rPr>
      </w:pPr>
    </w:p>
    <w:p w:rsidR="001F0D03" w:rsidRDefault="001F0D03" w:rsidP="001F0D03">
      <w:pPr>
        <w:jc w:val="center"/>
        <w:rPr>
          <w:b/>
          <w:i/>
        </w:rPr>
      </w:pPr>
      <w:r w:rsidRPr="001F0D03">
        <w:rPr>
          <w:b/>
          <w:i/>
        </w:rPr>
        <w:t xml:space="preserve">В Воронежской </w:t>
      </w:r>
      <w:proofErr w:type="gramStart"/>
      <w:r w:rsidRPr="001F0D03">
        <w:rPr>
          <w:b/>
          <w:i/>
        </w:rPr>
        <w:t>области</w:t>
      </w:r>
      <w:proofErr w:type="gramEnd"/>
      <w:r w:rsidRPr="001F0D03">
        <w:rPr>
          <w:b/>
          <w:i/>
        </w:rPr>
        <w:t xml:space="preserve"> в каких сферах деятельности наиболее распространена </w:t>
      </w:r>
      <w:proofErr w:type="spellStart"/>
      <w:r w:rsidRPr="001F0D03">
        <w:rPr>
          <w:b/>
          <w:i/>
        </w:rPr>
        <w:t>клановость</w:t>
      </w:r>
      <w:proofErr w:type="spellEnd"/>
      <w:r w:rsidRPr="001F0D03">
        <w:rPr>
          <w:b/>
          <w:i/>
        </w:rPr>
        <w:t>?</w:t>
      </w:r>
    </w:p>
    <w:p w:rsidR="004F51B3" w:rsidRPr="004F51B3" w:rsidRDefault="004F51B3" w:rsidP="001F0D03">
      <w:pPr>
        <w:jc w:val="center"/>
        <w:rPr>
          <w:b/>
          <w:i/>
          <w:sz w:val="12"/>
          <w:szCs w:val="12"/>
        </w:rPr>
      </w:pPr>
    </w:p>
    <w:p w:rsidR="004F51B3" w:rsidRDefault="004F51B3" w:rsidP="001F0D03">
      <w:pPr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5A8D6790" wp14:editId="7DCAECDB">
            <wp:extent cx="6657975" cy="2181225"/>
            <wp:effectExtent l="0" t="0" r="9525" b="9525"/>
            <wp:docPr id="55" name="Диаграмма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4F51B3" w:rsidRPr="004F51B3" w:rsidRDefault="004F51B3" w:rsidP="001F0D03">
      <w:pPr>
        <w:ind w:firstLine="567"/>
        <w:rPr>
          <w:sz w:val="12"/>
          <w:szCs w:val="12"/>
          <w:lang w:eastAsia="en-US"/>
        </w:rPr>
      </w:pPr>
    </w:p>
    <w:p w:rsidR="001F0D03" w:rsidRDefault="001F0D03" w:rsidP="004F51B3">
      <w:pPr>
        <w:ind w:firstLine="567"/>
        <w:jc w:val="both"/>
        <w:rPr>
          <w:lang w:eastAsia="en-US"/>
        </w:rPr>
      </w:pPr>
      <w:r>
        <w:rPr>
          <w:lang w:eastAsia="en-US"/>
        </w:rPr>
        <w:t>Если верить общественному мнению, за последние пять лет в Воронежской области произошли с</w:t>
      </w:r>
      <w:r>
        <w:rPr>
          <w:lang w:eastAsia="en-US"/>
        </w:rPr>
        <w:t>у</w:t>
      </w:r>
      <w:r>
        <w:rPr>
          <w:lang w:eastAsia="en-US"/>
        </w:rPr>
        <w:t xml:space="preserve">щественные изменения касательно затронутой темы. В частности, распространенность </w:t>
      </w:r>
      <w:proofErr w:type="spellStart"/>
      <w:r>
        <w:rPr>
          <w:lang w:eastAsia="en-US"/>
        </w:rPr>
        <w:t>клановости</w:t>
      </w:r>
      <w:proofErr w:type="spellEnd"/>
      <w:r>
        <w:rPr>
          <w:lang w:eastAsia="en-US"/>
        </w:rPr>
        <w:t xml:space="preserve"> во властных структурах снизилась вдвое: с </w:t>
      </w:r>
      <w:r w:rsidRPr="004F51B3">
        <w:rPr>
          <w:b/>
          <w:lang w:eastAsia="en-US"/>
        </w:rPr>
        <w:t>51%</w:t>
      </w:r>
      <w:r>
        <w:rPr>
          <w:lang w:eastAsia="en-US"/>
        </w:rPr>
        <w:t xml:space="preserve"> до </w:t>
      </w:r>
      <w:r w:rsidRPr="004F51B3">
        <w:rPr>
          <w:b/>
          <w:lang w:eastAsia="en-US"/>
        </w:rPr>
        <w:t>26%</w:t>
      </w:r>
      <w:r>
        <w:rPr>
          <w:lang w:eastAsia="en-US"/>
        </w:rPr>
        <w:t>.  Если в 2010 году именно властные структуры б</w:t>
      </w:r>
      <w:r>
        <w:rPr>
          <w:lang w:eastAsia="en-US"/>
        </w:rPr>
        <w:t>ы</w:t>
      </w:r>
      <w:r>
        <w:rPr>
          <w:lang w:eastAsia="en-US"/>
        </w:rPr>
        <w:t xml:space="preserve">ли главным </w:t>
      </w:r>
      <w:r w:rsidR="00E72E23">
        <w:rPr>
          <w:lang w:eastAsia="en-US"/>
        </w:rPr>
        <w:t>«</w:t>
      </w:r>
      <w:r>
        <w:rPr>
          <w:lang w:eastAsia="en-US"/>
        </w:rPr>
        <w:t>рассадником</w:t>
      </w:r>
      <w:r w:rsidR="00E72E23">
        <w:rPr>
          <w:lang w:eastAsia="en-US"/>
        </w:rPr>
        <w:t>»</w:t>
      </w:r>
      <w:r>
        <w:rPr>
          <w:lang w:eastAsia="en-US"/>
        </w:rPr>
        <w:t xml:space="preserve"> </w:t>
      </w:r>
      <w:proofErr w:type="spellStart"/>
      <w:r>
        <w:rPr>
          <w:lang w:eastAsia="en-US"/>
        </w:rPr>
        <w:t>клановости</w:t>
      </w:r>
      <w:proofErr w:type="spellEnd"/>
      <w:r>
        <w:rPr>
          <w:lang w:eastAsia="en-US"/>
        </w:rPr>
        <w:t>, то теперь её «штаб» переместился в строительную сферу. Ра</w:t>
      </w:r>
      <w:r>
        <w:rPr>
          <w:lang w:eastAsia="en-US"/>
        </w:rPr>
        <w:t>с</w:t>
      </w:r>
      <w:r>
        <w:rPr>
          <w:lang w:eastAsia="en-US"/>
        </w:rPr>
        <w:t xml:space="preserve">пространённость кланов здесь выросла с </w:t>
      </w:r>
      <w:r w:rsidRPr="004F51B3">
        <w:rPr>
          <w:b/>
          <w:lang w:eastAsia="en-US"/>
        </w:rPr>
        <w:t>28%</w:t>
      </w:r>
      <w:r>
        <w:rPr>
          <w:lang w:eastAsia="en-US"/>
        </w:rPr>
        <w:t xml:space="preserve"> до </w:t>
      </w:r>
      <w:r w:rsidRPr="004F51B3">
        <w:rPr>
          <w:b/>
          <w:lang w:eastAsia="en-US"/>
        </w:rPr>
        <w:t>45%</w:t>
      </w:r>
      <w:r>
        <w:rPr>
          <w:lang w:eastAsia="en-US"/>
        </w:rPr>
        <w:t xml:space="preserve">.  </w:t>
      </w:r>
    </w:p>
    <w:p w:rsidR="001F0D03" w:rsidRDefault="001F0D03" w:rsidP="004F51B3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Сокращение </w:t>
      </w:r>
      <w:r w:rsidR="000C57BF">
        <w:rPr>
          <w:lang w:eastAsia="en-US"/>
        </w:rPr>
        <w:t>же</w:t>
      </w:r>
      <w:r>
        <w:rPr>
          <w:lang w:eastAsia="en-US"/>
        </w:rPr>
        <w:t xml:space="preserve"> наблюдается в силовых и криминальных структурах, а также в судейском корпусе. А приращение кланов – в сельском хозяйстве и торгово-посреднической деятельности. По крайней мере, так это представляется населению. </w:t>
      </w:r>
      <w:r>
        <w:rPr>
          <w:i/>
          <w:lang w:eastAsia="en-US"/>
        </w:rPr>
        <w:br w:type="page"/>
      </w:r>
    </w:p>
    <w:p w:rsidR="001F0D03" w:rsidRPr="00CC17F2" w:rsidRDefault="001F0D03" w:rsidP="001F0D0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F0D03" w:rsidRPr="00CC17F2" w:rsidRDefault="001F0D03" w:rsidP="001F0D0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CED7CD3" wp14:editId="6DDAA0D0">
            <wp:extent cx="466090" cy="548640"/>
            <wp:effectExtent l="0" t="0" r="0" b="3810"/>
            <wp:docPr id="74" name="Рисунок 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D03" w:rsidRPr="000455A4" w:rsidRDefault="001F0D03" w:rsidP="001F0D0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– </w:t>
      </w:r>
      <w:r w:rsidRPr="00E2498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F0D03" w:rsidRPr="000455A4" w:rsidRDefault="001F0D03" w:rsidP="001F0D0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F0D03" w:rsidRPr="000455A4" w:rsidRDefault="001F0D03" w:rsidP="001F0D0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 w:rsidR="001B692D"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F0D03" w:rsidRPr="00CC17F2" w:rsidRDefault="001F0D03" w:rsidP="001F0D0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66112" behindDoc="0" locked="0" layoutInCell="1" allowOverlap="1" wp14:anchorId="775836A2" wp14:editId="0E34D46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z-index:2518661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MlCTQIAAFs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FlDJ&#10;Qk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1F0D03" w:rsidRDefault="001F0D03" w:rsidP="001F0D0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D1277">
        <w:rPr>
          <w:rFonts w:cs="Arial"/>
          <w:b/>
          <w:bCs/>
          <w:caps/>
          <w:spacing w:val="-4"/>
        </w:rPr>
        <w:t>ПЯТЬ ЛЕТ НАЗАД ГУБЕРНАТОР А.ГОРДЕЕВ ПРОВОЗГЛАСИЛ БОРЬБУ С КЛ</w:t>
      </w:r>
      <w:r w:rsidRPr="006D1277">
        <w:rPr>
          <w:rFonts w:cs="Arial"/>
          <w:b/>
          <w:bCs/>
          <w:caps/>
          <w:spacing w:val="-4"/>
        </w:rPr>
        <w:t>А</w:t>
      </w:r>
      <w:r w:rsidRPr="006D1277">
        <w:rPr>
          <w:rFonts w:cs="Arial"/>
          <w:b/>
          <w:bCs/>
          <w:caps/>
          <w:spacing w:val="-4"/>
        </w:rPr>
        <w:t>НАМИ. КАК ВЫ СЧИТАЕТЕ, ЭТА БОРЬБА ОКАЗАЛАСЬ ЭФФЕКТИВН</w:t>
      </w:r>
      <w:r w:rsidR="00E72E23">
        <w:rPr>
          <w:rFonts w:cs="Arial"/>
          <w:b/>
          <w:bCs/>
          <w:caps/>
          <w:spacing w:val="-4"/>
        </w:rPr>
        <w:t>ой</w:t>
      </w:r>
      <w:r w:rsidRPr="006D1277">
        <w:rPr>
          <w:rFonts w:cs="Arial"/>
          <w:b/>
          <w:bCs/>
          <w:caps/>
          <w:spacing w:val="-4"/>
        </w:rPr>
        <w:t xml:space="preserve"> ИЛИ НЕ ЭФФЕКТИВН</w:t>
      </w:r>
      <w:r w:rsidR="00E72E23">
        <w:rPr>
          <w:rFonts w:cs="Arial"/>
          <w:b/>
          <w:bCs/>
          <w:caps/>
          <w:spacing w:val="-4"/>
        </w:rPr>
        <w:t>ой</w:t>
      </w:r>
      <w:r w:rsidRPr="006D1277">
        <w:rPr>
          <w:rFonts w:cs="Arial"/>
          <w:b/>
          <w:bCs/>
          <w:caps/>
          <w:spacing w:val="-4"/>
        </w:rPr>
        <w:t>?</w:t>
      </w:r>
    </w:p>
    <w:p w:rsidR="001F0D03" w:rsidRPr="000B10B1" w:rsidRDefault="001F0D03" w:rsidP="001F0D03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0C57BF">
        <w:rPr>
          <w:i/>
          <w:lang w:eastAsia="en-US"/>
        </w:rPr>
        <w:t>7</w:t>
      </w:r>
    </w:p>
    <w:bookmarkStart w:id="17" w:name="_MON_1485781206"/>
    <w:bookmarkEnd w:id="17"/>
    <w:p w:rsidR="001F0D03" w:rsidRDefault="00E72E23" w:rsidP="001F0D0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485" w:dyaOrig="6115">
          <v:shape id="_x0000_i1043" type="#_x0000_t75" style="width:486pt;height:4in" o:ole="" fillcolor="window">
            <v:imagedata r:id="rId61" o:title=""/>
          </v:shape>
          <o:OLEObject Type="Embed" ProgID="Excel.Sheet.12" ShapeID="_x0000_i1043" DrawAspect="Content" ObjectID="_1518359511" r:id="rId62"/>
        </w:object>
      </w:r>
    </w:p>
    <w:p w:rsidR="004F51B3" w:rsidRDefault="001F0D03" w:rsidP="001F0D03">
      <w:pPr>
        <w:jc w:val="center"/>
        <w:rPr>
          <w:i/>
          <w:lang w:eastAsia="en-US"/>
        </w:rPr>
      </w:pPr>
      <w:proofErr w:type="gramStart"/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отвечали 528 респондентов, кроме тех, кто заявил, что в Воронежской области нет </w:t>
      </w:r>
      <w:proofErr w:type="gramEnd"/>
    </w:p>
    <w:p w:rsidR="001F0D03" w:rsidRDefault="001F0D03" w:rsidP="001F0D03">
      <w:pPr>
        <w:jc w:val="center"/>
        <w:rPr>
          <w:i/>
          <w:lang w:eastAsia="en-US"/>
        </w:rPr>
      </w:pPr>
      <w:proofErr w:type="spellStart"/>
      <w:r>
        <w:rPr>
          <w:i/>
          <w:lang w:eastAsia="en-US"/>
        </w:rPr>
        <w:t>клановости</w:t>
      </w:r>
      <w:proofErr w:type="spellEnd"/>
      <w:r>
        <w:rPr>
          <w:i/>
          <w:lang w:eastAsia="en-US"/>
        </w:rPr>
        <w:t xml:space="preserve">. </w:t>
      </w:r>
      <w:proofErr w:type="gramStart"/>
      <w:r>
        <w:rPr>
          <w:i/>
          <w:lang w:eastAsia="en-US"/>
        </w:rPr>
        <w:t>Р</w:t>
      </w:r>
      <w:r w:rsidRPr="006D249F">
        <w:rPr>
          <w:i/>
          <w:lang w:eastAsia="en-US"/>
        </w:rPr>
        <w:t>аспределение ответов респондентов по строке составляет 100%)</w:t>
      </w:r>
      <w:proofErr w:type="gramEnd"/>
    </w:p>
    <w:p w:rsidR="001F0D03" w:rsidRPr="001B692D" w:rsidRDefault="001F0D03" w:rsidP="001B692D">
      <w:pPr>
        <w:ind w:firstLine="567"/>
        <w:jc w:val="both"/>
        <w:rPr>
          <w:spacing w:val="-2"/>
        </w:rPr>
      </w:pPr>
      <w:r w:rsidRPr="001B692D">
        <w:rPr>
          <w:spacing w:val="-2"/>
        </w:rPr>
        <w:t>В первое время</w:t>
      </w:r>
      <w:r w:rsidR="00E72E23">
        <w:rPr>
          <w:spacing w:val="-2"/>
        </w:rPr>
        <w:t xml:space="preserve"> после</w:t>
      </w:r>
      <w:r w:rsidRPr="001B692D">
        <w:rPr>
          <w:spacing w:val="-2"/>
        </w:rPr>
        <w:t xml:space="preserve"> своего вступления в должность глава Правительства Воронежской области А.В. Гордеев неоднократно публично заявлял о необходимости борьбы с </w:t>
      </w:r>
      <w:proofErr w:type="spellStart"/>
      <w:r w:rsidRPr="001B692D">
        <w:rPr>
          <w:spacing w:val="-2"/>
        </w:rPr>
        <w:t>клановостью</w:t>
      </w:r>
      <w:proofErr w:type="spellEnd"/>
      <w:r w:rsidRPr="001B692D">
        <w:rPr>
          <w:spacing w:val="-2"/>
        </w:rPr>
        <w:t xml:space="preserve"> в экономической и пол</w:t>
      </w:r>
      <w:r w:rsidRPr="001B692D">
        <w:rPr>
          <w:spacing w:val="-2"/>
        </w:rPr>
        <w:t>и</w:t>
      </w:r>
      <w:r w:rsidRPr="001B692D">
        <w:rPr>
          <w:spacing w:val="-2"/>
        </w:rPr>
        <w:t xml:space="preserve">тической сферах. Тогда мы поинтересовались у населения Воронежа перспективами подобной борьбы [Бюллетень 2010-03]. Насколько она может быть успешна? А сегодня мы имеем возможность сравнить прогноз горожан и сегодняшнюю оценку эффективности провозглашенной пять лет назад борьбы с </w:t>
      </w:r>
      <w:proofErr w:type="spellStart"/>
      <w:r w:rsidRPr="001B692D">
        <w:rPr>
          <w:spacing w:val="-2"/>
        </w:rPr>
        <w:t>клан</w:t>
      </w:r>
      <w:r w:rsidRPr="001B692D">
        <w:rPr>
          <w:spacing w:val="-2"/>
        </w:rPr>
        <w:t>о</w:t>
      </w:r>
      <w:r w:rsidRPr="001B692D">
        <w:rPr>
          <w:spacing w:val="-2"/>
        </w:rPr>
        <w:t>востью</w:t>
      </w:r>
      <w:proofErr w:type="spellEnd"/>
      <w:r w:rsidRPr="001B692D">
        <w:rPr>
          <w:spacing w:val="-2"/>
        </w:rPr>
        <w:t xml:space="preserve">. </w:t>
      </w:r>
    </w:p>
    <w:p w:rsidR="001F0D03" w:rsidRDefault="001F0D03" w:rsidP="004F51B3">
      <w:pPr>
        <w:jc w:val="center"/>
        <w:rPr>
          <w:b/>
          <w:i/>
        </w:rPr>
      </w:pPr>
      <w:r w:rsidRPr="004F51B3">
        <w:rPr>
          <w:b/>
          <w:i/>
        </w:rPr>
        <w:t xml:space="preserve">Пять лет назад губернатор </w:t>
      </w:r>
      <w:proofErr w:type="spellStart"/>
      <w:r w:rsidRPr="004F51B3">
        <w:rPr>
          <w:b/>
          <w:i/>
        </w:rPr>
        <w:t>А.Гордеев</w:t>
      </w:r>
      <w:proofErr w:type="spellEnd"/>
      <w:r w:rsidRPr="004F51B3">
        <w:rPr>
          <w:b/>
          <w:i/>
        </w:rPr>
        <w:t xml:space="preserve"> провозгласил борьбу с кланами. Как вы считаете, эта борьба </w:t>
      </w:r>
      <w:proofErr w:type="gramStart"/>
      <w:r w:rsidRPr="004F51B3">
        <w:rPr>
          <w:b/>
          <w:i/>
        </w:rPr>
        <w:t>будет</w:t>
      </w:r>
      <w:proofErr w:type="gramEnd"/>
      <w:r w:rsidRPr="004F51B3">
        <w:rPr>
          <w:b/>
          <w:i/>
        </w:rPr>
        <w:t>/оказалась эффективна или не эффективна?</w:t>
      </w:r>
    </w:p>
    <w:p w:rsidR="001B692D" w:rsidRPr="001B692D" w:rsidRDefault="001B692D" w:rsidP="004F51B3">
      <w:pPr>
        <w:jc w:val="center"/>
        <w:rPr>
          <w:b/>
          <w:i/>
          <w:sz w:val="12"/>
          <w:szCs w:val="12"/>
        </w:rPr>
      </w:pPr>
    </w:p>
    <w:p w:rsidR="001F0D03" w:rsidRPr="004F51B3" w:rsidRDefault="001B692D" w:rsidP="001B692D">
      <w:pPr>
        <w:jc w:val="center"/>
      </w:pPr>
      <w:r>
        <w:rPr>
          <w:noProof/>
        </w:rPr>
        <w:drawing>
          <wp:inline distT="0" distB="0" distL="0" distR="0" wp14:anchorId="1BC5F88C" wp14:editId="14DCC703">
            <wp:extent cx="6477000" cy="1924050"/>
            <wp:effectExtent l="0" t="0" r="19050" b="19050"/>
            <wp:docPr id="56" name="Диаграмма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1F0D03" w:rsidRPr="004F51B3" w:rsidRDefault="001F0D03" w:rsidP="004F51B3"/>
    <w:p w:rsidR="001F0D03" w:rsidRPr="001B692D" w:rsidRDefault="001F0D03" w:rsidP="001B692D">
      <w:pPr>
        <w:ind w:firstLine="567"/>
        <w:jc w:val="both"/>
      </w:pPr>
      <w:r w:rsidRPr="001B692D">
        <w:rPr>
          <w:spacing w:val="-2"/>
        </w:rPr>
        <w:t>Если пять лет назад негативный и позитивный прогнозы практически уравновешивали друг друга с небольшим уклоном в сторону пессимизма (35/31), то сегодня  пессимистические оценки достигнутых р</w:t>
      </w:r>
      <w:r w:rsidRPr="001B692D">
        <w:rPr>
          <w:spacing w:val="-2"/>
        </w:rPr>
        <w:t>е</w:t>
      </w:r>
      <w:r w:rsidRPr="001B692D">
        <w:rPr>
          <w:spacing w:val="-2"/>
        </w:rPr>
        <w:t xml:space="preserve">зультатов уверенно держат верх (51/24). Но, как показывают ответы на предыдущий вопрос, </w:t>
      </w:r>
      <w:proofErr w:type="spellStart"/>
      <w:r w:rsidRPr="001B692D">
        <w:rPr>
          <w:spacing w:val="-2"/>
        </w:rPr>
        <w:t>клановость</w:t>
      </w:r>
      <w:proofErr w:type="spellEnd"/>
      <w:r w:rsidRPr="001B692D">
        <w:rPr>
          <w:spacing w:val="-2"/>
        </w:rPr>
        <w:t xml:space="preserve"> может перетекать из сферы в сферу, и если в одной сфере деятельности её удалось сократить, то она сп</w:t>
      </w:r>
      <w:r w:rsidRPr="001B692D">
        <w:rPr>
          <w:spacing w:val="-2"/>
        </w:rPr>
        <w:t>о</w:t>
      </w:r>
      <w:r w:rsidRPr="001B692D">
        <w:rPr>
          <w:spacing w:val="-2"/>
        </w:rPr>
        <w:t xml:space="preserve">собна расцвести пышным цветом в другой. А по сути своей как социальное явление она неистребима. </w:t>
      </w:r>
      <w:r w:rsidRPr="001B692D">
        <w:br w:type="page"/>
      </w:r>
    </w:p>
    <w:p w:rsidR="001F0D03" w:rsidRPr="00CC17F2" w:rsidRDefault="001F0D03" w:rsidP="001F0D0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F0D03" w:rsidRPr="00CC17F2" w:rsidRDefault="001F0D03" w:rsidP="001F0D0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74CB81BF" wp14:editId="3E3D7D6A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D03" w:rsidRPr="000455A4" w:rsidRDefault="001F0D03" w:rsidP="001F0D0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– </w:t>
      </w:r>
      <w:r w:rsidRPr="00E24984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F0D03" w:rsidRPr="000455A4" w:rsidRDefault="001F0D03" w:rsidP="001F0D0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F0D03" w:rsidRPr="000455A4" w:rsidRDefault="001F0D03" w:rsidP="001F0D0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 w:rsidR="002679D6"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606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F0D03" w:rsidRPr="00CC17F2" w:rsidRDefault="001F0D03" w:rsidP="001F0D0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67136" behindDoc="0" locked="0" layoutInCell="1" allowOverlap="1" wp14:anchorId="58011D1B" wp14:editId="3DC6673B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867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4Yn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Q/uG&#10;J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7D1A70" w:rsidRPr="00930E64" w:rsidRDefault="007D1A70" w:rsidP="007D1A70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930E64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7D1A70" w:rsidRPr="00930E64" w:rsidRDefault="007D1A70" w:rsidP="007D1A70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7D1A70" w:rsidRPr="00930E64" w:rsidTr="00657025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7D1A70" w:rsidRPr="00930E64" w:rsidRDefault="007D1A70" w:rsidP="006570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D1A70" w:rsidRPr="00930E64" w:rsidRDefault="007D1A70" w:rsidP="006570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D1A70" w:rsidRPr="00930E64" w:rsidTr="00657025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7D1A70" w:rsidRPr="00930E64" w:rsidRDefault="007D1A70" w:rsidP="00657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 xml:space="preserve">мужской </w:t>
            </w:r>
          </w:p>
        </w:tc>
        <w:tc>
          <w:tcPr>
            <w:tcW w:w="1800" w:type="dxa"/>
            <w:tcBorders>
              <w:top w:val="nil"/>
            </w:tcBorders>
          </w:tcPr>
          <w:p w:rsidR="007D1A70" w:rsidRPr="0051529F" w:rsidRDefault="007D1A70" w:rsidP="007D1A70">
            <w:pPr>
              <w:jc w:val="center"/>
            </w:pPr>
            <w:r w:rsidRPr="0051529F">
              <w:t>43,6</w:t>
            </w:r>
          </w:p>
        </w:tc>
      </w:tr>
      <w:tr w:rsidR="007D1A70" w:rsidRPr="00930E64" w:rsidTr="00657025">
        <w:trPr>
          <w:trHeight w:val="236"/>
          <w:jc w:val="center"/>
        </w:trPr>
        <w:tc>
          <w:tcPr>
            <w:tcW w:w="5337" w:type="dxa"/>
            <w:vAlign w:val="center"/>
          </w:tcPr>
          <w:p w:rsidR="007D1A70" w:rsidRPr="00930E64" w:rsidRDefault="007D1A70" w:rsidP="00657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7D1A70" w:rsidRPr="007D1A70" w:rsidRDefault="007D1A70" w:rsidP="007D1A70">
            <w:pPr>
              <w:jc w:val="center"/>
              <w:rPr>
                <w:lang w:val="en-US"/>
              </w:rPr>
            </w:pPr>
            <w:r w:rsidRPr="0051529F">
              <w:t>56,4</w:t>
            </w:r>
          </w:p>
        </w:tc>
      </w:tr>
    </w:tbl>
    <w:p w:rsidR="007D1A70" w:rsidRPr="00930E64" w:rsidRDefault="007D1A70" w:rsidP="007D1A70">
      <w:pPr>
        <w:rPr>
          <w:rFonts w:ascii="Arial" w:hAnsi="Arial" w:cs="Arial"/>
          <w:sz w:val="20"/>
          <w:szCs w:val="20"/>
        </w:rPr>
      </w:pPr>
    </w:p>
    <w:p w:rsidR="007D1A70" w:rsidRPr="00930E64" w:rsidRDefault="007D1A70" w:rsidP="007D1A7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7D1A70" w:rsidRPr="00930E64" w:rsidTr="00657025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7D1A70" w:rsidRPr="00930E64" w:rsidRDefault="007D1A70" w:rsidP="006570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D1A70" w:rsidRPr="00930E64" w:rsidRDefault="007D1A70" w:rsidP="006570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D1A70" w:rsidRPr="00930E64" w:rsidTr="007D1A70">
        <w:trPr>
          <w:trHeight w:val="284"/>
          <w:jc w:val="center"/>
        </w:trPr>
        <w:tc>
          <w:tcPr>
            <w:tcW w:w="5355" w:type="dxa"/>
            <w:vAlign w:val="center"/>
          </w:tcPr>
          <w:p w:rsidR="007D1A70" w:rsidRPr="007D1A70" w:rsidRDefault="007D1A70" w:rsidP="007D1A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18 – 2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  <w:r w:rsidRPr="00930E6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7D1A70" w:rsidRPr="00891008" w:rsidRDefault="007D1A70" w:rsidP="007D1A70">
            <w:pPr>
              <w:jc w:val="center"/>
            </w:pPr>
            <w:r w:rsidRPr="00891008">
              <w:t>25,7</w:t>
            </w:r>
          </w:p>
        </w:tc>
      </w:tr>
      <w:tr w:rsidR="007D1A70" w:rsidRPr="00930E64" w:rsidTr="007D1A70">
        <w:trPr>
          <w:trHeight w:val="350"/>
          <w:jc w:val="center"/>
        </w:trPr>
        <w:tc>
          <w:tcPr>
            <w:tcW w:w="5355" w:type="dxa"/>
            <w:vAlign w:val="center"/>
          </w:tcPr>
          <w:p w:rsidR="007D1A70" w:rsidRPr="00930E64" w:rsidRDefault="007D1A70" w:rsidP="007D1A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Pr="00930E64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7D1A70" w:rsidRPr="00891008" w:rsidRDefault="007D1A70" w:rsidP="007605F6">
            <w:pPr>
              <w:jc w:val="center"/>
            </w:pPr>
            <w:r w:rsidRPr="00891008">
              <w:t>32,</w:t>
            </w:r>
            <w:r w:rsidR="007605F6">
              <w:t>4</w:t>
            </w:r>
          </w:p>
        </w:tc>
      </w:tr>
      <w:tr w:rsidR="007D1A70" w:rsidRPr="00930E64" w:rsidTr="007D1A70">
        <w:trPr>
          <w:trHeight w:val="346"/>
          <w:jc w:val="center"/>
        </w:trPr>
        <w:tc>
          <w:tcPr>
            <w:tcW w:w="5355" w:type="dxa"/>
            <w:vAlign w:val="center"/>
          </w:tcPr>
          <w:p w:rsidR="007D1A70" w:rsidRPr="00930E64" w:rsidRDefault="007D1A70" w:rsidP="007D1A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 xml:space="preserve">50 – 59 лет </w:t>
            </w:r>
          </w:p>
        </w:tc>
        <w:tc>
          <w:tcPr>
            <w:tcW w:w="1800" w:type="dxa"/>
            <w:vAlign w:val="center"/>
          </w:tcPr>
          <w:p w:rsidR="007D1A70" w:rsidRPr="00891008" w:rsidRDefault="007D1A70" w:rsidP="007D1A70">
            <w:pPr>
              <w:jc w:val="center"/>
            </w:pPr>
            <w:r w:rsidRPr="00891008">
              <w:t>18,0</w:t>
            </w:r>
          </w:p>
        </w:tc>
      </w:tr>
      <w:tr w:rsidR="007D1A70" w:rsidRPr="00930E64" w:rsidTr="007D1A70">
        <w:trPr>
          <w:trHeight w:val="341"/>
          <w:jc w:val="center"/>
        </w:trPr>
        <w:tc>
          <w:tcPr>
            <w:tcW w:w="5355" w:type="dxa"/>
            <w:vAlign w:val="center"/>
          </w:tcPr>
          <w:p w:rsidR="007D1A70" w:rsidRPr="00930E64" w:rsidRDefault="007D1A70" w:rsidP="007D1A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 xml:space="preserve">60 лет и старше </w:t>
            </w:r>
          </w:p>
        </w:tc>
        <w:tc>
          <w:tcPr>
            <w:tcW w:w="1800" w:type="dxa"/>
            <w:vAlign w:val="center"/>
          </w:tcPr>
          <w:p w:rsidR="007D1A70" w:rsidRDefault="007D1A70" w:rsidP="007D1A70">
            <w:pPr>
              <w:jc w:val="center"/>
            </w:pPr>
            <w:r w:rsidRPr="00891008">
              <w:t>23,9</w:t>
            </w:r>
          </w:p>
        </w:tc>
      </w:tr>
    </w:tbl>
    <w:p w:rsidR="007D1A70" w:rsidRPr="00930E64" w:rsidRDefault="007D1A70" w:rsidP="007D1A70">
      <w:pPr>
        <w:rPr>
          <w:rFonts w:ascii="Arial" w:hAnsi="Arial" w:cs="Arial"/>
          <w:sz w:val="20"/>
          <w:szCs w:val="20"/>
        </w:rPr>
      </w:pPr>
    </w:p>
    <w:p w:rsidR="007D1A70" w:rsidRPr="00930E64" w:rsidRDefault="007D1A70" w:rsidP="007D1A7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7D1A70" w:rsidRPr="00930E64" w:rsidTr="00657025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7D1A70" w:rsidRPr="00930E64" w:rsidRDefault="007D1A70" w:rsidP="006570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D1A70" w:rsidRPr="00930E64" w:rsidRDefault="007D1A70" w:rsidP="006570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605F6" w:rsidRPr="00930E64" w:rsidTr="007605F6">
        <w:trPr>
          <w:trHeight w:val="280"/>
          <w:jc w:val="center"/>
        </w:trPr>
        <w:tc>
          <w:tcPr>
            <w:tcW w:w="5490" w:type="dxa"/>
            <w:vAlign w:val="center"/>
          </w:tcPr>
          <w:p w:rsidR="007605F6" w:rsidRPr="00930E64" w:rsidRDefault="007605F6" w:rsidP="00657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7605F6" w:rsidRPr="00922C24" w:rsidRDefault="007605F6" w:rsidP="007605F6">
            <w:pPr>
              <w:jc w:val="center"/>
            </w:pPr>
            <w:r w:rsidRPr="00922C24">
              <w:t>2,0</w:t>
            </w:r>
          </w:p>
        </w:tc>
      </w:tr>
      <w:tr w:rsidR="007605F6" w:rsidRPr="00930E64" w:rsidTr="007605F6">
        <w:trPr>
          <w:trHeight w:val="280"/>
          <w:jc w:val="center"/>
        </w:trPr>
        <w:tc>
          <w:tcPr>
            <w:tcW w:w="5490" w:type="dxa"/>
            <w:vAlign w:val="center"/>
          </w:tcPr>
          <w:p w:rsidR="007605F6" w:rsidRPr="00930E64" w:rsidRDefault="007605F6" w:rsidP="00657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7605F6" w:rsidRPr="00922C24" w:rsidRDefault="007605F6" w:rsidP="007605F6">
            <w:pPr>
              <w:jc w:val="center"/>
            </w:pPr>
            <w:r w:rsidRPr="00922C24">
              <w:t>15,2</w:t>
            </w:r>
          </w:p>
        </w:tc>
      </w:tr>
      <w:tr w:rsidR="007605F6" w:rsidRPr="00930E64" w:rsidTr="007605F6">
        <w:trPr>
          <w:trHeight w:val="345"/>
          <w:jc w:val="center"/>
        </w:trPr>
        <w:tc>
          <w:tcPr>
            <w:tcW w:w="5490" w:type="dxa"/>
            <w:vAlign w:val="center"/>
          </w:tcPr>
          <w:p w:rsidR="007605F6" w:rsidRPr="00930E64" w:rsidRDefault="007605F6" w:rsidP="00657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7605F6" w:rsidRPr="00922C24" w:rsidRDefault="007605F6" w:rsidP="007605F6">
            <w:pPr>
              <w:jc w:val="center"/>
            </w:pPr>
            <w:r w:rsidRPr="00922C24">
              <w:t>33,5</w:t>
            </w:r>
          </w:p>
        </w:tc>
      </w:tr>
      <w:tr w:rsidR="007605F6" w:rsidRPr="00930E64" w:rsidTr="007605F6">
        <w:trPr>
          <w:trHeight w:val="336"/>
          <w:jc w:val="center"/>
        </w:trPr>
        <w:tc>
          <w:tcPr>
            <w:tcW w:w="5490" w:type="dxa"/>
            <w:vAlign w:val="center"/>
          </w:tcPr>
          <w:p w:rsidR="007605F6" w:rsidRPr="00930E64" w:rsidRDefault="007605F6" w:rsidP="00657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7605F6" w:rsidRDefault="007605F6" w:rsidP="007605F6">
            <w:pPr>
              <w:jc w:val="center"/>
            </w:pPr>
            <w:r w:rsidRPr="00922C24">
              <w:t>49,3</w:t>
            </w:r>
          </w:p>
        </w:tc>
      </w:tr>
    </w:tbl>
    <w:p w:rsidR="007D1A70" w:rsidRPr="00930E64" w:rsidRDefault="007D1A70" w:rsidP="007D1A70">
      <w:pPr>
        <w:rPr>
          <w:rFonts w:ascii="Arial" w:hAnsi="Arial" w:cs="Arial"/>
          <w:sz w:val="20"/>
          <w:szCs w:val="20"/>
        </w:rPr>
      </w:pPr>
    </w:p>
    <w:p w:rsidR="007D1A70" w:rsidRPr="00930E64" w:rsidRDefault="007D1A70" w:rsidP="007D1A7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7D1A70" w:rsidRPr="00930E64" w:rsidTr="00657025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7D1A70" w:rsidRPr="00930E64" w:rsidRDefault="007D1A70" w:rsidP="006570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D1A70" w:rsidRPr="00930E64" w:rsidRDefault="007D1A70" w:rsidP="006570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605F6" w:rsidRPr="00930E64" w:rsidTr="007605F6">
        <w:trPr>
          <w:trHeight w:val="495"/>
          <w:jc w:val="center"/>
        </w:trPr>
        <w:tc>
          <w:tcPr>
            <w:tcW w:w="5485" w:type="dxa"/>
            <w:vAlign w:val="center"/>
          </w:tcPr>
          <w:p w:rsidR="007605F6" w:rsidRPr="00930E64" w:rsidRDefault="007605F6" w:rsidP="00657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30E6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7605F6" w:rsidRPr="00D26C6C" w:rsidRDefault="007605F6" w:rsidP="007605F6">
            <w:pPr>
              <w:jc w:val="center"/>
            </w:pPr>
            <w:r w:rsidRPr="00D26C6C">
              <w:t>4,6</w:t>
            </w:r>
          </w:p>
        </w:tc>
      </w:tr>
      <w:tr w:rsidR="007605F6" w:rsidRPr="00930E64" w:rsidTr="007605F6">
        <w:trPr>
          <w:trHeight w:val="495"/>
          <w:jc w:val="center"/>
        </w:trPr>
        <w:tc>
          <w:tcPr>
            <w:tcW w:w="5485" w:type="dxa"/>
            <w:vAlign w:val="center"/>
          </w:tcPr>
          <w:p w:rsidR="007605F6" w:rsidRPr="00930E64" w:rsidRDefault="007605F6" w:rsidP="00657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30E6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7605F6" w:rsidRPr="00D26C6C" w:rsidRDefault="007605F6" w:rsidP="007605F6">
            <w:pPr>
              <w:jc w:val="center"/>
            </w:pPr>
            <w:r w:rsidRPr="00D26C6C">
              <w:t>17,</w:t>
            </w:r>
            <w:r>
              <w:t>4</w:t>
            </w:r>
          </w:p>
        </w:tc>
      </w:tr>
      <w:tr w:rsidR="007605F6" w:rsidRPr="00930E64" w:rsidTr="007605F6">
        <w:trPr>
          <w:trHeight w:val="495"/>
          <w:jc w:val="center"/>
        </w:trPr>
        <w:tc>
          <w:tcPr>
            <w:tcW w:w="5485" w:type="dxa"/>
            <w:vAlign w:val="center"/>
          </w:tcPr>
          <w:p w:rsidR="007605F6" w:rsidRPr="00930E64" w:rsidRDefault="007605F6" w:rsidP="00657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930E64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930E64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7605F6" w:rsidRPr="00930E64" w:rsidRDefault="007605F6" w:rsidP="00657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7605F6" w:rsidRPr="00D26C6C" w:rsidRDefault="007605F6" w:rsidP="007605F6">
            <w:pPr>
              <w:jc w:val="center"/>
            </w:pPr>
            <w:r w:rsidRPr="00D26C6C">
              <w:t>49,0</w:t>
            </w:r>
          </w:p>
        </w:tc>
      </w:tr>
      <w:tr w:rsidR="007605F6" w:rsidRPr="00930E64" w:rsidTr="007605F6">
        <w:trPr>
          <w:trHeight w:val="495"/>
          <w:jc w:val="center"/>
        </w:trPr>
        <w:tc>
          <w:tcPr>
            <w:tcW w:w="5485" w:type="dxa"/>
            <w:vAlign w:val="center"/>
          </w:tcPr>
          <w:p w:rsidR="007605F6" w:rsidRPr="00930E64" w:rsidRDefault="007605F6" w:rsidP="00657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7605F6" w:rsidRPr="00D26C6C" w:rsidRDefault="007605F6" w:rsidP="007605F6">
            <w:pPr>
              <w:jc w:val="center"/>
            </w:pPr>
            <w:r w:rsidRPr="00D26C6C">
              <w:t>26,9</w:t>
            </w:r>
          </w:p>
        </w:tc>
      </w:tr>
      <w:tr w:rsidR="007605F6" w:rsidRPr="00930E64" w:rsidTr="007605F6">
        <w:trPr>
          <w:trHeight w:val="495"/>
          <w:jc w:val="center"/>
        </w:trPr>
        <w:tc>
          <w:tcPr>
            <w:tcW w:w="5485" w:type="dxa"/>
            <w:vAlign w:val="center"/>
          </w:tcPr>
          <w:p w:rsidR="007605F6" w:rsidRPr="00930E64" w:rsidRDefault="007605F6" w:rsidP="00657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30E64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930E64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д</w:t>
            </w:r>
            <w:r w:rsidRPr="00930E64">
              <w:rPr>
                <w:rFonts w:ascii="Arial" w:hAnsi="Arial" w:cs="Arial"/>
                <w:sz w:val="20"/>
                <w:szCs w:val="20"/>
              </w:rPr>
              <w:t>о</w:t>
            </w:r>
            <w:r w:rsidRPr="00930E6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7605F6" w:rsidRDefault="007605F6" w:rsidP="007605F6">
            <w:pPr>
              <w:jc w:val="center"/>
            </w:pPr>
            <w:r w:rsidRPr="00D26C6C">
              <w:t>2,1</w:t>
            </w:r>
          </w:p>
        </w:tc>
      </w:tr>
    </w:tbl>
    <w:p w:rsidR="007D1A70" w:rsidRPr="00930E64" w:rsidRDefault="007D1A70" w:rsidP="007D1A70">
      <w:pPr>
        <w:rPr>
          <w:i/>
        </w:rPr>
      </w:pPr>
    </w:p>
    <w:p w:rsidR="007D1A70" w:rsidRPr="00930E64" w:rsidRDefault="007D1A70" w:rsidP="007D1A70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7D1A70" w:rsidRPr="00930E64" w:rsidTr="00657025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7D1A70" w:rsidRPr="00930E64" w:rsidRDefault="007D1A70" w:rsidP="006570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D1A70" w:rsidRPr="00930E64" w:rsidRDefault="007D1A70" w:rsidP="006570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605F6" w:rsidRPr="00930E64" w:rsidTr="007605F6">
        <w:trPr>
          <w:trHeight w:val="280"/>
          <w:jc w:val="center"/>
        </w:trPr>
        <w:tc>
          <w:tcPr>
            <w:tcW w:w="5562" w:type="dxa"/>
            <w:vAlign w:val="center"/>
          </w:tcPr>
          <w:p w:rsidR="007605F6" w:rsidRPr="00930E64" w:rsidRDefault="007605F6" w:rsidP="00657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7605F6" w:rsidRPr="0050042B" w:rsidRDefault="007605F6" w:rsidP="007605F6">
            <w:pPr>
              <w:jc w:val="center"/>
            </w:pPr>
            <w:r w:rsidRPr="0050042B">
              <w:t>54,3</w:t>
            </w:r>
          </w:p>
        </w:tc>
      </w:tr>
      <w:tr w:rsidR="007605F6" w:rsidRPr="00930E64" w:rsidTr="007605F6">
        <w:trPr>
          <w:trHeight w:val="280"/>
          <w:jc w:val="center"/>
        </w:trPr>
        <w:tc>
          <w:tcPr>
            <w:tcW w:w="5562" w:type="dxa"/>
            <w:vAlign w:val="center"/>
          </w:tcPr>
          <w:p w:rsidR="007605F6" w:rsidRPr="00930E64" w:rsidRDefault="007605F6" w:rsidP="00657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7605F6" w:rsidRPr="0050042B" w:rsidRDefault="007605F6" w:rsidP="007605F6">
            <w:pPr>
              <w:jc w:val="center"/>
            </w:pPr>
            <w:r w:rsidRPr="0050042B">
              <w:t>4,0</w:t>
            </w:r>
          </w:p>
        </w:tc>
      </w:tr>
      <w:tr w:rsidR="007605F6" w:rsidRPr="00930E64" w:rsidTr="007605F6">
        <w:trPr>
          <w:trHeight w:val="345"/>
          <w:jc w:val="center"/>
        </w:trPr>
        <w:tc>
          <w:tcPr>
            <w:tcW w:w="5562" w:type="dxa"/>
            <w:vAlign w:val="center"/>
          </w:tcPr>
          <w:p w:rsidR="007605F6" w:rsidRPr="00930E64" w:rsidRDefault="007605F6" w:rsidP="00657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7605F6" w:rsidRPr="0050042B" w:rsidRDefault="007605F6" w:rsidP="007605F6">
            <w:pPr>
              <w:jc w:val="center"/>
            </w:pPr>
            <w:r w:rsidRPr="0050042B">
              <w:t>20,6</w:t>
            </w:r>
          </w:p>
        </w:tc>
      </w:tr>
      <w:tr w:rsidR="007605F6" w:rsidRPr="00930E64" w:rsidTr="007605F6">
        <w:trPr>
          <w:trHeight w:val="345"/>
          <w:jc w:val="center"/>
        </w:trPr>
        <w:tc>
          <w:tcPr>
            <w:tcW w:w="5562" w:type="dxa"/>
            <w:vAlign w:val="center"/>
          </w:tcPr>
          <w:p w:rsidR="007605F6" w:rsidRPr="00930E64" w:rsidRDefault="007605F6" w:rsidP="00657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7605F6" w:rsidRPr="0050042B" w:rsidRDefault="007605F6" w:rsidP="007605F6">
            <w:pPr>
              <w:jc w:val="center"/>
            </w:pPr>
            <w:r w:rsidRPr="0050042B">
              <w:t>8,7</w:t>
            </w:r>
          </w:p>
        </w:tc>
      </w:tr>
      <w:tr w:rsidR="007605F6" w:rsidRPr="00930E64" w:rsidTr="007605F6">
        <w:trPr>
          <w:trHeight w:val="336"/>
          <w:jc w:val="center"/>
        </w:trPr>
        <w:tc>
          <w:tcPr>
            <w:tcW w:w="5562" w:type="dxa"/>
            <w:vAlign w:val="center"/>
          </w:tcPr>
          <w:p w:rsidR="007605F6" w:rsidRPr="00930E64" w:rsidRDefault="007605F6" w:rsidP="006570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7605F6" w:rsidRDefault="007605F6" w:rsidP="007605F6">
            <w:pPr>
              <w:jc w:val="center"/>
            </w:pPr>
            <w:r w:rsidRPr="0050042B">
              <w:t>12,4</w:t>
            </w:r>
          </w:p>
        </w:tc>
      </w:tr>
    </w:tbl>
    <w:p w:rsidR="007D1A70" w:rsidRPr="00930E64" w:rsidRDefault="007D1A70" w:rsidP="007D1A70"/>
    <w:p w:rsidR="007D1A70" w:rsidRPr="00930E64" w:rsidRDefault="007D1A70" w:rsidP="007D1A70">
      <w:pPr>
        <w:ind w:right="51"/>
        <w:jc w:val="both"/>
        <w:rPr>
          <w:i/>
          <w:lang w:eastAsia="en-US"/>
        </w:rPr>
      </w:pPr>
    </w:p>
    <w:p w:rsidR="007D1A70" w:rsidRPr="008D075D" w:rsidRDefault="007D1A70" w:rsidP="007D1A70">
      <w:pPr>
        <w:ind w:right="51"/>
        <w:jc w:val="both"/>
        <w:rPr>
          <w:i/>
          <w:lang w:eastAsia="en-US"/>
        </w:rPr>
      </w:pPr>
    </w:p>
    <w:p w:rsidR="004F77A9" w:rsidRPr="008D075D" w:rsidRDefault="004F77A9" w:rsidP="00CD53ED">
      <w:pPr>
        <w:jc w:val="center"/>
        <w:rPr>
          <w:i/>
          <w:lang w:eastAsia="en-US"/>
        </w:rPr>
      </w:pPr>
    </w:p>
    <w:sectPr w:rsidR="004F77A9" w:rsidRPr="008D075D" w:rsidSect="008B025E">
      <w:footerReference w:type="even" r:id="rId64"/>
      <w:footerReference w:type="default" r:id="rId65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301" w:rsidRDefault="006C1301">
      <w:r>
        <w:separator/>
      </w:r>
    </w:p>
  </w:endnote>
  <w:endnote w:type="continuationSeparator" w:id="0">
    <w:p w:rsidR="006C1301" w:rsidRDefault="006C1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102" w:rsidRDefault="00712102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712102" w:rsidRDefault="0071210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102" w:rsidRDefault="00712102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1E23AD">
      <w:rPr>
        <w:rStyle w:val="ad"/>
        <w:noProof/>
      </w:rPr>
      <w:t>12</w:t>
    </w:r>
    <w:r>
      <w:rPr>
        <w:rStyle w:val="ad"/>
      </w:rPr>
      <w:fldChar w:fldCharType="end"/>
    </w:r>
  </w:p>
  <w:p w:rsidR="00712102" w:rsidRDefault="0071210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301" w:rsidRDefault="006C1301">
      <w:r>
        <w:separator/>
      </w:r>
    </w:p>
  </w:footnote>
  <w:footnote w:type="continuationSeparator" w:id="0">
    <w:p w:rsidR="006C1301" w:rsidRDefault="006C13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3381A"/>
    <w:multiLevelType w:val="hybridMultilevel"/>
    <w:tmpl w:val="12EEAF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357F"/>
    <w:rsid w:val="000038C9"/>
    <w:rsid w:val="00004781"/>
    <w:rsid w:val="0000513C"/>
    <w:rsid w:val="0000565D"/>
    <w:rsid w:val="00005713"/>
    <w:rsid w:val="0000591F"/>
    <w:rsid w:val="00005A1A"/>
    <w:rsid w:val="000065AF"/>
    <w:rsid w:val="000067AC"/>
    <w:rsid w:val="00007B81"/>
    <w:rsid w:val="000106E3"/>
    <w:rsid w:val="0001096C"/>
    <w:rsid w:val="00010D97"/>
    <w:rsid w:val="00010F8D"/>
    <w:rsid w:val="00011A5A"/>
    <w:rsid w:val="00011BBB"/>
    <w:rsid w:val="00011FFB"/>
    <w:rsid w:val="00012204"/>
    <w:rsid w:val="00012712"/>
    <w:rsid w:val="00012E86"/>
    <w:rsid w:val="0001343E"/>
    <w:rsid w:val="000139D0"/>
    <w:rsid w:val="0001587C"/>
    <w:rsid w:val="00015C0E"/>
    <w:rsid w:val="000161DA"/>
    <w:rsid w:val="0001685D"/>
    <w:rsid w:val="00016AC7"/>
    <w:rsid w:val="0001735E"/>
    <w:rsid w:val="00017D29"/>
    <w:rsid w:val="00020259"/>
    <w:rsid w:val="000203A8"/>
    <w:rsid w:val="00020AE3"/>
    <w:rsid w:val="0002135A"/>
    <w:rsid w:val="00021DF8"/>
    <w:rsid w:val="00021FB7"/>
    <w:rsid w:val="0002261B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55FC"/>
    <w:rsid w:val="0002608F"/>
    <w:rsid w:val="00026B67"/>
    <w:rsid w:val="0002789A"/>
    <w:rsid w:val="00027951"/>
    <w:rsid w:val="00030B95"/>
    <w:rsid w:val="00030C40"/>
    <w:rsid w:val="00030D3A"/>
    <w:rsid w:val="00031773"/>
    <w:rsid w:val="00032E5E"/>
    <w:rsid w:val="00033931"/>
    <w:rsid w:val="00033D99"/>
    <w:rsid w:val="00033E49"/>
    <w:rsid w:val="00034DD1"/>
    <w:rsid w:val="00034F38"/>
    <w:rsid w:val="00035480"/>
    <w:rsid w:val="00035BB2"/>
    <w:rsid w:val="00035D51"/>
    <w:rsid w:val="00036E78"/>
    <w:rsid w:val="000370B3"/>
    <w:rsid w:val="000374E5"/>
    <w:rsid w:val="000405DD"/>
    <w:rsid w:val="0004072D"/>
    <w:rsid w:val="0004084B"/>
    <w:rsid w:val="00041522"/>
    <w:rsid w:val="00041BAF"/>
    <w:rsid w:val="00041D6F"/>
    <w:rsid w:val="00041E28"/>
    <w:rsid w:val="000422A1"/>
    <w:rsid w:val="0004247B"/>
    <w:rsid w:val="00042512"/>
    <w:rsid w:val="00042617"/>
    <w:rsid w:val="000428E3"/>
    <w:rsid w:val="00042B4B"/>
    <w:rsid w:val="00042E02"/>
    <w:rsid w:val="00043927"/>
    <w:rsid w:val="00043D1C"/>
    <w:rsid w:val="00043E1A"/>
    <w:rsid w:val="0004467B"/>
    <w:rsid w:val="00044CC4"/>
    <w:rsid w:val="00045050"/>
    <w:rsid w:val="0004507D"/>
    <w:rsid w:val="000452E0"/>
    <w:rsid w:val="000455A4"/>
    <w:rsid w:val="00045BC9"/>
    <w:rsid w:val="00046975"/>
    <w:rsid w:val="00046B07"/>
    <w:rsid w:val="00047D90"/>
    <w:rsid w:val="000503A4"/>
    <w:rsid w:val="000506A3"/>
    <w:rsid w:val="000519C4"/>
    <w:rsid w:val="0005215E"/>
    <w:rsid w:val="0005293C"/>
    <w:rsid w:val="00052A4D"/>
    <w:rsid w:val="0005314E"/>
    <w:rsid w:val="00053151"/>
    <w:rsid w:val="00053B2B"/>
    <w:rsid w:val="00053F35"/>
    <w:rsid w:val="00054017"/>
    <w:rsid w:val="00055BD3"/>
    <w:rsid w:val="0005614F"/>
    <w:rsid w:val="000561D1"/>
    <w:rsid w:val="00056989"/>
    <w:rsid w:val="0005703E"/>
    <w:rsid w:val="00057598"/>
    <w:rsid w:val="0005798C"/>
    <w:rsid w:val="00057C78"/>
    <w:rsid w:val="00061266"/>
    <w:rsid w:val="00061677"/>
    <w:rsid w:val="00061AC0"/>
    <w:rsid w:val="0006202B"/>
    <w:rsid w:val="000628C7"/>
    <w:rsid w:val="0006312F"/>
    <w:rsid w:val="00064467"/>
    <w:rsid w:val="00064CA6"/>
    <w:rsid w:val="00064D59"/>
    <w:rsid w:val="000650F3"/>
    <w:rsid w:val="00065CDF"/>
    <w:rsid w:val="0006603A"/>
    <w:rsid w:val="0006684C"/>
    <w:rsid w:val="00067191"/>
    <w:rsid w:val="00067587"/>
    <w:rsid w:val="000676EF"/>
    <w:rsid w:val="00067ED3"/>
    <w:rsid w:val="0007009E"/>
    <w:rsid w:val="000707FF"/>
    <w:rsid w:val="00070D10"/>
    <w:rsid w:val="00071B98"/>
    <w:rsid w:val="00071F13"/>
    <w:rsid w:val="000725D9"/>
    <w:rsid w:val="00072D85"/>
    <w:rsid w:val="000733B5"/>
    <w:rsid w:val="00073EB8"/>
    <w:rsid w:val="000740D0"/>
    <w:rsid w:val="00075546"/>
    <w:rsid w:val="00075D89"/>
    <w:rsid w:val="0007637A"/>
    <w:rsid w:val="00076451"/>
    <w:rsid w:val="000769D3"/>
    <w:rsid w:val="00077137"/>
    <w:rsid w:val="00077D29"/>
    <w:rsid w:val="00077E31"/>
    <w:rsid w:val="000800F4"/>
    <w:rsid w:val="00080384"/>
    <w:rsid w:val="00081D0E"/>
    <w:rsid w:val="0008204A"/>
    <w:rsid w:val="00082300"/>
    <w:rsid w:val="0008243B"/>
    <w:rsid w:val="0008329D"/>
    <w:rsid w:val="000832AF"/>
    <w:rsid w:val="0008390E"/>
    <w:rsid w:val="000843AD"/>
    <w:rsid w:val="000843CB"/>
    <w:rsid w:val="000849C4"/>
    <w:rsid w:val="00084DB6"/>
    <w:rsid w:val="00085CD8"/>
    <w:rsid w:val="00086E8A"/>
    <w:rsid w:val="000871C4"/>
    <w:rsid w:val="000900E1"/>
    <w:rsid w:val="00090C7B"/>
    <w:rsid w:val="00090E8E"/>
    <w:rsid w:val="00090EA8"/>
    <w:rsid w:val="00091207"/>
    <w:rsid w:val="00091D4F"/>
    <w:rsid w:val="00092B5D"/>
    <w:rsid w:val="00092D12"/>
    <w:rsid w:val="00093B5D"/>
    <w:rsid w:val="00093CE5"/>
    <w:rsid w:val="00094248"/>
    <w:rsid w:val="000948D2"/>
    <w:rsid w:val="0009493A"/>
    <w:rsid w:val="00095343"/>
    <w:rsid w:val="000961F8"/>
    <w:rsid w:val="00096560"/>
    <w:rsid w:val="000966C2"/>
    <w:rsid w:val="0009692A"/>
    <w:rsid w:val="000972C8"/>
    <w:rsid w:val="00097F87"/>
    <w:rsid w:val="000A00BD"/>
    <w:rsid w:val="000A0449"/>
    <w:rsid w:val="000A07F3"/>
    <w:rsid w:val="000A0E9D"/>
    <w:rsid w:val="000A109A"/>
    <w:rsid w:val="000A166A"/>
    <w:rsid w:val="000A1E24"/>
    <w:rsid w:val="000A2035"/>
    <w:rsid w:val="000A2B9E"/>
    <w:rsid w:val="000A2CA8"/>
    <w:rsid w:val="000A31D6"/>
    <w:rsid w:val="000A42F2"/>
    <w:rsid w:val="000A4C52"/>
    <w:rsid w:val="000A4E6A"/>
    <w:rsid w:val="000A5949"/>
    <w:rsid w:val="000A5B17"/>
    <w:rsid w:val="000A625D"/>
    <w:rsid w:val="000A646B"/>
    <w:rsid w:val="000A6D64"/>
    <w:rsid w:val="000A6F3B"/>
    <w:rsid w:val="000A74CA"/>
    <w:rsid w:val="000A793E"/>
    <w:rsid w:val="000A7BDD"/>
    <w:rsid w:val="000A7D69"/>
    <w:rsid w:val="000B10B1"/>
    <w:rsid w:val="000B10E4"/>
    <w:rsid w:val="000B1863"/>
    <w:rsid w:val="000B23AB"/>
    <w:rsid w:val="000B2869"/>
    <w:rsid w:val="000B29BB"/>
    <w:rsid w:val="000B2A9A"/>
    <w:rsid w:val="000B30E9"/>
    <w:rsid w:val="000B33F9"/>
    <w:rsid w:val="000B3472"/>
    <w:rsid w:val="000B3AC2"/>
    <w:rsid w:val="000B3D29"/>
    <w:rsid w:val="000B3E66"/>
    <w:rsid w:val="000B443D"/>
    <w:rsid w:val="000B4BE8"/>
    <w:rsid w:val="000B53FE"/>
    <w:rsid w:val="000B5946"/>
    <w:rsid w:val="000B5A42"/>
    <w:rsid w:val="000B5B52"/>
    <w:rsid w:val="000B5F0A"/>
    <w:rsid w:val="000B647F"/>
    <w:rsid w:val="000B64AF"/>
    <w:rsid w:val="000B74B7"/>
    <w:rsid w:val="000B7D96"/>
    <w:rsid w:val="000C09AB"/>
    <w:rsid w:val="000C0F2F"/>
    <w:rsid w:val="000C1F08"/>
    <w:rsid w:val="000C43B0"/>
    <w:rsid w:val="000C5336"/>
    <w:rsid w:val="000C57BF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15"/>
    <w:rsid w:val="000D0A92"/>
    <w:rsid w:val="000D28D1"/>
    <w:rsid w:val="000D46A5"/>
    <w:rsid w:val="000D5244"/>
    <w:rsid w:val="000D580E"/>
    <w:rsid w:val="000D5C26"/>
    <w:rsid w:val="000D5F6F"/>
    <w:rsid w:val="000D6883"/>
    <w:rsid w:val="000D692F"/>
    <w:rsid w:val="000D713D"/>
    <w:rsid w:val="000D72B9"/>
    <w:rsid w:val="000D7753"/>
    <w:rsid w:val="000D7CA6"/>
    <w:rsid w:val="000D7E43"/>
    <w:rsid w:val="000E0822"/>
    <w:rsid w:val="000E0F1E"/>
    <w:rsid w:val="000E2A79"/>
    <w:rsid w:val="000E3A80"/>
    <w:rsid w:val="000E3EE4"/>
    <w:rsid w:val="000E6CDA"/>
    <w:rsid w:val="000E7308"/>
    <w:rsid w:val="000E790F"/>
    <w:rsid w:val="000E7ABC"/>
    <w:rsid w:val="000F0850"/>
    <w:rsid w:val="000F09EF"/>
    <w:rsid w:val="000F0F85"/>
    <w:rsid w:val="000F11ED"/>
    <w:rsid w:val="000F1201"/>
    <w:rsid w:val="000F20DC"/>
    <w:rsid w:val="000F3B44"/>
    <w:rsid w:val="000F3EFB"/>
    <w:rsid w:val="000F4C19"/>
    <w:rsid w:val="000F4E0C"/>
    <w:rsid w:val="000F5063"/>
    <w:rsid w:val="000F5E1D"/>
    <w:rsid w:val="000F6009"/>
    <w:rsid w:val="000F61EE"/>
    <w:rsid w:val="000F654B"/>
    <w:rsid w:val="000F658D"/>
    <w:rsid w:val="000F74CA"/>
    <w:rsid w:val="000F783B"/>
    <w:rsid w:val="000F78A5"/>
    <w:rsid w:val="000F7AFD"/>
    <w:rsid w:val="000F7CA8"/>
    <w:rsid w:val="0010027F"/>
    <w:rsid w:val="0010109F"/>
    <w:rsid w:val="0010220F"/>
    <w:rsid w:val="00102445"/>
    <w:rsid w:val="00102A67"/>
    <w:rsid w:val="0010305C"/>
    <w:rsid w:val="00103231"/>
    <w:rsid w:val="001035EE"/>
    <w:rsid w:val="001037B7"/>
    <w:rsid w:val="00103969"/>
    <w:rsid w:val="001039EA"/>
    <w:rsid w:val="00103D77"/>
    <w:rsid w:val="00103E1F"/>
    <w:rsid w:val="00103EEC"/>
    <w:rsid w:val="001041DA"/>
    <w:rsid w:val="0010438F"/>
    <w:rsid w:val="00104683"/>
    <w:rsid w:val="00105262"/>
    <w:rsid w:val="0010778B"/>
    <w:rsid w:val="001102D3"/>
    <w:rsid w:val="0011033C"/>
    <w:rsid w:val="00110BBD"/>
    <w:rsid w:val="00110E35"/>
    <w:rsid w:val="001118DC"/>
    <w:rsid w:val="0011274A"/>
    <w:rsid w:val="00112B2E"/>
    <w:rsid w:val="00113B5B"/>
    <w:rsid w:val="001142C7"/>
    <w:rsid w:val="00115020"/>
    <w:rsid w:val="001159D3"/>
    <w:rsid w:val="00116162"/>
    <w:rsid w:val="00116257"/>
    <w:rsid w:val="00116663"/>
    <w:rsid w:val="00116A10"/>
    <w:rsid w:val="00117105"/>
    <w:rsid w:val="00117253"/>
    <w:rsid w:val="00117498"/>
    <w:rsid w:val="00117560"/>
    <w:rsid w:val="00117609"/>
    <w:rsid w:val="0011781E"/>
    <w:rsid w:val="00117B38"/>
    <w:rsid w:val="0012072A"/>
    <w:rsid w:val="00121308"/>
    <w:rsid w:val="00121A11"/>
    <w:rsid w:val="00121DB2"/>
    <w:rsid w:val="00123157"/>
    <w:rsid w:val="001234C2"/>
    <w:rsid w:val="001235A1"/>
    <w:rsid w:val="001247BE"/>
    <w:rsid w:val="00125D95"/>
    <w:rsid w:val="00126A5A"/>
    <w:rsid w:val="00126B1B"/>
    <w:rsid w:val="001270A6"/>
    <w:rsid w:val="00127524"/>
    <w:rsid w:val="00127D5D"/>
    <w:rsid w:val="00127F0B"/>
    <w:rsid w:val="00130440"/>
    <w:rsid w:val="00132B04"/>
    <w:rsid w:val="00133ACB"/>
    <w:rsid w:val="00133AD3"/>
    <w:rsid w:val="00133CBF"/>
    <w:rsid w:val="001341DC"/>
    <w:rsid w:val="00134669"/>
    <w:rsid w:val="00134C63"/>
    <w:rsid w:val="00134E14"/>
    <w:rsid w:val="0013500D"/>
    <w:rsid w:val="00135DD4"/>
    <w:rsid w:val="0013640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884"/>
    <w:rsid w:val="00141A58"/>
    <w:rsid w:val="00141D1D"/>
    <w:rsid w:val="00141EF8"/>
    <w:rsid w:val="001433A2"/>
    <w:rsid w:val="001436E1"/>
    <w:rsid w:val="00143B2F"/>
    <w:rsid w:val="00144D6B"/>
    <w:rsid w:val="00144E45"/>
    <w:rsid w:val="001454B7"/>
    <w:rsid w:val="001464EB"/>
    <w:rsid w:val="00146538"/>
    <w:rsid w:val="00146740"/>
    <w:rsid w:val="00146D55"/>
    <w:rsid w:val="00147636"/>
    <w:rsid w:val="001479DD"/>
    <w:rsid w:val="00147A93"/>
    <w:rsid w:val="00147DC6"/>
    <w:rsid w:val="00147DE7"/>
    <w:rsid w:val="0015037D"/>
    <w:rsid w:val="0015044D"/>
    <w:rsid w:val="001504A2"/>
    <w:rsid w:val="00150600"/>
    <w:rsid w:val="00151374"/>
    <w:rsid w:val="00151CBE"/>
    <w:rsid w:val="001524BA"/>
    <w:rsid w:val="00153446"/>
    <w:rsid w:val="00153947"/>
    <w:rsid w:val="0015453E"/>
    <w:rsid w:val="00154C01"/>
    <w:rsid w:val="00154E2C"/>
    <w:rsid w:val="001550B5"/>
    <w:rsid w:val="001559A1"/>
    <w:rsid w:val="00155E6F"/>
    <w:rsid w:val="00157983"/>
    <w:rsid w:val="001602FE"/>
    <w:rsid w:val="001606C8"/>
    <w:rsid w:val="0016089F"/>
    <w:rsid w:val="00160EE5"/>
    <w:rsid w:val="00160F09"/>
    <w:rsid w:val="00161186"/>
    <w:rsid w:val="00161789"/>
    <w:rsid w:val="001620E2"/>
    <w:rsid w:val="001624E1"/>
    <w:rsid w:val="001631BD"/>
    <w:rsid w:val="00163356"/>
    <w:rsid w:val="0016478E"/>
    <w:rsid w:val="00164D2D"/>
    <w:rsid w:val="00165048"/>
    <w:rsid w:val="00165178"/>
    <w:rsid w:val="00165EFB"/>
    <w:rsid w:val="00166741"/>
    <w:rsid w:val="00167D79"/>
    <w:rsid w:val="001708DD"/>
    <w:rsid w:val="001709C1"/>
    <w:rsid w:val="0017101B"/>
    <w:rsid w:val="00171314"/>
    <w:rsid w:val="00171EA3"/>
    <w:rsid w:val="0017306D"/>
    <w:rsid w:val="0017315F"/>
    <w:rsid w:val="00173821"/>
    <w:rsid w:val="001746E7"/>
    <w:rsid w:val="00174AF7"/>
    <w:rsid w:val="0017561E"/>
    <w:rsid w:val="0017577F"/>
    <w:rsid w:val="00175A72"/>
    <w:rsid w:val="00175CB7"/>
    <w:rsid w:val="0017627E"/>
    <w:rsid w:val="0017652A"/>
    <w:rsid w:val="001767AC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8C7"/>
    <w:rsid w:val="00183B8A"/>
    <w:rsid w:val="00183CD6"/>
    <w:rsid w:val="00184892"/>
    <w:rsid w:val="0018552C"/>
    <w:rsid w:val="00185C48"/>
    <w:rsid w:val="0018648F"/>
    <w:rsid w:val="001864FD"/>
    <w:rsid w:val="001908CD"/>
    <w:rsid w:val="001910D7"/>
    <w:rsid w:val="00191253"/>
    <w:rsid w:val="001915CE"/>
    <w:rsid w:val="00191DBD"/>
    <w:rsid w:val="00193226"/>
    <w:rsid w:val="00193931"/>
    <w:rsid w:val="00193A3A"/>
    <w:rsid w:val="00194545"/>
    <w:rsid w:val="001951A3"/>
    <w:rsid w:val="00195301"/>
    <w:rsid w:val="0019538D"/>
    <w:rsid w:val="0019541D"/>
    <w:rsid w:val="00195D2C"/>
    <w:rsid w:val="00196BCE"/>
    <w:rsid w:val="0019727D"/>
    <w:rsid w:val="001976F6"/>
    <w:rsid w:val="00197835"/>
    <w:rsid w:val="001978B6"/>
    <w:rsid w:val="00197FB2"/>
    <w:rsid w:val="00197FD4"/>
    <w:rsid w:val="001A00DE"/>
    <w:rsid w:val="001A0E53"/>
    <w:rsid w:val="001A1038"/>
    <w:rsid w:val="001A166A"/>
    <w:rsid w:val="001A1697"/>
    <w:rsid w:val="001A16CA"/>
    <w:rsid w:val="001A1FAE"/>
    <w:rsid w:val="001A26C6"/>
    <w:rsid w:val="001A2DD5"/>
    <w:rsid w:val="001A3DEB"/>
    <w:rsid w:val="001A45F0"/>
    <w:rsid w:val="001A491D"/>
    <w:rsid w:val="001A4C32"/>
    <w:rsid w:val="001A55DD"/>
    <w:rsid w:val="001A6519"/>
    <w:rsid w:val="001A7177"/>
    <w:rsid w:val="001A7B65"/>
    <w:rsid w:val="001A7FBE"/>
    <w:rsid w:val="001B0998"/>
    <w:rsid w:val="001B0C75"/>
    <w:rsid w:val="001B1122"/>
    <w:rsid w:val="001B131A"/>
    <w:rsid w:val="001B19ED"/>
    <w:rsid w:val="001B2352"/>
    <w:rsid w:val="001B2D0C"/>
    <w:rsid w:val="001B2F0F"/>
    <w:rsid w:val="001B470B"/>
    <w:rsid w:val="001B4E16"/>
    <w:rsid w:val="001B506B"/>
    <w:rsid w:val="001B53D6"/>
    <w:rsid w:val="001B5C56"/>
    <w:rsid w:val="001B6585"/>
    <w:rsid w:val="001B67CA"/>
    <w:rsid w:val="001B692A"/>
    <w:rsid w:val="001B692D"/>
    <w:rsid w:val="001B774C"/>
    <w:rsid w:val="001B7EBE"/>
    <w:rsid w:val="001C04B2"/>
    <w:rsid w:val="001C06D5"/>
    <w:rsid w:val="001C0D0E"/>
    <w:rsid w:val="001C1982"/>
    <w:rsid w:val="001C234B"/>
    <w:rsid w:val="001C24EF"/>
    <w:rsid w:val="001C2A20"/>
    <w:rsid w:val="001C3145"/>
    <w:rsid w:val="001C3475"/>
    <w:rsid w:val="001C3849"/>
    <w:rsid w:val="001C3A72"/>
    <w:rsid w:val="001C47C7"/>
    <w:rsid w:val="001C486B"/>
    <w:rsid w:val="001C51EC"/>
    <w:rsid w:val="001C567D"/>
    <w:rsid w:val="001C5E18"/>
    <w:rsid w:val="001C6750"/>
    <w:rsid w:val="001C67FE"/>
    <w:rsid w:val="001C748E"/>
    <w:rsid w:val="001C7843"/>
    <w:rsid w:val="001C7E68"/>
    <w:rsid w:val="001C7ED3"/>
    <w:rsid w:val="001D03F5"/>
    <w:rsid w:val="001D0826"/>
    <w:rsid w:val="001D0CAD"/>
    <w:rsid w:val="001D12AC"/>
    <w:rsid w:val="001D26E6"/>
    <w:rsid w:val="001D29ED"/>
    <w:rsid w:val="001D29EF"/>
    <w:rsid w:val="001D2B6E"/>
    <w:rsid w:val="001D2E99"/>
    <w:rsid w:val="001D3FA6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B0"/>
    <w:rsid w:val="001D68F0"/>
    <w:rsid w:val="001D6AAA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3AD"/>
    <w:rsid w:val="001E26D5"/>
    <w:rsid w:val="001E272B"/>
    <w:rsid w:val="001E36E4"/>
    <w:rsid w:val="001E39D4"/>
    <w:rsid w:val="001E3A41"/>
    <w:rsid w:val="001E51F1"/>
    <w:rsid w:val="001E5673"/>
    <w:rsid w:val="001E56E8"/>
    <w:rsid w:val="001E64C2"/>
    <w:rsid w:val="001E6ADE"/>
    <w:rsid w:val="001E6DE0"/>
    <w:rsid w:val="001E6E60"/>
    <w:rsid w:val="001E78C2"/>
    <w:rsid w:val="001E7ECE"/>
    <w:rsid w:val="001F06A0"/>
    <w:rsid w:val="001F0D03"/>
    <w:rsid w:val="001F0FAB"/>
    <w:rsid w:val="001F1D4B"/>
    <w:rsid w:val="001F22A8"/>
    <w:rsid w:val="001F27C7"/>
    <w:rsid w:val="001F2886"/>
    <w:rsid w:val="001F2E61"/>
    <w:rsid w:val="001F3604"/>
    <w:rsid w:val="001F493E"/>
    <w:rsid w:val="001F4AB1"/>
    <w:rsid w:val="001F4ABC"/>
    <w:rsid w:val="001F4B65"/>
    <w:rsid w:val="001F5257"/>
    <w:rsid w:val="001F600E"/>
    <w:rsid w:val="001F60E8"/>
    <w:rsid w:val="001F63C6"/>
    <w:rsid w:val="001F6CDB"/>
    <w:rsid w:val="001F7025"/>
    <w:rsid w:val="001F7174"/>
    <w:rsid w:val="001F7B5C"/>
    <w:rsid w:val="00201548"/>
    <w:rsid w:val="00201A6D"/>
    <w:rsid w:val="00202093"/>
    <w:rsid w:val="00202746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80D"/>
    <w:rsid w:val="00207DB9"/>
    <w:rsid w:val="00210B9C"/>
    <w:rsid w:val="00210D76"/>
    <w:rsid w:val="0021186B"/>
    <w:rsid w:val="00211E9A"/>
    <w:rsid w:val="0021291E"/>
    <w:rsid w:val="0021333A"/>
    <w:rsid w:val="0021392C"/>
    <w:rsid w:val="00213A66"/>
    <w:rsid w:val="0021425D"/>
    <w:rsid w:val="002156E8"/>
    <w:rsid w:val="002157D5"/>
    <w:rsid w:val="00216690"/>
    <w:rsid w:val="002169F5"/>
    <w:rsid w:val="00216A7F"/>
    <w:rsid w:val="00216B69"/>
    <w:rsid w:val="002173C1"/>
    <w:rsid w:val="002178B1"/>
    <w:rsid w:val="0021793B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EB"/>
    <w:rsid w:val="0022561B"/>
    <w:rsid w:val="00225D17"/>
    <w:rsid w:val="00225E2D"/>
    <w:rsid w:val="00226315"/>
    <w:rsid w:val="00226F1F"/>
    <w:rsid w:val="00227EC1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AA3"/>
    <w:rsid w:val="002360BA"/>
    <w:rsid w:val="002365DB"/>
    <w:rsid w:val="002369E5"/>
    <w:rsid w:val="00236BD7"/>
    <w:rsid w:val="00237703"/>
    <w:rsid w:val="00237B67"/>
    <w:rsid w:val="00240D1F"/>
    <w:rsid w:val="00242BC0"/>
    <w:rsid w:val="00242DE9"/>
    <w:rsid w:val="002434D4"/>
    <w:rsid w:val="00243F6F"/>
    <w:rsid w:val="00245055"/>
    <w:rsid w:val="002456C7"/>
    <w:rsid w:val="00246B9F"/>
    <w:rsid w:val="00247D92"/>
    <w:rsid w:val="002504A7"/>
    <w:rsid w:val="00250DB4"/>
    <w:rsid w:val="00250F2B"/>
    <w:rsid w:val="00251079"/>
    <w:rsid w:val="00251334"/>
    <w:rsid w:val="002515BE"/>
    <w:rsid w:val="0025184C"/>
    <w:rsid w:val="0025279F"/>
    <w:rsid w:val="00252A75"/>
    <w:rsid w:val="00253754"/>
    <w:rsid w:val="00254C27"/>
    <w:rsid w:val="00254DC9"/>
    <w:rsid w:val="00254EC2"/>
    <w:rsid w:val="00255CD4"/>
    <w:rsid w:val="00256FA5"/>
    <w:rsid w:val="00257480"/>
    <w:rsid w:val="0026019C"/>
    <w:rsid w:val="0026114B"/>
    <w:rsid w:val="00262A58"/>
    <w:rsid w:val="00262F72"/>
    <w:rsid w:val="00262F73"/>
    <w:rsid w:val="00263DB1"/>
    <w:rsid w:val="00264C56"/>
    <w:rsid w:val="00264DDC"/>
    <w:rsid w:val="002652EE"/>
    <w:rsid w:val="00265ABC"/>
    <w:rsid w:val="0026633E"/>
    <w:rsid w:val="00266AA7"/>
    <w:rsid w:val="00266B26"/>
    <w:rsid w:val="00266C36"/>
    <w:rsid w:val="00267865"/>
    <w:rsid w:val="002679D6"/>
    <w:rsid w:val="00267EC4"/>
    <w:rsid w:val="002711E2"/>
    <w:rsid w:val="002712A7"/>
    <w:rsid w:val="002736E4"/>
    <w:rsid w:val="00273A09"/>
    <w:rsid w:val="00273C68"/>
    <w:rsid w:val="00273C74"/>
    <w:rsid w:val="0027517E"/>
    <w:rsid w:val="0027552A"/>
    <w:rsid w:val="00275DD4"/>
    <w:rsid w:val="002760E5"/>
    <w:rsid w:val="0027616F"/>
    <w:rsid w:val="002769DC"/>
    <w:rsid w:val="00276E20"/>
    <w:rsid w:val="0027745A"/>
    <w:rsid w:val="00277576"/>
    <w:rsid w:val="00277795"/>
    <w:rsid w:val="00277C8F"/>
    <w:rsid w:val="0028008A"/>
    <w:rsid w:val="00280168"/>
    <w:rsid w:val="00280831"/>
    <w:rsid w:val="002809F6"/>
    <w:rsid w:val="00280CB0"/>
    <w:rsid w:val="00280FA4"/>
    <w:rsid w:val="0028171E"/>
    <w:rsid w:val="00281C7F"/>
    <w:rsid w:val="002824E6"/>
    <w:rsid w:val="0028284D"/>
    <w:rsid w:val="00282991"/>
    <w:rsid w:val="00282E13"/>
    <w:rsid w:val="0028350F"/>
    <w:rsid w:val="00283934"/>
    <w:rsid w:val="002856C2"/>
    <w:rsid w:val="0028597D"/>
    <w:rsid w:val="00286B08"/>
    <w:rsid w:val="00286D64"/>
    <w:rsid w:val="00286EA1"/>
    <w:rsid w:val="0028715B"/>
    <w:rsid w:val="00287683"/>
    <w:rsid w:val="00287921"/>
    <w:rsid w:val="002903F3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052"/>
    <w:rsid w:val="002946B4"/>
    <w:rsid w:val="002958CD"/>
    <w:rsid w:val="00295FC0"/>
    <w:rsid w:val="002965EB"/>
    <w:rsid w:val="00297C82"/>
    <w:rsid w:val="00297F11"/>
    <w:rsid w:val="00297F3D"/>
    <w:rsid w:val="002A034D"/>
    <w:rsid w:val="002A0549"/>
    <w:rsid w:val="002A0A2E"/>
    <w:rsid w:val="002A172A"/>
    <w:rsid w:val="002A1C10"/>
    <w:rsid w:val="002A247F"/>
    <w:rsid w:val="002A28C6"/>
    <w:rsid w:val="002A2C50"/>
    <w:rsid w:val="002A35F5"/>
    <w:rsid w:val="002A3889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424"/>
    <w:rsid w:val="002B1DD3"/>
    <w:rsid w:val="002B1EF8"/>
    <w:rsid w:val="002B2045"/>
    <w:rsid w:val="002B20A1"/>
    <w:rsid w:val="002B2856"/>
    <w:rsid w:val="002B2DF6"/>
    <w:rsid w:val="002B2F66"/>
    <w:rsid w:val="002B33FD"/>
    <w:rsid w:val="002B3B88"/>
    <w:rsid w:val="002B44CA"/>
    <w:rsid w:val="002B4576"/>
    <w:rsid w:val="002B45FB"/>
    <w:rsid w:val="002B4D13"/>
    <w:rsid w:val="002B52DC"/>
    <w:rsid w:val="002B5E30"/>
    <w:rsid w:val="002B5F4D"/>
    <w:rsid w:val="002B6119"/>
    <w:rsid w:val="002B6DFD"/>
    <w:rsid w:val="002B72E2"/>
    <w:rsid w:val="002B7576"/>
    <w:rsid w:val="002B75E1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7068"/>
    <w:rsid w:val="002C781C"/>
    <w:rsid w:val="002D00EF"/>
    <w:rsid w:val="002D0E95"/>
    <w:rsid w:val="002D1D11"/>
    <w:rsid w:val="002D2690"/>
    <w:rsid w:val="002D3A14"/>
    <w:rsid w:val="002D3EC7"/>
    <w:rsid w:val="002D4410"/>
    <w:rsid w:val="002D4AC7"/>
    <w:rsid w:val="002D4CB6"/>
    <w:rsid w:val="002D52B3"/>
    <w:rsid w:val="002D679F"/>
    <w:rsid w:val="002D69F0"/>
    <w:rsid w:val="002E0BD6"/>
    <w:rsid w:val="002E19BF"/>
    <w:rsid w:val="002E2AE7"/>
    <w:rsid w:val="002E361E"/>
    <w:rsid w:val="002E390C"/>
    <w:rsid w:val="002E5133"/>
    <w:rsid w:val="002E528A"/>
    <w:rsid w:val="002E567A"/>
    <w:rsid w:val="002E5B5F"/>
    <w:rsid w:val="002E5F4F"/>
    <w:rsid w:val="002F01DD"/>
    <w:rsid w:val="002F0F28"/>
    <w:rsid w:val="002F102E"/>
    <w:rsid w:val="002F1E39"/>
    <w:rsid w:val="002F20CB"/>
    <w:rsid w:val="002F2CCA"/>
    <w:rsid w:val="002F3432"/>
    <w:rsid w:val="002F3793"/>
    <w:rsid w:val="002F38B9"/>
    <w:rsid w:val="002F3CFE"/>
    <w:rsid w:val="002F4EF4"/>
    <w:rsid w:val="002F61DE"/>
    <w:rsid w:val="002F67DA"/>
    <w:rsid w:val="002F6A8F"/>
    <w:rsid w:val="002F7434"/>
    <w:rsid w:val="00300260"/>
    <w:rsid w:val="00300526"/>
    <w:rsid w:val="00300DE6"/>
    <w:rsid w:val="003011C0"/>
    <w:rsid w:val="00301ECD"/>
    <w:rsid w:val="0030237B"/>
    <w:rsid w:val="0030447E"/>
    <w:rsid w:val="00304AB2"/>
    <w:rsid w:val="00304B21"/>
    <w:rsid w:val="00304D17"/>
    <w:rsid w:val="003051D8"/>
    <w:rsid w:val="0030540C"/>
    <w:rsid w:val="00305578"/>
    <w:rsid w:val="003059AA"/>
    <w:rsid w:val="00305D76"/>
    <w:rsid w:val="00305D78"/>
    <w:rsid w:val="00305E89"/>
    <w:rsid w:val="00306F7B"/>
    <w:rsid w:val="003073BE"/>
    <w:rsid w:val="003076B1"/>
    <w:rsid w:val="003077EA"/>
    <w:rsid w:val="00307F51"/>
    <w:rsid w:val="00307F93"/>
    <w:rsid w:val="00310020"/>
    <w:rsid w:val="0031153D"/>
    <w:rsid w:val="00311ED2"/>
    <w:rsid w:val="003122E8"/>
    <w:rsid w:val="00312AF7"/>
    <w:rsid w:val="00312CC8"/>
    <w:rsid w:val="00313156"/>
    <w:rsid w:val="00313B7F"/>
    <w:rsid w:val="00313FB5"/>
    <w:rsid w:val="0031419E"/>
    <w:rsid w:val="003142A4"/>
    <w:rsid w:val="0031506A"/>
    <w:rsid w:val="00315671"/>
    <w:rsid w:val="00315F73"/>
    <w:rsid w:val="00316235"/>
    <w:rsid w:val="00316474"/>
    <w:rsid w:val="003178B8"/>
    <w:rsid w:val="00320098"/>
    <w:rsid w:val="0032014E"/>
    <w:rsid w:val="003203B1"/>
    <w:rsid w:val="003203BF"/>
    <w:rsid w:val="00320741"/>
    <w:rsid w:val="00320A81"/>
    <w:rsid w:val="00320AD4"/>
    <w:rsid w:val="00320B2A"/>
    <w:rsid w:val="00321EDB"/>
    <w:rsid w:val="00321EF9"/>
    <w:rsid w:val="003226DA"/>
    <w:rsid w:val="0032345F"/>
    <w:rsid w:val="00324348"/>
    <w:rsid w:val="00324853"/>
    <w:rsid w:val="00324AE2"/>
    <w:rsid w:val="00324E65"/>
    <w:rsid w:val="00325C55"/>
    <w:rsid w:val="0032609A"/>
    <w:rsid w:val="003263DB"/>
    <w:rsid w:val="0032679D"/>
    <w:rsid w:val="003272AB"/>
    <w:rsid w:val="00327D92"/>
    <w:rsid w:val="00330044"/>
    <w:rsid w:val="00330071"/>
    <w:rsid w:val="003300E3"/>
    <w:rsid w:val="00330468"/>
    <w:rsid w:val="00330DD1"/>
    <w:rsid w:val="0033109C"/>
    <w:rsid w:val="00331CAE"/>
    <w:rsid w:val="00333270"/>
    <w:rsid w:val="00333F23"/>
    <w:rsid w:val="00334294"/>
    <w:rsid w:val="00334664"/>
    <w:rsid w:val="00335506"/>
    <w:rsid w:val="00335F93"/>
    <w:rsid w:val="00336DE6"/>
    <w:rsid w:val="003371AB"/>
    <w:rsid w:val="00337476"/>
    <w:rsid w:val="00337D0E"/>
    <w:rsid w:val="00341CC9"/>
    <w:rsid w:val="00341E8D"/>
    <w:rsid w:val="00341EF7"/>
    <w:rsid w:val="003425E8"/>
    <w:rsid w:val="0034269D"/>
    <w:rsid w:val="0034418F"/>
    <w:rsid w:val="003448CD"/>
    <w:rsid w:val="00344C32"/>
    <w:rsid w:val="00344EA9"/>
    <w:rsid w:val="003453E0"/>
    <w:rsid w:val="00345FA8"/>
    <w:rsid w:val="00346ADB"/>
    <w:rsid w:val="00346F0A"/>
    <w:rsid w:val="00347AEF"/>
    <w:rsid w:val="00350021"/>
    <w:rsid w:val="0035092D"/>
    <w:rsid w:val="00350DD7"/>
    <w:rsid w:val="00350F33"/>
    <w:rsid w:val="003514A9"/>
    <w:rsid w:val="00351926"/>
    <w:rsid w:val="003521A0"/>
    <w:rsid w:val="00353769"/>
    <w:rsid w:val="00353D0A"/>
    <w:rsid w:val="00353E69"/>
    <w:rsid w:val="00354317"/>
    <w:rsid w:val="00354318"/>
    <w:rsid w:val="00354927"/>
    <w:rsid w:val="00354EFF"/>
    <w:rsid w:val="00354F17"/>
    <w:rsid w:val="003556FE"/>
    <w:rsid w:val="00355C0B"/>
    <w:rsid w:val="00356441"/>
    <w:rsid w:val="003567EA"/>
    <w:rsid w:val="003569F7"/>
    <w:rsid w:val="00356F1C"/>
    <w:rsid w:val="00360055"/>
    <w:rsid w:val="0036016A"/>
    <w:rsid w:val="00360559"/>
    <w:rsid w:val="00360A1A"/>
    <w:rsid w:val="0036101D"/>
    <w:rsid w:val="0036170F"/>
    <w:rsid w:val="00361B5C"/>
    <w:rsid w:val="00362EB2"/>
    <w:rsid w:val="00363016"/>
    <w:rsid w:val="003647A0"/>
    <w:rsid w:val="00364813"/>
    <w:rsid w:val="00364D45"/>
    <w:rsid w:val="00365000"/>
    <w:rsid w:val="003651C0"/>
    <w:rsid w:val="003661D6"/>
    <w:rsid w:val="003664B7"/>
    <w:rsid w:val="00366B25"/>
    <w:rsid w:val="00366B94"/>
    <w:rsid w:val="00367702"/>
    <w:rsid w:val="00367AD3"/>
    <w:rsid w:val="00367DFA"/>
    <w:rsid w:val="0037006F"/>
    <w:rsid w:val="003701B2"/>
    <w:rsid w:val="003701E3"/>
    <w:rsid w:val="0037066D"/>
    <w:rsid w:val="003708CB"/>
    <w:rsid w:val="00370933"/>
    <w:rsid w:val="00371210"/>
    <w:rsid w:val="00371543"/>
    <w:rsid w:val="0037257A"/>
    <w:rsid w:val="0037284E"/>
    <w:rsid w:val="00372B45"/>
    <w:rsid w:val="00372BB3"/>
    <w:rsid w:val="00372D20"/>
    <w:rsid w:val="00373586"/>
    <w:rsid w:val="00373768"/>
    <w:rsid w:val="0037389D"/>
    <w:rsid w:val="0037418D"/>
    <w:rsid w:val="00374618"/>
    <w:rsid w:val="00374AF5"/>
    <w:rsid w:val="00374CE2"/>
    <w:rsid w:val="00375099"/>
    <w:rsid w:val="00375333"/>
    <w:rsid w:val="00375DB3"/>
    <w:rsid w:val="003761C4"/>
    <w:rsid w:val="00376486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505"/>
    <w:rsid w:val="003907BF"/>
    <w:rsid w:val="00391A67"/>
    <w:rsid w:val="00391BC2"/>
    <w:rsid w:val="00392182"/>
    <w:rsid w:val="00392355"/>
    <w:rsid w:val="00392B3E"/>
    <w:rsid w:val="00393E9F"/>
    <w:rsid w:val="0039418C"/>
    <w:rsid w:val="003944ED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337"/>
    <w:rsid w:val="003A1EB5"/>
    <w:rsid w:val="003A216A"/>
    <w:rsid w:val="003A2583"/>
    <w:rsid w:val="003A3204"/>
    <w:rsid w:val="003A32DE"/>
    <w:rsid w:val="003A3E64"/>
    <w:rsid w:val="003A508E"/>
    <w:rsid w:val="003A5495"/>
    <w:rsid w:val="003A5591"/>
    <w:rsid w:val="003A5BCF"/>
    <w:rsid w:val="003A72A9"/>
    <w:rsid w:val="003A7910"/>
    <w:rsid w:val="003A7D02"/>
    <w:rsid w:val="003B053B"/>
    <w:rsid w:val="003B0EE3"/>
    <w:rsid w:val="003B1147"/>
    <w:rsid w:val="003B1EB9"/>
    <w:rsid w:val="003B1EE8"/>
    <w:rsid w:val="003B2486"/>
    <w:rsid w:val="003B2AEC"/>
    <w:rsid w:val="003B2D4B"/>
    <w:rsid w:val="003B2DED"/>
    <w:rsid w:val="003B2F08"/>
    <w:rsid w:val="003B32F4"/>
    <w:rsid w:val="003B3777"/>
    <w:rsid w:val="003B3CD1"/>
    <w:rsid w:val="003B405C"/>
    <w:rsid w:val="003B47D6"/>
    <w:rsid w:val="003B4E9C"/>
    <w:rsid w:val="003B4FD8"/>
    <w:rsid w:val="003B57F9"/>
    <w:rsid w:val="003B5D90"/>
    <w:rsid w:val="003B5F56"/>
    <w:rsid w:val="003B6662"/>
    <w:rsid w:val="003B69A4"/>
    <w:rsid w:val="003C0165"/>
    <w:rsid w:val="003C017F"/>
    <w:rsid w:val="003C19C1"/>
    <w:rsid w:val="003C1BB7"/>
    <w:rsid w:val="003C1D7B"/>
    <w:rsid w:val="003C32BE"/>
    <w:rsid w:val="003C38E4"/>
    <w:rsid w:val="003C42E9"/>
    <w:rsid w:val="003C46AE"/>
    <w:rsid w:val="003C586F"/>
    <w:rsid w:val="003C5A7E"/>
    <w:rsid w:val="003C7401"/>
    <w:rsid w:val="003D0A97"/>
    <w:rsid w:val="003D0C5A"/>
    <w:rsid w:val="003D0DA4"/>
    <w:rsid w:val="003D1BF7"/>
    <w:rsid w:val="003D2034"/>
    <w:rsid w:val="003D2136"/>
    <w:rsid w:val="003D2287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532"/>
    <w:rsid w:val="003D6790"/>
    <w:rsid w:val="003D7700"/>
    <w:rsid w:val="003D77ED"/>
    <w:rsid w:val="003D7B32"/>
    <w:rsid w:val="003D7B73"/>
    <w:rsid w:val="003D7B84"/>
    <w:rsid w:val="003D7C7D"/>
    <w:rsid w:val="003E09FB"/>
    <w:rsid w:val="003E0C29"/>
    <w:rsid w:val="003E232B"/>
    <w:rsid w:val="003E2421"/>
    <w:rsid w:val="003E24F3"/>
    <w:rsid w:val="003E290D"/>
    <w:rsid w:val="003E2F07"/>
    <w:rsid w:val="003E3DBE"/>
    <w:rsid w:val="003E3FE7"/>
    <w:rsid w:val="003E41ED"/>
    <w:rsid w:val="003E4725"/>
    <w:rsid w:val="003E597B"/>
    <w:rsid w:val="003E5DD5"/>
    <w:rsid w:val="003E661D"/>
    <w:rsid w:val="003E66A5"/>
    <w:rsid w:val="003F037D"/>
    <w:rsid w:val="003F0437"/>
    <w:rsid w:val="003F078F"/>
    <w:rsid w:val="003F0D06"/>
    <w:rsid w:val="003F13BF"/>
    <w:rsid w:val="003F15CD"/>
    <w:rsid w:val="003F20A6"/>
    <w:rsid w:val="003F2A7C"/>
    <w:rsid w:val="003F3049"/>
    <w:rsid w:val="003F3B9D"/>
    <w:rsid w:val="003F4178"/>
    <w:rsid w:val="003F434D"/>
    <w:rsid w:val="003F5631"/>
    <w:rsid w:val="003F5F5B"/>
    <w:rsid w:val="003F6C9D"/>
    <w:rsid w:val="003F6F7D"/>
    <w:rsid w:val="003F72FF"/>
    <w:rsid w:val="003F7786"/>
    <w:rsid w:val="003F7A2D"/>
    <w:rsid w:val="00400A5C"/>
    <w:rsid w:val="00401333"/>
    <w:rsid w:val="004029EE"/>
    <w:rsid w:val="00402D46"/>
    <w:rsid w:val="0040357A"/>
    <w:rsid w:val="00403831"/>
    <w:rsid w:val="004044D1"/>
    <w:rsid w:val="004049CA"/>
    <w:rsid w:val="004049FD"/>
    <w:rsid w:val="00404BE5"/>
    <w:rsid w:val="00404D41"/>
    <w:rsid w:val="0040520D"/>
    <w:rsid w:val="004058A0"/>
    <w:rsid w:val="00405992"/>
    <w:rsid w:val="00406C58"/>
    <w:rsid w:val="004076D4"/>
    <w:rsid w:val="00407AFF"/>
    <w:rsid w:val="00407C89"/>
    <w:rsid w:val="0041054F"/>
    <w:rsid w:val="004131D1"/>
    <w:rsid w:val="004133BD"/>
    <w:rsid w:val="00413CCD"/>
    <w:rsid w:val="00413E20"/>
    <w:rsid w:val="00414B23"/>
    <w:rsid w:val="00415E36"/>
    <w:rsid w:val="004163F1"/>
    <w:rsid w:val="004169E1"/>
    <w:rsid w:val="0041778A"/>
    <w:rsid w:val="00420D16"/>
    <w:rsid w:val="00422352"/>
    <w:rsid w:val="004233DC"/>
    <w:rsid w:val="00424B7C"/>
    <w:rsid w:val="00424D59"/>
    <w:rsid w:val="00424F08"/>
    <w:rsid w:val="00425271"/>
    <w:rsid w:val="00425C7D"/>
    <w:rsid w:val="0042616E"/>
    <w:rsid w:val="00426A97"/>
    <w:rsid w:val="00426DF6"/>
    <w:rsid w:val="00427187"/>
    <w:rsid w:val="00427416"/>
    <w:rsid w:val="00427907"/>
    <w:rsid w:val="00431506"/>
    <w:rsid w:val="00431848"/>
    <w:rsid w:val="00432B1C"/>
    <w:rsid w:val="00432F80"/>
    <w:rsid w:val="00435753"/>
    <w:rsid w:val="004357C9"/>
    <w:rsid w:val="00435C44"/>
    <w:rsid w:val="00435F14"/>
    <w:rsid w:val="004364B9"/>
    <w:rsid w:val="004370B4"/>
    <w:rsid w:val="0043727E"/>
    <w:rsid w:val="00437CD5"/>
    <w:rsid w:val="00437FBF"/>
    <w:rsid w:val="004400A1"/>
    <w:rsid w:val="00440622"/>
    <w:rsid w:val="004411AA"/>
    <w:rsid w:val="00441561"/>
    <w:rsid w:val="00441579"/>
    <w:rsid w:val="0044161F"/>
    <w:rsid w:val="0044173E"/>
    <w:rsid w:val="0044198B"/>
    <w:rsid w:val="004423B4"/>
    <w:rsid w:val="0044298E"/>
    <w:rsid w:val="00443094"/>
    <w:rsid w:val="0044373A"/>
    <w:rsid w:val="00444E83"/>
    <w:rsid w:val="004450A9"/>
    <w:rsid w:val="00445D6B"/>
    <w:rsid w:val="004460F9"/>
    <w:rsid w:val="00446A2D"/>
    <w:rsid w:val="00446C05"/>
    <w:rsid w:val="00446F7C"/>
    <w:rsid w:val="004479B9"/>
    <w:rsid w:val="00450425"/>
    <w:rsid w:val="004506C7"/>
    <w:rsid w:val="004516EA"/>
    <w:rsid w:val="004519CD"/>
    <w:rsid w:val="00451D08"/>
    <w:rsid w:val="004526F2"/>
    <w:rsid w:val="00452771"/>
    <w:rsid w:val="00452E44"/>
    <w:rsid w:val="0045343B"/>
    <w:rsid w:val="00454BF6"/>
    <w:rsid w:val="004552BE"/>
    <w:rsid w:val="00456706"/>
    <w:rsid w:val="00456C94"/>
    <w:rsid w:val="00456E99"/>
    <w:rsid w:val="00457482"/>
    <w:rsid w:val="00457DC2"/>
    <w:rsid w:val="00460761"/>
    <w:rsid w:val="00460C08"/>
    <w:rsid w:val="00460F4C"/>
    <w:rsid w:val="004623FE"/>
    <w:rsid w:val="00462441"/>
    <w:rsid w:val="00462762"/>
    <w:rsid w:val="0046277A"/>
    <w:rsid w:val="004634DC"/>
    <w:rsid w:val="004639C7"/>
    <w:rsid w:val="00463B02"/>
    <w:rsid w:val="00463F3A"/>
    <w:rsid w:val="004649B3"/>
    <w:rsid w:val="00465E46"/>
    <w:rsid w:val="004660A7"/>
    <w:rsid w:val="004660EF"/>
    <w:rsid w:val="0046636C"/>
    <w:rsid w:val="00466427"/>
    <w:rsid w:val="00466735"/>
    <w:rsid w:val="004668D9"/>
    <w:rsid w:val="00466CB2"/>
    <w:rsid w:val="0046722C"/>
    <w:rsid w:val="0046782C"/>
    <w:rsid w:val="00470430"/>
    <w:rsid w:val="00470B5A"/>
    <w:rsid w:val="00470FE2"/>
    <w:rsid w:val="00471146"/>
    <w:rsid w:val="00471201"/>
    <w:rsid w:val="004719AF"/>
    <w:rsid w:val="00471F8E"/>
    <w:rsid w:val="004722C0"/>
    <w:rsid w:val="00472937"/>
    <w:rsid w:val="0047317A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93D"/>
    <w:rsid w:val="00481FF3"/>
    <w:rsid w:val="00482E3C"/>
    <w:rsid w:val="00483A48"/>
    <w:rsid w:val="00484656"/>
    <w:rsid w:val="00484A93"/>
    <w:rsid w:val="00484A97"/>
    <w:rsid w:val="00485046"/>
    <w:rsid w:val="00485131"/>
    <w:rsid w:val="00485B5B"/>
    <w:rsid w:val="004867AE"/>
    <w:rsid w:val="00487237"/>
    <w:rsid w:val="00487497"/>
    <w:rsid w:val="004904C4"/>
    <w:rsid w:val="00490571"/>
    <w:rsid w:val="004908FF"/>
    <w:rsid w:val="0049109F"/>
    <w:rsid w:val="00491D00"/>
    <w:rsid w:val="00493414"/>
    <w:rsid w:val="004936CF"/>
    <w:rsid w:val="00493DC1"/>
    <w:rsid w:val="00493E17"/>
    <w:rsid w:val="00493EAD"/>
    <w:rsid w:val="0049473F"/>
    <w:rsid w:val="0049483A"/>
    <w:rsid w:val="00495255"/>
    <w:rsid w:val="0049540F"/>
    <w:rsid w:val="00495A26"/>
    <w:rsid w:val="00496FBB"/>
    <w:rsid w:val="00496FC7"/>
    <w:rsid w:val="00497B21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D2D"/>
    <w:rsid w:val="004A6D31"/>
    <w:rsid w:val="004A6DB5"/>
    <w:rsid w:val="004A77E1"/>
    <w:rsid w:val="004A7D1A"/>
    <w:rsid w:val="004B04AD"/>
    <w:rsid w:val="004B0E16"/>
    <w:rsid w:val="004B10E4"/>
    <w:rsid w:val="004B1EE5"/>
    <w:rsid w:val="004B20D9"/>
    <w:rsid w:val="004B210C"/>
    <w:rsid w:val="004B41B8"/>
    <w:rsid w:val="004B4659"/>
    <w:rsid w:val="004B4C7C"/>
    <w:rsid w:val="004B519A"/>
    <w:rsid w:val="004B598A"/>
    <w:rsid w:val="004B6178"/>
    <w:rsid w:val="004B64DA"/>
    <w:rsid w:val="004B6814"/>
    <w:rsid w:val="004B6A26"/>
    <w:rsid w:val="004B6FB9"/>
    <w:rsid w:val="004B71F1"/>
    <w:rsid w:val="004B7351"/>
    <w:rsid w:val="004B7948"/>
    <w:rsid w:val="004C0175"/>
    <w:rsid w:val="004C0270"/>
    <w:rsid w:val="004C0C64"/>
    <w:rsid w:val="004C0F0D"/>
    <w:rsid w:val="004C152F"/>
    <w:rsid w:val="004C1862"/>
    <w:rsid w:val="004C1DC5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F4B"/>
    <w:rsid w:val="004D22B6"/>
    <w:rsid w:val="004D26D7"/>
    <w:rsid w:val="004D2971"/>
    <w:rsid w:val="004D40BE"/>
    <w:rsid w:val="004D459A"/>
    <w:rsid w:val="004D4B7F"/>
    <w:rsid w:val="004D5065"/>
    <w:rsid w:val="004D5323"/>
    <w:rsid w:val="004D547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3D"/>
    <w:rsid w:val="004E0FFD"/>
    <w:rsid w:val="004E15E2"/>
    <w:rsid w:val="004E231A"/>
    <w:rsid w:val="004E24A4"/>
    <w:rsid w:val="004E27A2"/>
    <w:rsid w:val="004E2D57"/>
    <w:rsid w:val="004E314F"/>
    <w:rsid w:val="004E31B1"/>
    <w:rsid w:val="004E322F"/>
    <w:rsid w:val="004E3663"/>
    <w:rsid w:val="004E3DA1"/>
    <w:rsid w:val="004E3F5C"/>
    <w:rsid w:val="004E45C4"/>
    <w:rsid w:val="004E4618"/>
    <w:rsid w:val="004E4729"/>
    <w:rsid w:val="004E47B6"/>
    <w:rsid w:val="004E651A"/>
    <w:rsid w:val="004E6BCB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51B3"/>
    <w:rsid w:val="004F5238"/>
    <w:rsid w:val="004F57F5"/>
    <w:rsid w:val="004F59E0"/>
    <w:rsid w:val="004F63A5"/>
    <w:rsid w:val="004F6C3A"/>
    <w:rsid w:val="004F6C94"/>
    <w:rsid w:val="004F6D06"/>
    <w:rsid w:val="004F71D9"/>
    <w:rsid w:val="004F77A9"/>
    <w:rsid w:val="004F7A0A"/>
    <w:rsid w:val="004F7F4B"/>
    <w:rsid w:val="004F7F5B"/>
    <w:rsid w:val="0050076F"/>
    <w:rsid w:val="00500822"/>
    <w:rsid w:val="00500B50"/>
    <w:rsid w:val="00500C5A"/>
    <w:rsid w:val="00501085"/>
    <w:rsid w:val="00501B28"/>
    <w:rsid w:val="00502BA2"/>
    <w:rsid w:val="00502BDD"/>
    <w:rsid w:val="00503007"/>
    <w:rsid w:val="00503050"/>
    <w:rsid w:val="00503876"/>
    <w:rsid w:val="00503883"/>
    <w:rsid w:val="00504198"/>
    <w:rsid w:val="005046B5"/>
    <w:rsid w:val="00505BB7"/>
    <w:rsid w:val="00505CA2"/>
    <w:rsid w:val="00506224"/>
    <w:rsid w:val="00506CB0"/>
    <w:rsid w:val="00506D3E"/>
    <w:rsid w:val="005072BD"/>
    <w:rsid w:val="0051060A"/>
    <w:rsid w:val="00510972"/>
    <w:rsid w:val="00511105"/>
    <w:rsid w:val="005113B9"/>
    <w:rsid w:val="00511802"/>
    <w:rsid w:val="00511E36"/>
    <w:rsid w:val="00512003"/>
    <w:rsid w:val="005122DB"/>
    <w:rsid w:val="005126F4"/>
    <w:rsid w:val="00512C94"/>
    <w:rsid w:val="00512FED"/>
    <w:rsid w:val="0051372D"/>
    <w:rsid w:val="005139FD"/>
    <w:rsid w:val="00513FBB"/>
    <w:rsid w:val="0051406D"/>
    <w:rsid w:val="00514464"/>
    <w:rsid w:val="005144D7"/>
    <w:rsid w:val="005147D6"/>
    <w:rsid w:val="00515B04"/>
    <w:rsid w:val="00515EF2"/>
    <w:rsid w:val="005160BF"/>
    <w:rsid w:val="00516580"/>
    <w:rsid w:val="00520512"/>
    <w:rsid w:val="00520C4A"/>
    <w:rsid w:val="005210FF"/>
    <w:rsid w:val="00521D97"/>
    <w:rsid w:val="00521DE4"/>
    <w:rsid w:val="00522AFA"/>
    <w:rsid w:val="005235D3"/>
    <w:rsid w:val="005236EE"/>
    <w:rsid w:val="005239DE"/>
    <w:rsid w:val="00523F2B"/>
    <w:rsid w:val="0052435A"/>
    <w:rsid w:val="00524D9C"/>
    <w:rsid w:val="00525351"/>
    <w:rsid w:val="0052542E"/>
    <w:rsid w:val="0052576C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B72"/>
    <w:rsid w:val="00533F90"/>
    <w:rsid w:val="00534DED"/>
    <w:rsid w:val="00536B06"/>
    <w:rsid w:val="005400BF"/>
    <w:rsid w:val="00540D8B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53EE"/>
    <w:rsid w:val="005465A7"/>
    <w:rsid w:val="00546884"/>
    <w:rsid w:val="00546B56"/>
    <w:rsid w:val="00546DDC"/>
    <w:rsid w:val="00547D0D"/>
    <w:rsid w:val="0055027E"/>
    <w:rsid w:val="005502BC"/>
    <w:rsid w:val="00550756"/>
    <w:rsid w:val="005507F0"/>
    <w:rsid w:val="005511B0"/>
    <w:rsid w:val="00552144"/>
    <w:rsid w:val="00552828"/>
    <w:rsid w:val="00552905"/>
    <w:rsid w:val="00552F7D"/>
    <w:rsid w:val="005533CB"/>
    <w:rsid w:val="00553B46"/>
    <w:rsid w:val="00553D7E"/>
    <w:rsid w:val="00554038"/>
    <w:rsid w:val="005540F8"/>
    <w:rsid w:val="00554B60"/>
    <w:rsid w:val="00555DF5"/>
    <w:rsid w:val="00555F3E"/>
    <w:rsid w:val="00555FB0"/>
    <w:rsid w:val="005571A4"/>
    <w:rsid w:val="00557555"/>
    <w:rsid w:val="005578F2"/>
    <w:rsid w:val="00560496"/>
    <w:rsid w:val="00561376"/>
    <w:rsid w:val="005618BF"/>
    <w:rsid w:val="0056244F"/>
    <w:rsid w:val="00562F39"/>
    <w:rsid w:val="005639AF"/>
    <w:rsid w:val="00563DCA"/>
    <w:rsid w:val="00565F18"/>
    <w:rsid w:val="00566F11"/>
    <w:rsid w:val="00566F3D"/>
    <w:rsid w:val="0056722A"/>
    <w:rsid w:val="005672DC"/>
    <w:rsid w:val="00567494"/>
    <w:rsid w:val="00567836"/>
    <w:rsid w:val="00567D71"/>
    <w:rsid w:val="00567E64"/>
    <w:rsid w:val="005702DF"/>
    <w:rsid w:val="00571B83"/>
    <w:rsid w:val="00572ECC"/>
    <w:rsid w:val="00574102"/>
    <w:rsid w:val="00574148"/>
    <w:rsid w:val="005741E4"/>
    <w:rsid w:val="0057499A"/>
    <w:rsid w:val="005751F5"/>
    <w:rsid w:val="0057558A"/>
    <w:rsid w:val="005758CF"/>
    <w:rsid w:val="0057606C"/>
    <w:rsid w:val="00576582"/>
    <w:rsid w:val="00576AE3"/>
    <w:rsid w:val="00576B83"/>
    <w:rsid w:val="005770F9"/>
    <w:rsid w:val="00577282"/>
    <w:rsid w:val="00577A51"/>
    <w:rsid w:val="00577CD6"/>
    <w:rsid w:val="00577D6A"/>
    <w:rsid w:val="00580F3E"/>
    <w:rsid w:val="00581676"/>
    <w:rsid w:val="00581BAC"/>
    <w:rsid w:val="0058242F"/>
    <w:rsid w:val="00582EA3"/>
    <w:rsid w:val="00582F69"/>
    <w:rsid w:val="00583113"/>
    <w:rsid w:val="00583A1C"/>
    <w:rsid w:val="00583A3E"/>
    <w:rsid w:val="00583B10"/>
    <w:rsid w:val="0058443A"/>
    <w:rsid w:val="005849A8"/>
    <w:rsid w:val="00584D69"/>
    <w:rsid w:val="0058528F"/>
    <w:rsid w:val="00585AF8"/>
    <w:rsid w:val="005863F8"/>
    <w:rsid w:val="00586F2C"/>
    <w:rsid w:val="00586F95"/>
    <w:rsid w:val="00587B5C"/>
    <w:rsid w:val="00587FA3"/>
    <w:rsid w:val="005901A6"/>
    <w:rsid w:val="0059089F"/>
    <w:rsid w:val="00590A17"/>
    <w:rsid w:val="00590B73"/>
    <w:rsid w:val="00591587"/>
    <w:rsid w:val="0059180F"/>
    <w:rsid w:val="00591A56"/>
    <w:rsid w:val="00591FE0"/>
    <w:rsid w:val="00594175"/>
    <w:rsid w:val="00594200"/>
    <w:rsid w:val="00594C76"/>
    <w:rsid w:val="00594CCF"/>
    <w:rsid w:val="005956A2"/>
    <w:rsid w:val="00595E11"/>
    <w:rsid w:val="005960C4"/>
    <w:rsid w:val="0059655F"/>
    <w:rsid w:val="00596931"/>
    <w:rsid w:val="00596BFE"/>
    <w:rsid w:val="00597255"/>
    <w:rsid w:val="00597E8E"/>
    <w:rsid w:val="00597F2C"/>
    <w:rsid w:val="005A0407"/>
    <w:rsid w:val="005A05D3"/>
    <w:rsid w:val="005A0906"/>
    <w:rsid w:val="005A1D45"/>
    <w:rsid w:val="005A30FC"/>
    <w:rsid w:val="005A34A1"/>
    <w:rsid w:val="005A4D57"/>
    <w:rsid w:val="005A51D1"/>
    <w:rsid w:val="005A5339"/>
    <w:rsid w:val="005A560A"/>
    <w:rsid w:val="005A6BED"/>
    <w:rsid w:val="005A77B5"/>
    <w:rsid w:val="005A7F55"/>
    <w:rsid w:val="005B008F"/>
    <w:rsid w:val="005B0CE3"/>
    <w:rsid w:val="005B12BC"/>
    <w:rsid w:val="005B1C83"/>
    <w:rsid w:val="005B294E"/>
    <w:rsid w:val="005B2D8B"/>
    <w:rsid w:val="005B2D9E"/>
    <w:rsid w:val="005B2E75"/>
    <w:rsid w:val="005B3307"/>
    <w:rsid w:val="005B3403"/>
    <w:rsid w:val="005B36DE"/>
    <w:rsid w:val="005B3EB0"/>
    <w:rsid w:val="005B4AD6"/>
    <w:rsid w:val="005B4C44"/>
    <w:rsid w:val="005B51C1"/>
    <w:rsid w:val="005B570B"/>
    <w:rsid w:val="005B6D30"/>
    <w:rsid w:val="005B73D2"/>
    <w:rsid w:val="005B794A"/>
    <w:rsid w:val="005B7A98"/>
    <w:rsid w:val="005C01D0"/>
    <w:rsid w:val="005C14B7"/>
    <w:rsid w:val="005C14EF"/>
    <w:rsid w:val="005C19C5"/>
    <w:rsid w:val="005C22A8"/>
    <w:rsid w:val="005C2318"/>
    <w:rsid w:val="005C23B9"/>
    <w:rsid w:val="005C30D6"/>
    <w:rsid w:val="005C3541"/>
    <w:rsid w:val="005C36E0"/>
    <w:rsid w:val="005C3817"/>
    <w:rsid w:val="005C3A4B"/>
    <w:rsid w:val="005C46E7"/>
    <w:rsid w:val="005C495F"/>
    <w:rsid w:val="005C631C"/>
    <w:rsid w:val="005C67A7"/>
    <w:rsid w:val="005C6A49"/>
    <w:rsid w:val="005C6B30"/>
    <w:rsid w:val="005C747C"/>
    <w:rsid w:val="005D00B1"/>
    <w:rsid w:val="005D065C"/>
    <w:rsid w:val="005D06E8"/>
    <w:rsid w:val="005D12D2"/>
    <w:rsid w:val="005D19CF"/>
    <w:rsid w:val="005D1FDE"/>
    <w:rsid w:val="005D20BB"/>
    <w:rsid w:val="005D2347"/>
    <w:rsid w:val="005D2946"/>
    <w:rsid w:val="005D310D"/>
    <w:rsid w:val="005D3370"/>
    <w:rsid w:val="005D4529"/>
    <w:rsid w:val="005D5AF9"/>
    <w:rsid w:val="005D5DA5"/>
    <w:rsid w:val="005D5F3B"/>
    <w:rsid w:val="005D7319"/>
    <w:rsid w:val="005D7DFD"/>
    <w:rsid w:val="005D7F84"/>
    <w:rsid w:val="005E08AF"/>
    <w:rsid w:val="005E0EBE"/>
    <w:rsid w:val="005E102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890"/>
    <w:rsid w:val="005E7A53"/>
    <w:rsid w:val="005E7ACF"/>
    <w:rsid w:val="005F04B8"/>
    <w:rsid w:val="005F1116"/>
    <w:rsid w:val="005F14CD"/>
    <w:rsid w:val="005F19A0"/>
    <w:rsid w:val="005F1E11"/>
    <w:rsid w:val="005F1FD1"/>
    <w:rsid w:val="005F2397"/>
    <w:rsid w:val="005F2764"/>
    <w:rsid w:val="005F35AF"/>
    <w:rsid w:val="005F3614"/>
    <w:rsid w:val="005F3698"/>
    <w:rsid w:val="005F3EB9"/>
    <w:rsid w:val="005F474A"/>
    <w:rsid w:val="005F4981"/>
    <w:rsid w:val="005F4CD6"/>
    <w:rsid w:val="005F4D59"/>
    <w:rsid w:val="005F5291"/>
    <w:rsid w:val="005F5313"/>
    <w:rsid w:val="005F5AA1"/>
    <w:rsid w:val="005F6843"/>
    <w:rsid w:val="005F6A62"/>
    <w:rsid w:val="005F6CB2"/>
    <w:rsid w:val="005F7967"/>
    <w:rsid w:val="005F7972"/>
    <w:rsid w:val="006001E6"/>
    <w:rsid w:val="00600920"/>
    <w:rsid w:val="00601060"/>
    <w:rsid w:val="0060253E"/>
    <w:rsid w:val="006031F6"/>
    <w:rsid w:val="0060339A"/>
    <w:rsid w:val="00604165"/>
    <w:rsid w:val="0060461F"/>
    <w:rsid w:val="0060464E"/>
    <w:rsid w:val="006056B9"/>
    <w:rsid w:val="00605A28"/>
    <w:rsid w:val="006062BF"/>
    <w:rsid w:val="006073A5"/>
    <w:rsid w:val="00607BA2"/>
    <w:rsid w:val="00607EDC"/>
    <w:rsid w:val="006102CA"/>
    <w:rsid w:val="0061045C"/>
    <w:rsid w:val="006104FB"/>
    <w:rsid w:val="00610966"/>
    <w:rsid w:val="00610EAE"/>
    <w:rsid w:val="0061212D"/>
    <w:rsid w:val="0061393F"/>
    <w:rsid w:val="00613B4A"/>
    <w:rsid w:val="0061454D"/>
    <w:rsid w:val="0061569E"/>
    <w:rsid w:val="006158CA"/>
    <w:rsid w:val="0061593D"/>
    <w:rsid w:val="00615BD9"/>
    <w:rsid w:val="00616424"/>
    <w:rsid w:val="00616A52"/>
    <w:rsid w:val="00616B58"/>
    <w:rsid w:val="00616DCC"/>
    <w:rsid w:val="00617944"/>
    <w:rsid w:val="006201AF"/>
    <w:rsid w:val="0062134A"/>
    <w:rsid w:val="006217FD"/>
    <w:rsid w:val="00622245"/>
    <w:rsid w:val="006227C0"/>
    <w:rsid w:val="006233C0"/>
    <w:rsid w:val="00623958"/>
    <w:rsid w:val="00623DFC"/>
    <w:rsid w:val="00624179"/>
    <w:rsid w:val="00624B27"/>
    <w:rsid w:val="00624CB5"/>
    <w:rsid w:val="00624E97"/>
    <w:rsid w:val="00625118"/>
    <w:rsid w:val="006253A5"/>
    <w:rsid w:val="006254F5"/>
    <w:rsid w:val="0062568D"/>
    <w:rsid w:val="00625800"/>
    <w:rsid w:val="00625FA8"/>
    <w:rsid w:val="00626316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76D"/>
    <w:rsid w:val="006318A5"/>
    <w:rsid w:val="00632142"/>
    <w:rsid w:val="006321DA"/>
    <w:rsid w:val="00632D46"/>
    <w:rsid w:val="00632DC7"/>
    <w:rsid w:val="00632F5F"/>
    <w:rsid w:val="006332E7"/>
    <w:rsid w:val="006333D3"/>
    <w:rsid w:val="00633602"/>
    <w:rsid w:val="0063381D"/>
    <w:rsid w:val="006343F9"/>
    <w:rsid w:val="00634519"/>
    <w:rsid w:val="00634772"/>
    <w:rsid w:val="006349DA"/>
    <w:rsid w:val="00634AAE"/>
    <w:rsid w:val="00634C4B"/>
    <w:rsid w:val="00634EBE"/>
    <w:rsid w:val="006364C6"/>
    <w:rsid w:val="00636DD8"/>
    <w:rsid w:val="0063708F"/>
    <w:rsid w:val="006374ED"/>
    <w:rsid w:val="00637E83"/>
    <w:rsid w:val="00640634"/>
    <w:rsid w:val="00640775"/>
    <w:rsid w:val="00640AAA"/>
    <w:rsid w:val="00641931"/>
    <w:rsid w:val="006420E5"/>
    <w:rsid w:val="006421D3"/>
    <w:rsid w:val="00642749"/>
    <w:rsid w:val="0064279C"/>
    <w:rsid w:val="00642ECF"/>
    <w:rsid w:val="006435F4"/>
    <w:rsid w:val="0064490A"/>
    <w:rsid w:val="00644998"/>
    <w:rsid w:val="00645257"/>
    <w:rsid w:val="00645328"/>
    <w:rsid w:val="006460DD"/>
    <w:rsid w:val="00646796"/>
    <w:rsid w:val="00646B52"/>
    <w:rsid w:val="00646B67"/>
    <w:rsid w:val="0064717A"/>
    <w:rsid w:val="00647519"/>
    <w:rsid w:val="006477B1"/>
    <w:rsid w:val="00647926"/>
    <w:rsid w:val="0065003F"/>
    <w:rsid w:val="006501E0"/>
    <w:rsid w:val="006502AF"/>
    <w:rsid w:val="00650D8D"/>
    <w:rsid w:val="00650F37"/>
    <w:rsid w:val="00651174"/>
    <w:rsid w:val="006511C5"/>
    <w:rsid w:val="00651ACF"/>
    <w:rsid w:val="00651E62"/>
    <w:rsid w:val="00652745"/>
    <w:rsid w:val="00652AF3"/>
    <w:rsid w:val="00652D34"/>
    <w:rsid w:val="00653682"/>
    <w:rsid w:val="00653903"/>
    <w:rsid w:val="00653EE1"/>
    <w:rsid w:val="006547DF"/>
    <w:rsid w:val="00654A30"/>
    <w:rsid w:val="006556E2"/>
    <w:rsid w:val="00655CC2"/>
    <w:rsid w:val="00657025"/>
    <w:rsid w:val="0065768C"/>
    <w:rsid w:val="00657EA2"/>
    <w:rsid w:val="0066002E"/>
    <w:rsid w:val="0066008E"/>
    <w:rsid w:val="00660112"/>
    <w:rsid w:val="00660182"/>
    <w:rsid w:val="0066064E"/>
    <w:rsid w:val="00660DE5"/>
    <w:rsid w:val="0066174A"/>
    <w:rsid w:val="006620E8"/>
    <w:rsid w:val="006624C8"/>
    <w:rsid w:val="00662557"/>
    <w:rsid w:val="00663088"/>
    <w:rsid w:val="00663985"/>
    <w:rsid w:val="00663CCC"/>
    <w:rsid w:val="006645A2"/>
    <w:rsid w:val="00665350"/>
    <w:rsid w:val="0066586F"/>
    <w:rsid w:val="0066718B"/>
    <w:rsid w:val="00670191"/>
    <w:rsid w:val="006701B0"/>
    <w:rsid w:val="00670BBC"/>
    <w:rsid w:val="0067181B"/>
    <w:rsid w:val="0067188B"/>
    <w:rsid w:val="00672644"/>
    <w:rsid w:val="0067298A"/>
    <w:rsid w:val="00672E9F"/>
    <w:rsid w:val="00673259"/>
    <w:rsid w:val="0067339E"/>
    <w:rsid w:val="006749C8"/>
    <w:rsid w:val="0067680C"/>
    <w:rsid w:val="00677494"/>
    <w:rsid w:val="00677831"/>
    <w:rsid w:val="00677A4D"/>
    <w:rsid w:val="00677D0C"/>
    <w:rsid w:val="00677E27"/>
    <w:rsid w:val="0068098E"/>
    <w:rsid w:val="006809D6"/>
    <w:rsid w:val="0068172F"/>
    <w:rsid w:val="00681DAF"/>
    <w:rsid w:val="006827B4"/>
    <w:rsid w:val="0068300F"/>
    <w:rsid w:val="006831E4"/>
    <w:rsid w:val="00683259"/>
    <w:rsid w:val="00683802"/>
    <w:rsid w:val="006848AD"/>
    <w:rsid w:val="00684B59"/>
    <w:rsid w:val="00684BB2"/>
    <w:rsid w:val="00684CA6"/>
    <w:rsid w:val="00685E0E"/>
    <w:rsid w:val="00686941"/>
    <w:rsid w:val="00686C95"/>
    <w:rsid w:val="00686D49"/>
    <w:rsid w:val="00687983"/>
    <w:rsid w:val="00687FB0"/>
    <w:rsid w:val="0069049D"/>
    <w:rsid w:val="00690932"/>
    <w:rsid w:val="00691916"/>
    <w:rsid w:val="00692C94"/>
    <w:rsid w:val="00692ECA"/>
    <w:rsid w:val="006930BC"/>
    <w:rsid w:val="00694177"/>
    <w:rsid w:val="0069471C"/>
    <w:rsid w:val="00694FAE"/>
    <w:rsid w:val="00694FBF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22A5"/>
    <w:rsid w:val="006A2795"/>
    <w:rsid w:val="006A2CCE"/>
    <w:rsid w:val="006A345A"/>
    <w:rsid w:val="006A3603"/>
    <w:rsid w:val="006A37E7"/>
    <w:rsid w:val="006A3808"/>
    <w:rsid w:val="006A3F22"/>
    <w:rsid w:val="006A42CB"/>
    <w:rsid w:val="006A45D1"/>
    <w:rsid w:val="006A50A4"/>
    <w:rsid w:val="006A5140"/>
    <w:rsid w:val="006A51CA"/>
    <w:rsid w:val="006A53FA"/>
    <w:rsid w:val="006A5405"/>
    <w:rsid w:val="006A54AF"/>
    <w:rsid w:val="006A630D"/>
    <w:rsid w:val="006A6642"/>
    <w:rsid w:val="006A722D"/>
    <w:rsid w:val="006A72BF"/>
    <w:rsid w:val="006A732A"/>
    <w:rsid w:val="006B0428"/>
    <w:rsid w:val="006B0982"/>
    <w:rsid w:val="006B0F00"/>
    <w:rsid w:val="006B1182"/>
    <w:rsid w:val="006B13EB"/>
    <w:rsid w:val="006B147D"/>
    <w:rsid w:val="006B151A"/>
    <w:rsid w:val="006B15DB"/>
    <w:rsid w:val="006B1775"/>
    <w:rsid w:val="006B1E15"/>
    <w:rsid w:val="006B214D"/>
    <w:rsid w:val="006B2170"/>
    <w:rsid w:val="006B2858"/>
    <w:rsid w:val="006B31F8"/>
    <w:rsid w:val="006B3569"/>
    <w:rsid w:val="006B3CF7"/>
    <w:rsid w:val="006B3DC9"/>
    <w:rsid w:val="006B3EDB"/>
    <w:rsid w:val="006B3FDA"/>
    <w:rsid w:val="006B41EA"/>
    <w:rsid w:val="006B44F2"/>
    <w:rsid w:val="006B4840"/>
    <w:rsid w:val="006B4E20"/>
    <w:rsid w:val="006B54BB"/>
    <w:rsid w:val="006B5BE8"/>
    <w:rsid w:val="006B5C93"/>
    <w:rsid w:val="006B5D65"/>
    <w:rsid w:val="006B7458"/>
    <w:rsid w:val="006B7A81"/>
    <w:rsid w:val="006C00CF"/>
    <w:rsid w:val="006C01EE"/>
    <w:rsid w:val="006C0552"/>
    <w:rsid w:val="006C0B83"/>
    <w:rsid w:val="006C0D4E"/>
    <w:rsid w:val="006C11D9"/>
    <w:rsid w:val="006C1301"/>
    <w:rsid w:val="006C13B2"/>
    <w:rsid w:val="006C1E02"/>
    <w:rsid w:val="006C1F26"/>
    <w:rsid w:val="006C20AA"/>
    <w:rsid w:val="006C22A8"/>
    <w:rsid w:val="006C2315"/>
    <w:rsid w:val="006C2F7D"/>
    <w:rsid w:val="006C35F0"/>
    <w:rsid w:val="006C4FB9"/>
    <w:rsid w:val="006C5360"/>
    <w:rsid w:val="006C552D"/>
    <w:rsid w:val="006C55D9"/>
    <w:rsid w:val="006C5872"/>
    <w:rsid w:val="006C5F2C"/>
    <w:rsid w:val="006C63CF"/>
    <w:rsid w:val="006C6520"/>
    <w:rsid w:val="006C7F07"/>
    <w:rsid w:val="006D05E2"/>
    <w:rsid w:val="006D0764"/>
    <w:rsid w:val="006D0E72"/>
    <w:rsid w:val="006D1277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888"/>
    <w:rsid w:val="006D4D2F"/>
    <w:rsid w:val="006D4E07"/>
    <w:rsid w:val="006D5238"/>
    <w:rsid w:val="006D61F8"/>
    <w:rsid w:val="006D6701"/>
    <w:rsid w:val="006D6942"/>
    <w:rsid w:val="006D6FA6"/>
    <w:rsid w:val="006D71B1"/>
    <w:rsid w:val="006D7477"/>
    <w:rsid w:val="006D78B0"/>
    <w:rsid w:val="006E1148"/>
    <w:rsid w:val="006E117D"/>
    <w:rsid w:val="006E13A6"/>
    <w:rsid w:val="006E15CA"/>
    <w:rsid w:val="006E15D7"/>
    <w:rsid w:val="006E19BA"/>
    <w:rsid w:val="006E265B"/>
    <w:rsid w:val="006E288E"/>
    <w:rsid w:val="006E2B64"/>
    <w:rsid w:val="006E354D"/>
    <w:rsid w:val="006E458B"/>
    <w:rsid w:val="006E4851"/>
    <w:rsid w:val="006E4898"/>
    <w:rsid w:val="006E4DC6"/>
    <w:rsid w:val="006E56BE"/>
    <w:rsid w:val="006E6527"/>
    <w:rsid w:val="006E677E"/>
    <w:rsid w:val="006E68AE"/>
    <w:rsid w:val="006E6F33"/>
    <w:rsid w:val="006E74DC"/>
    <w:rsid w:val="006E7FFA"/>
    <w:rsid w:val="006F0852"/>
    <w:rsid w:val="006F10D8"/>
    <w:rsid w:val="006F1928"/>
    <w:rsid w:val="006F1D18"/>
    <w:rsid w:val="006F1EA3"/>
    <w:rsid w:val="006F1F50"/>
    <w:rsid w:val="006F2237"/>
    <w:rsid w:val="006F26A6"/>
    <w:rsid w:val="006F446F"/>
    <w:rsid w:val="006F4540"/>
    <w:rsid w:val="006F4975"/>
    <w:rsid w:val="006F56C8"/>
    <w:rsid w:val="006F7227"/>
    <w:rsid w:val="006F740B"/>
    <w:rsid w:val="00700146"/>
    <w:rsid w:val="007006AD"/>
    <w:rsid w:val="007015F1"/>
    <w:rsid w:val="0070249D"/>
    <w:rsid w:val="00703EDC"/>
    <w:rsid w:val="00703F18"/>
    <w:rsid w:val="00705312"/>
    <w:rsid w:val="00705531"/>
    <w:rsid w:val="007057FB"/>
    <w:rsid w:val="00705B81"/>
    <w:rsid w:val="00705C61"/>
    <w:rsid w:val="00706DDE"/>
    <w:rsid w:val="00710458"/>
    <w:rsid w:val="00710F07"/>
    <w:rsid w:val="00711576"/>
    <w:rsid w:val="00711D28"/>
    <w:rsid w:val="00712025"/>
    <w:rsid w:val="00712102"/>
    <w:rsid w:val="007123CA"/>
    <w:rsid w:val="00712665"/>
    <w:rsid w:val="00712A67"/>
    <w:rsid w:val="007139F6"/>
    <w:rsid w:val="00714574"/>
    <w:rsid w:val="00714585"/>
    <w:rsid w:val="007148D7"/>
    <w:rsid w:val="007159E3"/>
    <w:rsid w:val="007162C5"/>
    <w:rsid w:val="007167F7"/>
    <w:rsid w:val="00717189"/>
    <w:rsid w:val="0072027E"/>
    <w:rsid w:val="007204C9"/>
    <w:rsid w:val="00720A5C"/>
    <w:rsid w:val="00720ADC"/>
    <w:rsid w:val="007218A6"/>
    <w:rsid w:val="007220F6"/>
    <w:rsid w:val="007222F5"/>
    <w:rsid w:val="00722396"/>
    <w:rsid w:val="00722665"/>
    <w:rsid w:val="007231C9"/>
    <w:rsid w:val="007238C0"/>
    <w:rsid w:val="007251F6"/>
    <w:rsid w:val="00725629"/>
    <w:rsid w:val="00725B69"/>
    <w:rsid w:val="00725D73"/>
    <w:rsid w:val="00725F50"/>
    <w:rsid w:val="007260AC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5C94"/>
    <w:rsid w:val="00736071"/>
    <w:rsid w:val="007368CF"/>
    <w:rsid w:val="00736900"/>
    <w:rsid w:val="00737475"/>
    <w:rsid w:val="0074021D"/>
    <w:rsid w:val="0074079C"/>
    <w:rsid w:val="00740961"/>
    <w:rsid w:val="00740B7D"/>
    <w:rsid w:val="00740EF7"/>
    <w:rsid w:val="007413F9"/>
    <w:rsid w:val="00741D14"/>
    <w:rsid w:val="00741D99"/>
    <w:rsid w:val="00741E2F"/>
    <w:rsid w:val="007427FD"/>
    <w:rsid w:val="0074347E"/>
    <w:rsid w:val="007444A9"/>
    <w:rsid w:val="00744EB0"/>
    <w:rsid w:val="00745F3B"/>
    <w:rsid w:val="00745FF4"/>
    <w:rsid w:val="00746171"/>
    <w:rsid w:val="007462B4"/>
    <w:rsid w:val="007462CE"/>
    <w:rsid w:val="00746FF5"/>
    <w:rsid w:val="00747054"/>
    <w:rsid w:val="0075165D"/>
    <w:rsid w:val="00751CC8"/>
    <w:rsid w:val="00751D55"/>
    <w:rsid w:val="0075362F"/>
    <w:rsid w:val="00753D36"/>
    <w:rsid w:val="00753F0C"/>
    <w:rsid w:val="00756A56"/>
    <w:rsid w:val="00756BC2"/>
    <w:rsid w:val="00757881"/>
    <w:rsid w:val="0076026F"/>
    <w:rsid w:val="007605F6"/>
    <w:rsid w:val="00760B3E"/>
    <w:rsid w:val="0076102C"/>
    <w:rsid w:val="0076155C"/>
    <w:rsid w:val="0076158B"/>
    <w:rsid w:val="00761663"/>
    <w:rsid w:val="00763161"/>
    <w:rsid w:val="0076332E"/>
    <w:rsid w:val="0076396D"/>
    <w:rsid w:val="00763AEF"/>
    <w:rsid w:val="00763EB6"/>
    <w:rsid w:val="00763F84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52B"/>
    <w:rsid w:val="00770A5E"/>
    <w:rsid w:val="00770C04"/>
    <w:rsid w:val="00770C81"/>
    <w:rsid w:val="0077175F"/>
    <w:rsid w:val="0077183A"/>
    <w:rsid w:val="007719FA"/>
    <w:rsid w:val="00771B6B"/>
    <w:rsid w:val="00771D18"/>
    <w:rsid w:val="007722BE"/>
    <w:rsid w:val="0077287C"/>
    <w:rsid w:val="00772AF4"/>
    <w:rsid w:val="00773179"/>
    <w:rsid w:val="0077324F"/>
    <w:rsid w:val="007735D3"/>
    <w:rsid w:val="00773BF6"/>
    <w:rsid w:val="00774425"/>
    <w:rsid w:val="007748BE"/>
    <w:rsid w:val="00774BCA"/>
    <w:rsid w:val="00774FFE"/>
    <w:rsid w:val="0077601A"/>
    <w:rsid w:val="00776292"/>
    <w:rsid w:val="00776B8C"/>
    <w:rsid w:val="0077726D"/>
    <w:rsid w:val="0078044E"/>
    <w:rsid w:val="00780B65"/>
    <w:rsid w:val="00781625"/>
    <w:rsid w:val="007818CC"/>
    <w:rsid w:val="00781E49"/>
    <w:rsid w:val="007821D9"/>
    <w:rsid w:val="00783E98"/>
    <w:rsid w:val="007847E5"/>
    <w:rsid w:val="00785281"/>
    <w:rsid w:val="007854BD"/>
    <w:rsid w:val="00785774"/>
    <w:rsid w:val="00786A49"/>
    <w:rsid w:val="00787072"/>
    <w:rsid w:val="0078730E"/>
    <w:rsid w:val="007873D3"/>
    <w:rsid w:val="007875DD"/>
    <w:rsid w:val="007900F7"/>
    <w:rsid w:val="00790450"/>
    <w:rsid w:val="007906EA"/>
    <w:rsid w:val="00790EBF"/>
    <w:rsid w:val="00792C05"/>
    <w:rsid w:val="007934AC"/>
    <w:rsid w:val="007934DE"/>
    <w:rsid w:val="0079357F"/>
    <w:rsid w:val="00793DD3"/>
    <w:rsid w:val="007947B7"/>
    <w:rsid w:val="0079494C"/>
    <w:rsid w:val="00795157"/>
    <w:rsid w:val="007956AC"/>
    <w:rsid w:val="00796F39"/>
    <w:rsid w:val="0079708F"/>
    <w:rsid w:val="0079726D"/>
    <w:rsid w:val="0079735E"/>
    <w:rsid w:val="0079771F"/>
    <w:rsid w:val="007A0950"/>
    <w:rsid w:val="007A0BCE"/>
    <w:rsid w:val="007A1193"/>
    <w:rsid w:val="007A1259"/>
    <w:rsid w:val="007A17C5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C86"/>
    <w:rsid w:val="007B0330"/>
    <w:rsid w:val="007B0A26"/>
    <w:rsid w:val="007B0C74"/>
    <w:rsid w:val="007B10DE"/>
    <w:rsid w:val="007B151C"/>
    <w:rsid w:val="007B1555"/>
    <w:rsid w:val="007B1825"/>
    <w:rsid w:val="007B1F2E"/>
    <w:rsid w:val="007B1FD7"/>
    <w:rsid w:val="007B1FDD"/>
    <w:rsid w:val="007B211E"/>
    <w:rsid w:val="007B238C"/>
    <w:rsid w:val="007B239D"/>
    <w:rsid w:val="007B2743"/>
    <w:rsid w:val="007B369A"/>
    <w:rsid w:val="007B3A66"/>
    <w:rsid w:val="007B3AD8"/>
    <w:rsid w:val="007B3E71"/>
    <w:rsid w:val="007B3F59"/>
    <w:rsid w:val="007B478C"/>
    <w:rsid w:val="007B6462"/>
    <w:rsid w:val="007B652C"/>
    <w:rsid w:val="007B7050"/>
    <w:rsid w:val="007B7D01"/>
    <w:rsid w:val="007C001A"/>
    <w:rsid w:val="007C009F"/>
    <w:rsid w:val="007C0B89"/>
    <w:rsid w:val="007C0C7E"/>
    <w:rsid w:val="007C1A1E"/>
    <w:rsid w:val="007C2ABD"/>
    <w:rsid w:val="007C2BFE"/>
    <w:rsid w:val="007C3536"/>
    <w:rsid w:val="007C3D71"/>
    <w:rsid w:val="007C4384"/>
    <w:rsid w:val="007C4B17"/>
    <w:rsid w:val="007C4DC7"/>
    <w:rsid w:val="007C6308"/>
    <w:rsid w:val="007C6475"/>
    <w:rsid w:val="007C6B16"/>
    <w:rsid w:val="007C6EB2"/>
    <w:rsid w:val="007C715C"/>
    <w:rsid w:val="007C7341"/>
    <w:rsid w:val="007C78D8"/>
    <w:rsid w:val="007C7A38"/>
    <w:rsid w:val="007D1018"/>
    <w:rsid w:val="007D1A70"/>
    <w:rsid w:val="007D1F41"/>
    <w:rsid w:val="007D32E0"/>
    <w:rsid w:val="007D367B"/>
    <w:rsid w:val="007D39FD"/>
    <w:rsid w:val="007D4037"/>
    <w:rsid w:val="007D5029"/>
    <w:rsid w:val="007D5DE3"/>
    <w:rsid w:val="007D680D"/>
    <w:rsid w:val="007D7695"/>
    <w:rsid w:val="007E049D"/>
    <w:rsid w:val="007E0B72"/>
    <w:rsid w:val="007E1225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FAB"/>
    <w:rsid w:val="007F07FD"/>
    <w:rsid w:val="007F0A56"/>
    <w:rsid w:val="007F1408"/>
    <w:rsid w:val="007F1D17"/>
    <w:rsid w:val="007F2DFB"/>
    <w:rsid w:val="007F4270"/>
    <w:rsid w:val="007F4866"/>
    <w:rsid w:val="007F4911"/>
    <w:rsid w:val="007F54BB"/>
    <w:rsid w:val="007F5B54"/>
    <w:rsid w:val="007F6069"/>
    <w:rsid w:val="007F6543"/>
    <w:rsid w:val="007F6884"/>
    <w:rsid w:val="007F6F01"/>
    <w:rsid w:val="007F7809"/>
    <w:rsid w:val="007F7CF9"/>
    <w:rsid w:val="007F7E92"/>
    <w:rsid w:val="00800754"/>
    <w:rsid w:val="008007B7"/>
    <w:rsid w:val="00800989"/>
    <w:rsid w:val="0080101F"/>
    <w:rsid w:val="00801FED"/>
    <w:rsid w:val="00802142"/>
    <w:rsid w:val="00802F0A"/>
    <w:rsid w:val="00803685"/>
    <w:rsid w:val="008053AF"/>
    <w:rsid w:val="0080553A"/>
    <w:rsid w:val="00806185"/>
    <w:rsid w:val="00806A94"/>
    <w:rsid w:val="00806B57"/>
    <w:rsid w:val="00806CEC"/>
    <w:rsid w:val="00806CF1"/>
    <w:rsid w:val="00810A16"/>
    <w:rsid w:val="00810A5F"/>
    <w:rsid w:val="00810CAE"/>
    <w:rsid w:val="00811825"/>
    <w:rsid w:val="00811886"/>
    <w:rsid w:val="00812355"/>
    <w:rsid w:val="008123E5"/>
    <w:rsid w:val="008126B8"/>
    <w:rsid w:val="00812C52"/>
    <w:rsid w:val="00813821"/>
    <w:rsid w:val="00814522"/>
    <w:rsid w:val="00814AD4"/>
    <w:rsid w:val="00814F24"/>
    <w:rsid w:val="0081505B"/>
    <w:rsid w:val="00815195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11B"/>
    <w:rsid w:val="0082165A"/>
    <w:rsid w:val="00821684"/>
    <w:rsid w:val="00821F7C"/>
    <w:rsid w:val="0082211D"/>
    <w:rsid w:val="00822528"/>
    <w:rsid w:val="00822A5A"/>
    <w:rsid w:val="00822CE6"/>
    <w:rsid w:val="00823133"/>
    <w:rsid w:val="008232C1"/>
    <w:rsid w:val="0082374F"/>
    <w:rsid w:val="00823B55"/>
    <w:rsid w:val="00824871"/>
    <w:rsid w:val="008248D4"/>
    <w:rsid w:val="0082528A"/>
    <w:rsid w:val="008261EC"/>
    <w:rsid w:val="00826620"/>
    <w:rsid w:val="00826631"/>
    <w:rsid w:val="0082689B"/>
    <w:rsid w:val="00826A63"/>
    <w:rsid w:val="00827270"/>
    <w:rsid w:val="00827A7B"/>
    <w:rsid w:val="00827BF9"/>
    <w:rsid w:val="0083085D"/>
    <w:rsid w:val="00831DE9"/>
    <w:rsid w:val="0083206D"/>
    <w:rsid w:val="0083230E"/>
    <w:rsid w:val="00832C5B"/>
    <w:rsid w:val="0083322F"/>
    <w:rsid w:val="00834101"/>
    <w:rsid w:val="00834650"/>
    <w:rsid w:val="00834E2C"/>
    <w:rsid w:val="00834F21"/>
    <w:rsid w:val="00835274"/>
    <w:rsid w:val="00835B7D"/>
    <w:rsid w:val="00836405"/>
    <w:rsid w:val="0083640F"/>
    <w:rsid w:val="00836686"/>
    <w:rsid w:val="008366A8"/>
    <w:rsid w:val="00837710"/>
    <w:rsid w:val="0084208B"/>
    <w:rsid w:val="00842CA8"/>
    <w:rsid w:val="00842F3D"/>
    <w:rsid w:val="00843110"/>
    <w:rsid w:val="00843453"/>
    <w:rsid w:val="0084437E"/>
    <w:rsid w:val="00844A2B"/>
    <w:rsid w:val="00844A6D"/>
    <w:rsid w:val="00844DAA"/>
    <w:rsid w:val="00845391"/>
    <w:rsid w:val="0084590B"/>
    <w:rsid w:val="00845CF3"/>
    <w:rsid w:val="00846014"/>
    <w:rsid w:val="008465F6"/>
    <w:rsid w:val="00847093"/>
    <w:rsid w:val="00847608"/>
    <w:rsid w:val="00847C84"/>
    <w:rsid w:val="008502C1"/>
    <w:rsid w:val="00850B24"/>
    <w:rsid w:val="008516FA"/>
    <w:rsid w:val="00851911"/>
    <w:rsid w:val="008525BA"/>
    <w:rsid w:val="00852ADF"/>
    <w:rsid w:val="00852B55"/>
    <w:rsid w:val="008533E7"/>
    <w:rsid w:val="00853D48"/>
    <w:rsid w:val="00854BCD"/>
    <w:rsid w:val="00854C83"/>
    <w:rsid w:val="00855E46"/>
    <w:rsid w:val="00855FD8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2399"/>
    <w:rsid w:val="0086301C"/>
    <w:rsid w:val="00863AFF"/>
    <w:rsid w:val="0086466B"/>
    <w:rsid w:val="00865206"/>
    <w:rsid w:val="00865D81"/>
    <w:rsid w:val="008664AA"/>
    <w:rsid w:val="008665DD"/>
    <w:rsid w:val="00866F8E"/>
    <w:rsid w:val="00866FF5"/>
    <w:rsid w:val="008677E0"/>
    <w:rsid w:val="00870627"/>
    <w:rsid w:val="00870F84"/>
    <w:rsid w:val="00871038"/>
    <w:rsid w:val="0087118E"/>
    <w:rsid w:val="0087214B"/>
    <w:rsid w:val="00873486"/>
    <w:rsid w:val="00873494"/>
    <w:rsid w:val="00873AAF"/>
    <w:rsid w:val="00873ADA"/>
    <w:rsid w:val="00873BD8"/>
    <w:rsid w:val="00873D31"/>
    <w:rsid w:val="00874AC1"/>
    <w:rsid w:val="00874E2D"/>
    <w:rsid w:val="008764FD"/>
    <w:rsid w:val="0087650C"/>
    <w:rsid w:val="00876A51"/>
    <w:rsid w:val="008773A7"/>
    <w:rsid w:val="008774DB"/>
    <w:rsid w:val="00877817"/>
    <w:rsid w:val="0088014E"/>
    <w:rsid w:val="008801DD"/>
    <w:rsid w:val="0088077F"/>
    <w:rsid w:val="008809FA"/>
    <w:rsid w:val="008812F1"/>
    <w:rsid w:val="00881B45"/>
    <w:rsid w:val="00883292"/>
    <w:rsid w:val="008835E5"/>
    <w:rsid w:val="008839C3"/>
    <w:rsid w:val="00883D88"/>
    <w:rsid w:val="00885091"/>
    <w:rsid w:val="0088544E"/>
    <w:rsid w:val="008858A8"/>
    <w:rsid w:val="008861E0"/>
    <w:rsid w:val="00886301"/>
    <w:rsid w:val="00886313"/>
    <w:rsid w:val="00886828"/>
    <w:rsid w:val="00886FC7"/>
    <w:rsid w:val="00887CBB"/>
    <w:rsid w:val="008902BA"/>
    <w:rsid w:val="00890C40"/>
    <w:rsid w:val="0089192B"/>
    <w:rsid w:val="008919AC"/>
    <w:rsid w:val="00892452"/>
    <w:rsid w:val="008924D7"/>
    <w:rsid w:val="0089287E"/>
    <w:rsid w:val="008929EE"/>
    <w:rsid w:val="00893E44"/>
    <w:rsid w:val="008941CD"/>
    <w:rsid w:val="008942DE"/>
    <w:rsid w:val="008950D9"/>
    <w:rsid w:val="008954BE"/>
    <w:rsid w:val="008954EA"/>
    <w:rsid w:val="00895A00"/>
    <w:rsid w:val="00895BB5"/>
    <w:rsid w:val="008961E9"/>
    <w:rsid w:val="0089629F"/>
    <w:rsid w:val="008963DD"/>
    <w:rsid w:val="00897E87"/>
    <w:rsid w:val="008A0110"/>
    <w:rsid w:val="008A03FA"/>
    <w:rsid w:val="008A08BA"/>
    <w:rsid w:val="008A114F"/>
    <w:rsid w:val="008A1371"/>
    <w:rsid w:val="008A2CFE"/>
    <w:rsid w:val="008A319E"/>
    <w:rsid w:val="008A36B9"/>
    <w:rsid w:val="008A38C6"/>
    <w:rsid w:val="008A4B5D"/>
    <w:rsid w:val="008A4FC6"/>
    <w:rsid w:val="008A565D"/>
    <w:rsid w:val="008A5E38"/>
    <w:rsid w:val="008A760E"/>
    <w:rsid w:val="008A7A8E"/>
    <w:rsid w:val="008B0236"/>
    <w:rsid w:val="008B025E"/>
    <w:rsid w:val="008B089E"/>
    <w:rsid w:val="008B0E21"/>
    <w:rsid w:val="008B1695"/>
    <w:rsid w:val="008B346A"/>
    <w:rsid w:val="008B35FB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C06BA"/>
    <w:rsid w:val="008C0E77"/>
    <w:rsid w:val="008C1862"/>
    <w:rsid w:val="008C2138"/>
    <w:rsid w:val="008C2790"/>
    <w:rsid w:val="008C2C30"/>
    <w:rsid w:val="008C32E6"/>
    <w:rsid w:val="008C3680"/>
    <w:rsid w:val="008C44E4"/>
    <w:rsid w:val="008C44F5"/>
    <w:rsid w:val="008C4823"/>
    <w:rsid w:val="008C485C"/>
    <w:rsid w:val="008C5610"/>
    <w:rsid w:val="008C5B38"/>
    <w:rsid w:val="008C5BA6"/>
    <w:rsid w:val="008C5EBB"/>
    <w:rsid w:val="008C664E"/>
    <w:rsid w:val="008C722D"/>
    <w:rsid w:val="008C7C11"/>
    <w:rsid w:val="008D016F"/>
    <w:rsid w:val="008D03FC"/>
    <w:rsid w:val="008D075D"/>
    <w:rsid w:val="008D0F34"/>
    <w:rsid w:val="008D112D"/>
    <w:rsid w:val="008D1619"/>
    <w:rsid w:val="008D17CD"/>
    <w:rsid w:val="008D1854"/>
    <w:rsid w:val="008D274B"/>
    <w:rsid w:val="008D3366"/>
    <w:rsid w:val="008D3C4F"/>
    <w:rsid w:val="008D4B16"/>
    <w:rsid w:val="008D4BE4"/>
    <w:rsid w:val="008D4F48"/>
    <w:rsid w:val="008D5096"/>
    <w:rsid w:val="008D5C0F"/>
    <w:rsid w:val="008D5CD8"/>
    <w:rsid w:val="008D7146"/>
    <w:rsid w:val="008D7636"/>
    <w:rsid w:val="008D76F0"/>
    <w:rsid w:val="008D79FD"/>
    <w:rsid w:val="008E0571"/>
    <w:rsid w:val="008E066B"/>
    <w:rsid w:val="008E093C"/>
    <w:rsid w:val="008E0EF9"/>
    <w:rsid w:val="008E0F3C"/>
    <w:rsid w:val="008E109C"/>
    <w:rsid w:val="008E1D3A"/>
    <w:rsid w:val="008E1EA5"/>
    <w:rsid w:val="008E30C7"/>
    <w:rsid w:val="008E31F7"/>
    <w:rsid w:val="008E36E3"/>
    <w:rsid w:val="008E4106"/>
    <w:rsid w:val="008E58A8"/>
    <w:rsid w:val="008E5E1A"/>
    <w:rsid w:val="008E6498"/>
    <w:rsid w:val="008E72FC"/>
    <w:rsid w:val="008E7F58"/>
    <w:rsid w:val="008F0986"/>
    <w:rsid w:val="008F1B26"/>
    <w:rsid w:val="008F1E65"/>
    <w:rsid w:val="008F1F47"/>
    <w:rsid w:val="008F2770"/>
    <w:rsid w:val="008F2A3D"/>
    <w:rsid w:val="008F2A57"/>
    <w:rsid w:val="008F2B78"/>
    <w:rsid w:val="008F2BAF"/>
    <w:rsid w:val="008F4542"/>
    <w:rsid w:val="008F49FA"/>
    <w:rsid w:val="008F5294"/>
    <w:rsid w:val="008F55FF"/>
    <w:rsid w:val="008F568E"/>
    <w:rsid w:val="008F5A60"/>
    <w:rsid w:val="008F62D0"/>
    <w:rsid w:val="008F7962"/>
    <w:rsid w:val="00900599"/>
    <w:rsid w:val="00900A38"/>
    <w:rsid w:val="00900AD9"/>
    <w:rsid w:val="009014DE"/>
    <w:rsid w:val="00901877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43B8"/>
    <w:rsid w:val="00904B24"/>
    <w:rsid w:val="00905296"/>
    <w:rsid w:val="0090559C"/>
    <w:rsid w:val="00905758"/>
    <w:rsid w:val="00906D03"/>
    <w:rsid w:val="0090787A"/>
    <w:rsid w:val="00910696"/>
    <w:rsid w:val="00910A53"/>
    <w:rsid w:val="00910B27"/>
    <w:rsid w:val="00911302"/>
    <w:rsid w:val="00911CDA"/>
    <w:rsid w:val="00911EE8"/>
    <w:rsid w:val="00912085"/>
    <w:rsid w:val="00912CEC"/>
    <w:rsid w:val="00912F1E"/>
    <w:rsid w:val="00913169"/>
    <w:rsid w:val="009131CB"/>
    <w:rsid w:val="009134AB"/>
    <w:rsid w:val="0091371C"/>
    <w:rsid w:val="00914F9F"/>
    <w:rsid w:val="00914FD6"/>
    <w:rsid w:val="00916961"/>
    <w:rsid w:val="00916C65"/>
    <w:rsid w:val="00916ED6"/>
    <w:rsid w:val="00917D76"/>
    <w:rsid w:val="00917EA6"/>
    <w:rsid w:val="00920716"/>
    <w:rsid w:val="00920B09"/>
    <w:rsid w:val="00920B8E"/>
    <w:rsid w:val="00922ED1"/>
    <w:rsid w:val="0092310C"/>
    <w:rsid w:val="00925242"/>
    <w:rsid w:val="00925357"/>
    <w:rsid w:val="00925A23"/>
    <w:rsid w:val="00925E45"/>
    <w:rsid w:val="0092663A"/>
    <w:rsid w:val="00926D04"/>
    <w:rsid w:val="00926EED"/>
    <w:rsid w:val="00927043"/>
    <w:rsid w:val="00927808"/>
    <w:rsid w:val="00930431"/>
    <w:rsid w:val="00930554"/>
    <w:rsid w:val="009306C1"/>
    <w:rsid w:val="00930AE6"/>
    <w:rsid w:val="009315FA"/>
    <w:rsid w:val="00931659"/>
    <w:rsid w:val="00931AA0"/>
    <w:rsid w:val="009322B3"/>
    <w:rsid w:val="00933381"/>
    <w:rsid w:val="00933D06"/>
    <w:rsid w:val="0093409E"/>
    <w:rsid w:val="00934748"/>
    <w:rsid w:val="009348C7"/>
    <w:rsid w:val="00934CB0"/>
    <w:rsid w:val="009354C9"/>
    <w:rsid w:val="0093563C"/>
    <w:rsid w:val="00935A60"/>
    <w:rsid w:val="00937003"/>
    <w:rsid w:val="009410D1"/>
    <w:rsid w:val="009417E2"/>
    <w:rsid w:val="00943469"/>
    <w:rsid w:val="00943BC5"/>
    <w:rsid w:val="00943C63"/>
    <w:rsid w:val="009448E2"/>
    <w:rsid w:val="00945686"/>
    <w:rsid w:val="00945CE0"/>
    <w:rsid w:val="009467EA"/>
    <w:rsid w:val="00946CB2"/>
    <w:rsid w:val="00946EA4"/>
    <w:rsid w:val="009473E0"/>
    <w:rsid w:val="00947566"/>
    <w:rsid w:val="0095034D"/>
    <w:rsid w:val="00950AC6"/>
    <w:rsid w:val="00950ECD"/>
    <w:rsid w:val="00951201"/>
    <w:rsid w:val="00951306"/>
    <w:rsid w:val="00952BA7"/>
    <w:rsid w:val="00953080"/>
    <w:rsid w:val="009531CC"/>
    <w:rsid w:val="0095334C"/>
    <w:rsid w:val="00953807"/>
    <w:rsid w:val="0095428A"/>
    <w:rsid w:val="00954388"/>
    <w:rsid w:val="00954429"/>
    <w:rsid w:val="00954C70"/>
    <w:rsid w:val="009551E0"/>
    <w:rsid w:val="00955A00"/>
    <w:rsid w:val="0095774A"/>
    <w:rsid w:val="009579EA"/>
    <w:rsid w:val="009604F6"/>
    <w:rsid w:val="00960796"/>
    <w:rsid w:val="00960F1D"/>
    <w:rsid w:val="00960F7C"/>
    <w:rsid w:val="009610DB"/>
    <w:rsid w:val="00961818"/>
    <w:rsid w:val="00961C36"/>
    <w:rsid w:val="009625F9"/>
    <w:rsid w:val="00962653"/>
    <w:rsid w:val="00962736"/>
    <w:rsid w:val="00962B57"/>
    <w:rsid w:val="00963D0A"/>
    <w:rsid w:val="00963EB8"/>
    <w:rsid w:val="00963EE4"/>
    <w:rsid w:val="00965026"/>
    <w:rsid w:val="009654B8"/>
    <w:rsid w:val="00965D5D"/>
    <w:rsid w:val="00966793"/>
    <w:rsid w:val="00967B5A"/>
    <w:rsid w:val="00967BFB"/>
    <w:rsid w:val="00967FE1"/>
    <w:rsid w:val="0097013A"/>
    <w:rsid w:val="0097019C"/>
    <w:rsid w:val="009704B0"/>
    <w:rsid w:val="00970807"/>
    <w:rsid w:val="009709D4"/>
    <w:rsid w:val="00970A43"/>
    <w:rsid w:val="00970B03"/>
    <w:rsid w:val="00970CB4"/>
    <w:rsid w:val="00971677"/>
    <w:rsid w:val="00971B43"/>
    <w:rsid w:val="00971F5F"/>
    <w:rsid w:val="0097318D"/>
    <w:rsid w:val="00974AC3"/>
    <w:rsid w:val="00974D80"/>
    <w:rsid w:val="00975E30"/>
    <w:rsid w:val="00976B56"/>
    <w:rsid w:val="00976BBB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71F"/>
    <w:rsid w:val="00982FE0"/>
    <w:rsid w:val="00983358"/>
    <w:rsid w:val="0098391E"/>
    <w:rsid w:val="00983C42"/>
    <w:rsid w:val="00983D21"/>
    <w:rsid w:val="00984A74"/>
    <w:rsid w:val="00984FCD"/>
    <w:rsid w:val="00985356"/>
    <w:rsid w:val="0098614E"/>
    <w:rsid w:val="0098657C"/>
    <w:rsid w:val="00986B35"/>
    <w:rsid w:val="009874F2"/>
    <w:rsid w:val="0099040D"/>
    <w:rsid w:val="00990B70"/>
    <w:rsid w:val="00991D08"/>
    <w:rsid w:val="00991FFF"/>
    <w:rsid w:val="009920A1"/>
    <w:rsid w:val="0099230E"/>
    <w:rsid w:val="009923AA"/>
    <w:rsid w:val="00992B1E"/>
    <w:rsid w:val="00992BF9"/>
    <w:rsid w:val="00994C1D"/>
    <w:rsid w:val="00994CF0"/>
    <w:rsid w:val="00994EF1"/>
    <w:rsid w:val="00995CD2"/>
    <w:rsid w:val="00995FCA"/>
    <w:rsid w:val="00996737"/>
    <w:rsid w:val="00996F19"/>
    <w:rsid w:val="009976FF"/>
    <w:rsid w:val="00997AF0"/>
    <w:rsid w:val="009A0CEF"/>
    <w:rsid w:val="009A1BAA"/>
    <w:rsid w:val="009A1D26"/>
    <w:rsid w:val="009A1FFB"/>
    <w:rsid w:val="009A205D"/>
    <w:rsid w:val="009A2323"/>
    <w:rsid w:val="009A2F11"/>
    <w:rsid w:val="009A33D2"/>
    <w:rsid w:val="009A3A99"/>
    <w:rsid w:val="009A3D86"/>
    <w:rsid w:val="009A421D"/>
    <w:rsid w:val="009A44DA"/>
    <w:rsid w:val="009A4E22"/>
    <w:rsid w:val="009A5385"/>
    <w:rsid w:val="009A54B1"/>
    <w:rsid w:val="009A5510"/>
    <w:rsid w:val="009A5605"/>
    <w:rsid w:val="009A68C4"/>
    <w:rsid w:val="009A6AD3"/>
    <w:rsid w:val="009A733B"/>
    <w:rsid w:val="009A73EE"/>
    <w:rsid w:val="009A7650"/>
    <w:rsid w:val="009A7762"/>
    <w:rsid w:val="009A7946"/>
    <w:rsid w:val="009B0287"/>
    <w:rsid w:val="009B20BC"/>
    <w:rsid w:val="009B236B"/>
    <w:rsid w:val="009B26FD"/>
    <w:rsid w:val="009B2BC9"/>
    <w:rsid w:val="009B3050"/>
    <w:rsid w:val="009B3AE1"/>
    <w:rsid w:val="009B4A66"/>
    <w:rsid w:val="009B4C10"/>
    <w:rsid w:val="009B55B1"/>
    <w:rsid w:val="009B5622"/>
    <w:rsid w:val="009B5A12"/>
    <w:rsid w:val="009B67A2"/>
    <w:rsid w:val="009B6888"/>
    <w:rsid w:val="009B6C01"/>
    <w:rsid w:val="009B6E54"/>
    <w:rsid w:val="009B7732"/>
    <w:rsid w:val="009B7E23"/>
    <w:rsid w:val="009C08D0"/>
    <w:rsid w:val="009C0AC8"/>
    <w:rsid w:val="009C118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5CB0"/>
    <w:rsid w:val="009C6702"/>
    <w:rsid w:val="009C6741"/>
    <w:rsid w:val="009C6860"/>
    <w:rsid w:val="009C6D3E"/>
    <w:rsid w:val="009C706E"/>
    <w:rsid w:val="009D00F2"/>
    <w:rsid w:val="009D102F"/>
    <w:rsid w:val="009D177E"/>
    <w:rsid w:val="009D196C"/>
    <w:rsid w:val="009D1ED3"/>
    <w:rsid w:val="009D25BB"/>
    <w:rsid w:val="009D2A89"/>
    <w:rsid w:val="009D2AB9"/>
    <w:rsid w:val="009D2B12"/>
    <w:rsid w:val="009D332E"/>
    <w:rsid w:val="009D3331"/>
    <w:rsid w:val="009D3417"/>
    <w:rsid w:val="009D408F"/>
    <w:rsid w:val="009D41B5"/>
    <w:rsid w:val="009D45BC"/>
    <w:rsid w:val="009D46B8"/>
    <w:rsid w:val="009D59F7"/>
    <w:rsid w:val="009D64E7"/>
    <w:rsid w:val="009D6965"/>
    <w:rsid w:val="009D6B50"/>
    <w:rsid w:val="009D799E"/>
    <w:rsid w:val="009D7A62"/>
    <w:rsid w:val="009E069F"/>
    <w:rsid w:val="009E1AB2"/>
    <w:rsid w:val="009E1EBF"/>
    <w:rsid w:val="009E2097"/>
    <w:rsid w:val="009E21EF"/>
    <w:rsid w:val="009E34E3"/>
    <w:rsid w:val="009E4097"/>
    <w:rsid w:val="009E4891"/>
    <w:rsid w:val="009E4BCE"/>
    <w:rsid w:val="009E4D97"/>
    <w:rsid w:val="009E5357"/>
    <w:rsid w:val="009E55A8"/>
    <w:rsid w:val="009E55FA"/>
    <w:rsid w:val="009E56FF"/>
    <w:rsid w:val="009E5DF2"/>
    <w:rsid w:val="009E5F43"/>
    <w:rsid w:val="009E5FEF"/>
    <w:rsid w:val="009F0134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31A1"/>
    <w:rsid w:val="009F32C0"/>
    <w:rsid w:val="009F35B9"/>
    <w:rsid w:val="009F36E3"/>
    <w:rsid w:val="009F4156"/>
    <w:rsid w:val="009F4BB2"/>
    <w:rsid w:val="009F547E"/>
    <w:rsid w:val="009F5835"/>
    <w:rsid w:val="009F64D1"/>
    <w:rsid w:val="009F6984"/>
    <w:rsid w:val="009F6D0F"/>
    <w:rsid w:val="009F7577"/>
    <w:rsid w:val="009F7DE8"/>
    <w:rsid w:val="00A00C8C"/>
    <w:rsid w:val="00A00F36"/>
    <w:rsid w:val="00A0180C"/>
    <w:rsid w:val="00A01895"/>
    <w:rsid w:val="00A018FA"/>
    <w:rsid w:val="00A02370"/>
    <w:rsid w:val="00A0277A"/>
    <w:rsid w:val="00A030A3"/>
    <w:rsid w:val="00A041AC"/>
    <w:rsid w:val="00A05363"/>
    <w:rsid w:val="00A0559C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827"/>
    <w:rsid w:val="00A13F67"/>
    <w:rsid w:val="00A143EC"/>
    <w:rsid w:val="00A144FD"/>
    <w:rsid w:val="00A147E9"/>
    <w:rsid w:val="00A14FF4"/>
    <w:rsid w:val="00A15E72"/>
    <w:rsid w:val="00A15EA4"/>
    <w:rsid w:val="00A1626D"/>
    <w:rsid w:val="00A16915"/>
    <w:rsid w:val="00A16B0D"/>
    <w:rsid w:val="00A16C15"/>
    <w:rsid w:val="00A16FB7"/>
    <w:rsid w:val="00A171C0"/>
    <w:rsid w:val="00A1775D"/>
    <w:rsid w:val="00A17E5B"/>
    <w:rsid w:val="00A17F72"/>
    <w:rsid w:val="00A20636"/>
    <w:rsid w:val="00A212DB"/>
    <w:rsid w:val="00A2286C"/>
    <w:rsid w:val="00A230CC"/>
    <w:rsid w:val="00A23308"/>
    <w:rsid w:val="00A23CDB"/>
    <w:rsid w:val="00A23D2A"/>
    <w:rsid w:val="00A24572"/>
    <w:rsid w:val="00A24E3B"/>
    <w:rsid w:val="00A2510A"/>
    <w:rsid w:val="00A25BE1"/>
    <w:rsid w:val="00A300ED"/>
    <w:rsid w:val="00A306E3"/>
    <w:rsid w:val="00A30D7A"/>
    <w:rsid w:val="00A30E34"/>
    <w:rsid w:val="00A3162E"/>
    <w:rsid w:val="00A31F95"/>
    <w:rsid w:val="00A32D09"/>
    <w:rsid w:val="00A341FE"/>
    <w:rsid w:val="00A34819"/>
    <w:rsid w:val="00A34C6C"/>
    <w:rsid w:val="00A34CAF"/>
    <w:rsid w:val="00A34DC2"/>
    <w:rsid w:val="00A35E50"/>
    <w:rsid w:val="00A35FA3"/>
    <w:rsid w:val="00A36FCA"/>
    <w:rsid w:val="00A37B28"/>
    <w:rsid w:val="00A37B33"/>
    <w:rsid w:val="00A40643"/>
    <w:rsid w:val="00A4107F"/>
    <w:rsid w:val="00A4134B"/>
    <w:rsid w:val="00A41A14"/>
    <w:rsid w:val="00A42BCD"/>
    <w:rsid w:val="00A42C2A"/>
    <w:rsid w:val="00A42EFB"/>
    <w:rsid w:val="00A43008"/>
    <w:rsid w:val="00A4337A"/>
    <w:rsid w:val="00A433ED"/>
    <w:rsid w:val="00A43AD1"/>
    <w:rsid w:val="00A43FD9"/>
    <w:rsid w:val="00A4494D"/>
    <w:rsid w:val="00A4533F"/>
    <w:rsid w:val="00A45476"/>
    <w:rsid w:val="00A45AD8"/>
    <w:rsid w:val="00A46029"/>
    <w:rsid w:val="00A4625B"/>
    <w:rsid w:val="00A47BE9"/>
    <w:rsid w:val="00A47C5F"/>
    <w:rsid w:val="00A50773"/>
    <w:rsid w:val="00A51B37"/>
    <w:rsid w:val="00A51CCF"/>
    <w:rsid w:val="00A53023"/>
    <w:rsid w:val="00A537A2"/>
    <w:rsid w:val="00A53F92"/>
    <w:rsid w:val="00A54EEF"/>
    <w:rsid w:val="00A55CA2"/>
    <w:rsid w:val="00A5655B"/>
    <w:rsid w:val="00A57441"/>
    <w:rsid w:val="00A57D05"/>
    <w:rsid w:val="00A57D1F"/>
    <w:rsid w:val="00A57DF7"/>
    <w:rsid w:val="00A57E06"/>
    <w:rsid w:val="00A602DB"/>
    <w:rsid w:val="00A615E5"/>
    <w:rsid w:val="00A629CC"/>
    <w:rsid w:val="00A6374E"/>
    <w:rsid w:val="00A63981"/>
    <w:rsid w:val="00A6405E"/>
    <w:rsid w:val="00A642C1"/>
    <w:rsid w:val="00A644FB"/>
    <w:rsid w:val="00A6567A"/>
    <w:rsid w:val="00A662F8"/>
    <w:rsid w:val="00A6633D"/>
    <w:rsid w:val="00A669A6"/>
    <w:rsid w:val="00A6780C"/>
    <w:rsid w:val="00A67822"/>
    <w:rsid w:val="00A67B3A"/>
    <w:rsid w:val="00A701C0"/>
    <w:rsid w:val="00A70338"/>
    <w:rsid w:val="00A71AEB"/>
    <w:rsid w:val="00A720A9"/>
    <w:rsid w:val="00A72C77"/>
    <w:rsid w:val="00A74259"/>
    <w:rsid w:val="00A742B0"/>
    <w:rsid w:val="00A7497D"/>
    <w:rsid w:val="00A74C33"/>
    <w:rsid w:val="00A74D61"/>
    <w:rsid w:val="00A75575"/>
    <w:rsid w:val="00A75A4E"/>
    <w:rsid w:val="00A7696E"/>
    <w:rsid w:val="00A76A02"/>
    <w:rsid w:val="00A76E12"/>
    <w:rsid w:val="00A77037"/>
    <w:rsid w:val="00A77198"/>
    <w:rsid w:val="00A775DF"/>
    <w:rsid w:val="00A7790E"/>
    <w:rsid w:val="00A77AE5"/>
    <w:rsid w:val="00A80EAA"/>
    <w:rsid w:val="00A81476"/>
    <w:rsid w:val="00A814A8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64C"/>
    <w:rsid w:val="00A87D59"/>
    <w:rsid w:val="00A9058A"/>
    <w:rsid w:val="00A90AF7"/>
    <w:rsid w:val="00A90C27"/>
    <w:rsid w:val="00A91113"/>
    <w:rsid w:val="00A91B83"/>
    <w:rsid w:val="00A91BF4"/>
    <w:rsid w:val="00A92241"/>
    <w:rsid w:val="00A9253F"/>
    <w:rsid w:val="00A9266C"/>
    <w:rsid w:val="00A930B9"/>
    <w:rsid w:val="00A9314D"/>
    <w:rsid w:val="00A939CF"/>
    <w:rsid w:val="00A93CEC"/>
    <w:rsid w:val="00A93E18"/>
    <w:rsid w:val="00A945F1"/>
    <w:rsid w:val="00A95418"/>
    <w:rsid w:val="00A957E9"/>
    <w:rsid w:val="00A96A7E"/>
    <w:rsid w:val="00A96BCB"/>
    <w:rsid w:val="00A974C6"/>
    <w:rsid w:val="00A97538"/>
    <w:rsid w:val="00A9758B"/>
    <w:rsid w:val="00A97BEE"/>
    <w:rsid w:val="00A97C8E"/>
    <w:rsid w:val="00AA14C6"/>
    <w:rsid w:val="00AA1B31"/>
    <w:rsid w:val="00AA206C"/>
    <w:rsid w:val="00AA2141"/>
    <w:rsid w:val="00AA29F5"/>
    <w:rsid w:val="00AA2DBA"/>
    <w:rsid w:val="00AA2E36"/>
    <w:rsid w:val="00AA395C"/>
    <w:rsid w:val="00AA4061"/>
    <w:rsid w:val="00AA41F7"/>
    <w:rsid w:val="00AA48B4"/>
    <w:rsid w:val="00AA4D2E"/>
    <w:rsid w:val="00AA4F58"/>
    <w:rsid w:val="00AA686B"/>
    <w:rsid w:val="00AA6E9B"/>
    <w:rsid w:val="00AA74D3"/>
    <w:rsid w:val="00AA7AA2"/>
    <w:rsid w:val="00AA7AA5"/>
    <w:rsid w:val="00AA7BC1"/>
    <w:rsid w:val="00AA7D2F"/>
    <w:rsid w:val="00AB0972"/>
    <w:rsid w:val="00AB0EC7"/>
    <w:rsid w:val="00AB10B6"/>
    <w:rsid w:val="00AB1145"/>
    <w:rsid w:val="00AB1CC1"/>
    <w:rsid w:val="00AB1D63"/>
    <w:rsid w:val="00AB1FC0"/>
    <w:rsid w:val="00AB1FDD"/>
    <w:rsid w:val="00AB2036"/>
    <w:rsid w:val="00AB244A"/>
    <w:rsid w:val="00AB2705"/>
    <w:rsid w:val="00AB2F21"/>
    <w:rsid w:val="00AB3125"/>
    <w:rsid w:val="00AB36F0"/>
    <w:rsid w:val="00AB3798"/>
    <w:rsid w:val="00AB3DE3"/>
    <w:rsid w:val="00AB587D"/>
    <w:rsid w:val="00AB5E98"/>
    <w:rsid w:val="00AB620C"/>
    <w:rsid w:val="00AB6B78"/>
    <w:rsid w:val="00AB6CA6"/>
    <w:rsid w:val="00AB6D34"/>
    <w:rsid w:val="00AB6D3E"/>
    <w:rsid w:val="00AB7090"/>
    <w:rsid w:val="00AC014E"/>
    <w:rsid w:val="00AC0C90"/>
    <w:rsid w:val="00AC14D7"/>
    <w:rsid w:val="00AC14DF"/>
    <w:rsid w:val="00AC175B"/>
    <w:rsid w:val="00AC2DBD"/>
    <w:rsid w:val="00AC2E47"/>
    <w:rsid w:val="00AC4066"/>
    <w:rsid w:val="00AC517C"/>
    <w:rsid w:val="00AC56BD"/>
    <w:rsid w:val="00AC5ED2"/>
    <w:rsid w:val="00AC63AA"/>
    <w:rsid w:val="00AC681B"/>
    <w:rsid w:val="00AC6D1E"/>
    <w:rsid w:val="00AC6F75"/>
    <w:rsid w:val="00AD0181"/>
    <w:rsid w:val="00AD0BA5"/>
    <w:rsid w:val="00AD10A2"/>
    <w:rsid w:val="00AD1624"/>
    <w:rsid w:val="00AD18CA"/>
    <w:rsid w:val="00AD1D7C"/>
    <w:rsid w:val="00AD3D7B"/>
    <w:rsid w:val="00AD54FC"/>
    <w:rsid w:val="00AD583F"/>
    <w:rsid w:val="00AD5A7C"/>
    <w:rsid w:val="00AD5AD1"/>
    <w:rsid w:val="00AD5C38"/>
    <w:rsid w:val="00AD65EA"/>
    <w:rsid w:val="00AD6CD7"/>
    <w:rsid w:val="00AD6CF5"/>
    <w:rsid w:val="00AD6F46"/>
    <w:rsid w:val="00AE02CF"/>
    <w:rsid w:val="00AE17D5"/>
    <w:rsid w:val="00AE1F77"/>
    <w:rsid w:val="00AE274B"/>
    <w:rsid w:val="00AE2C1B"/>
    <w:rsid w:val="00AE425C"/>
    <w:rsid w:val="00AE5B74"/>
    <w:rsid w:val="00AE600C"/>
    <w:rsid w:val="00AE7E9C"/>
    <w:rsid w:val="00AF0516"/>
    <w:rsid w:val="00AF0746"/>
    <w:rsid w:val="00AF0887"/>
    <w:rsid w:val="00AF0ADC"/>
    <w:rsid w:val="00AF0AE6"/>
    <w:rsid w:val="00AF0D09"/>
    <w:rsid w:val="00AF0E76"/>
    <w:rsid w:val="00AF0FED"/>
    <w:rsid w:val="00AF1783"/>
    <w:rsid w:val="00AF3F5A"/>
    <w:rsid w:val="00AF4CC4"/>
    <w:rsid w:val="00AF6F8F"/>
    <w:rsid w:val="00AF6FDB"/>
    <w:rsid w:val="00AF7806"/>
    <w:rsid w:val="00AF7A49"/>
    <w:rsid w:val="00B007B0"/>
    <w:rsid w:val="00B00F1F"/>
    <w:rsid w:val="00B0126B"/>
    <w:rsid w:val="00B01CB5"/>
    <w:rsid w:val="00B01E20"/>
    <w:rsid w:val="00B02355"/>
    <w:rsid w:val="00B02795"/>
    <w:rsid w:val="00B03C2C"/>
    <w:rsid w:val="00B04969"/>
    <w:rsid w:val="00B04AFE"/>
    <w:rsid w:val="00B0521C"/>
    <w:rsid w:val="00B054D3"/>
    <w:rsid w:val="00B05A98"/>
    <w:rsid w:val="00B06268"/>
    <w:rsid w:val="00B062E4"/>
    <w:rsid w:val="00B06306"/>
    <w:rsid w:val="00B06BD5"/>
    <w:rsid w:val="00B06DFD"/>
    <w:rsid w:val="00B074D3"/>
    <w:rsid w:val="00B10679"/>
    <w:rsid w:val="00B10C72"/>
    <w:rsid w:val="00B11FBC"/>
    <w:rsid w:val="00B12109"/>
    <w:rsid w:val="00B124A9"/>
    <w:rsid w:val="00B1256D"/>
    <w:rsid w:val="00B12ACB"/>
    <w:rsid w:val="00B13C53"/>
    <w:rsid w:val="00B152C0"/>
    <w:rsid w:val="00B15332"/>
    <w:rsid w:val="00B159E4"/>
    <w:rsid w:val="00B161E5"/>
    <w:rsid w:val="00B1765A"/>
    <w:rsid w:val="00B177C5"/>
    <w:rsid w:val="00B17F4E"/>
    <w:rsid w:val="00B2000F"/>
    <w:rsid w:val="00B20C2A"/>
    <w:rsid w:val="00B214DB"/>
    <w:rsid w:val="00B21AE2"/>
    <w:rsid w:val="00B21D91"/>
    <w:rsid w:val="00B21DD1"/>
    <w:rsid w:val="00B22857"/>
    <w:rsid w:val="00B23223"/>
    <w:rsid w:val="00B234A5"/>
    <w:rsid w:val="00B234B7"/>
    <w:rsid w:val="00B24211"/>
    <w:rsid w:val="00B243D0"/>
    <w:rsid w:val="00B2471E"/>
    <w:rsid w:val="00B247A4"/>
    <w:rsid w:val="00B249CF"/>
    <w:rsid w:val="00B2501B"/>
    <w:rsid w:val="00B26653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624"/>
    <w:rsid w:val="00B328B0"/>
    <w:rsid w:val="00B3313B"/>
    <w:rsid w:val="00B339E8"/>
    <w:rsid w:val="00B341CE"/>
    <w:rsid w:val="00B34276"/>
    <w:rsid w:val="00B3448B"/>
    <w:rsid w:val="00B34C9D"/>
    <w:rsid w:val="00B34F45"/>
    <w:rsid w:val="00B350C8"/>
    <w:rsid w:val="00B35154"/>
    <w:rsid w:val="00B3520F"/>
    <w:rsid w:val="00B3535C"/>
    <w:rsid w:val="00B35567"/>
    <w:rsid w:val="00B35E0C"/>
    <w:rsid w:val="00B36489"/>
    <w:rsid w:val="00B365A6"/>
    <w:rsid w:val="00B3669E"/>
    <w:rsid w:val="00B366D7"/>
    <w:rsid w:val="00B36B0A"/>
    <w:rsid w:val="00B40206"/>
    <w:rsid w:val="00B40209"/>
    <w:rsid w:val="00B406FD"/>
    <w:rsid w:val="00B4124E"/>
    <w:rsid w:val="00B41E71"/>
    <w:rsid w:val="00B41F88"/>
    <w:rsid w:val="00B42053"/>
    <w:rsid w:val="00B43551"/>
    <w:rsid w:val="00B440CC"/>
    <w:rsid w:val="00B44127"/>
    <w:rsid w:val="00B443F3"/>
    <w:rsid w:val="00B44652"/>
    <w:rsid w:val="00B446E4"/>
    <w:rsid w:val="00B449F2"/>
    <w:rsid w:val="00B45988"/>
    <w:rsid w:val="00B45D96"/>
    <w:rsid w:val="00B4646C"/>
    <w:rsid w:val="00B47335"/>
    <w:rsid w:val="00B47A67"/>
    <w:rsid w:val="00B505BA"/>
    <w:rsid w:val="00B507E6"/>
    <w:rsid w:val="00B5112B"/>
    <w:rsid w:val="00B512AF"/>
    <w:rsid w:val="00B521D8"/>
    <w:rsid w:val="00B52495"/>
    <w:rsid w:val="00B52F57"/>
    <w:rsid w:val="00B5347D"/>
    <w:rsid w:val="00B53C69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6C2"/>
    <w:rsid w:val="00B6086E"/>
    <w:rsid w:val="00B60B56"/>
    <w:rsid w:val="00B60B7C"/>
    <w:rsid w:val="00B61720"/>
    <w:rsid w:val="00B61AC7"/>
    <w:rsid w:val="00B61F59"/>
    <w:rsid w:val="00B62781"/>
    <w:rsid w:val="00B63C51"/>
    <w:rsid w:val="00B63C5D"/>
    <w:rsid w:val="00B642F3"/>
    <w:rsid w:val="00B64387"/>
    <w:rsid w:val="00B64C7D"/>
    <w:rsid w:val="00B65E7F"/>
    <w:rsid w:val="00B6635F"/>
    <w:rsid w:val="00B6650A"/>
    <w:rsid w:val="00B668C0"/>
    <w:rsid w:val="00B66DC2"/>
    <w:rsid w:val="00B66FD0"/>
    <w:rsid w:val="00B70D65"/>
    <w:rsid w:val="00B715EA"/>
    <w:rsid w:val="00B7205C"/>
    <w:rsid w:val="00B72114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227"/>
    <w:rsid w:val="00B753FE"/>
    <w:rsid w:val="00B75DE3"/>
    <w:rsid w:val="00B76A54"/>
    <w:rsid w:val="00B76C01"/>
    <w:rsid w:val="00B76DB1"/>
    <w:rsid w:val="00B76E44"/>
    <w:rsid w:val="00B7799A"/>
    <w:rsid w:val="00B77E39"/>
    <w:rsid w:val="00B802AF"/>
    <w:rsid w:val="00B806CC"/>
    <w:rsid w:val="00B80E52"/>
    <w:rsid w:val="00B80E5D"/>
    <w:rsid w:val="00B81411"/>
    <w:rsid w:val="00B81B71"/>
    <w:rsid w:val="00B821EE"/>
    <w:rsid w:val="00B826C4"/>
    <w:rsid w:val="00B82992"/>
    <w:rsid w:val="00B82B1C"/>
    <w:rsid w:val="00B82DCF"/>
    <w:rsid w:val="00B831B6"/>
    <w:rsid w:val="00B834EA"/>
    <w:rsid w:val="00B846AC"/>
    <w:rsid w:val="00B8484C"/>
    <w:rsid w:val="00B84CBF"/>
    <w:rsid w:val="00B84EF2"/>
    <w:rsid w:val="00B8535C"/>
    <w:rsid w:val="00B8538E"/>
    <w:rsid w:val="00B857EB"/>
    <w:rsid w:val="00B859DD"/>
    <w:rsid w:val="00B86667"/>
    <w:rsid w:val="00B86860"/>
    <w:rsid w:val="00B868EE"/>
    <w:rsid w:val="00B86C19"/>
    <w:rsid w:val="00B8736A"/>
    <w:rsid w:val="00B87807"/>
    <w:rsid w:val="00B87937"/>
    <w:rsid w:val="00B90FAF"/>
    <w:rsid w:val="00B9190E"/>
    <w:rsid w:val="00B920E9"/>
    <w:rsid w:val="00B93638"/>
    <w:rsid w:val="00B93E05"/>
    <w:rsid w:val="00B94742"/>
    <w:rsid w:val="00B947C6"/>
    <w:rsid w:val="00B94AA4"/>
    <w:rsid w:val="00B94FCA"/>
    <w:rsid w:val="00B96D50"/>
    <w:rsid w:val="00B970F0"/>
    <w:rsid w:val="00B97359"/>
    <w:rsid w:val="00B97595"/>
    <w:rsid w:val="00B97E25"/>
    <w:rsid w:val="00BA12EB"/>
    <w:rsid w:val="00BA1D0B"/>
    <w:rsid w:val="00BA1FDA"/>
    <w:rsid w:val="00BA2F01"/>
    <w:rsid w:val="00BA31A4"/>
    <w:rsid w:val="00BA403E"/>
    <w:rsid w:val="00BA423E"/>
    <w:rsid w:val="00BA4634"/>
    <w:rsid w:val="00BA5682"/>
    <w:rsid w:val="00BA572E"/>
    <w:rsid w:val="00BA6180"/>
    <w:rsid w:val="00BA6961"/>
    <w:rsid w:val="00BA6FA1"/>
    <w:rsid w:val="00BA75B8"/>
    <w:rsid w:val="00BA77C7"/>
    <w:rsid w:val="00BB10EB"/>
    <w:rsid w:val="00BB1350"/>
    <w:rsid w:val="00BB173B"/>
    <w:rsid w:val="00BB2504"/>
    <w:rsid w:val="00BB2792"/>
    <w:rsid w:val="00BB2B89"/>
    <w:rsid w:val="00BB31F5"/>
    <w:rsid w:val="00BB32C4"/>
    <w:rsid w:val="00BB38A7"/>
    <w:rsid w:val="00BB3ED0"/>
    <w:rsid w:val="00BB427C"/>
    <w:rsid w:val="00BB47AB"/>
    <w:rsid w:val="00BB50B1"/>
    <w:rsid w:val="00BB5417"/>
    <w:rsid w:val="00BB551B"/>
    <w:rsid w:val="00BB627F"/>
    <w:rsid w:val="00BB706B"/>
    <w:rsid w:val="00BB777E"/>
    <w:rsid w:val="00BC0804"/>
    <w:rsid w:val="00BC0D07"/>
    <w:rsid w:val="00BC0F16"/>
    <w:rsid w:val="00BC12DA"/>
    <w:rsid w:val="00BC15ED"/>
    <w:rsid w:val="00BC1ADD"/>
    <w:rsid w:val="00BC1D62"/>
    <w:rsid w:val="00BC207F"/>
    <w:rsid w:val="00BC2CD0"/>
    <w:rsid w:val="00BC39D4"/>
    <w:rsid w:val="00BC3A28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C7EF7"/>
    <w:rsid w:val="00BD0241"/>
    <w:rsid w:val="00BD02F4"/>
    <w:rsid w:val="00BD05BD"/>
    <w:rsid w:val="00BD127A"/>
    <w:rsid w:val="00BD1E24"/>
    <w:rsid w:val="00BD2B12"/>
    <w:rsid w:val="00BD3436"/>
    <w:rsid w:val="00BD39F4"/>
    <w:rsid w:val="00BD3ABE"/>
    <w:rsid w:val="00BD3CF4"/>
    <w:rsid w:val="00BD3DC9"/>
    <w:rsid w:val="00BD41A6"/>
    <w:rsid w:val="00BD4554"/>
    <w:rsid w:val="00BD4FFA"/>
    <w:rsid w:val="00BD5118"/>
    <w:rsid w:val="00BD5FE2"/>
    <w:rsid w:val="00BD60D7"/>
    <w:rsid w:val="00BD6638"/>
    <w:rsid w:val="00BD69C3"/>
    <w:rsid w:val="00BD763F"/>
    <w:rsid w:val="00BE081D"/>
    <w:rsid w:val="00BE0DB7"/>
    <w:rsid w:val="00BE310D"/>
    <w:rsid w:val="00BE331F"/>
    <w:rsid w:val="00BE3603"/>
    <w:rsid w:val="00BE44E6"/>
    <w:rsid w:val="00BE4C44"/>
    <w:rsid w:val="00BE4F61"/>
    <w:rsid w:val="00BE6AFF"/>
    <w:rsid w:val="00BE739F"/>
    <w:rsid w:val="00BE75B0"/>
    <w:rsid w:val="00BE7983"/>
    <w:rsid w:val="00BE7AE9"/>
    <w:rsid w:val="00BE7DE9"/>
    <w:rsid w:val="00BF009A"/>
    <w:rsid w:val="00BF09EA"/>
    <w:rsid w:val="00BF188A"/>
    <w:rsid w:val="00BF3E8C"/>
    <w:rsid w:val="00BF4431"/>
    <w:rsid w:val="00BF476A"/>
    <w:rsid w:val="00BF49CC"/>
    <w:rsid w:val="00BF4A5A"/>
    <w:rsid w:val="00BF6012"/>
    <w:rsid w:val="00BF60D0"/>
    <w:rsid w:val="00BF66DD"/>
    <w:rsid w:val="00BF6910"/>
    <w:rsid w:val="00BF6F07"/>
    <w:rsid w:val="00BF7163"/>
    <w:rsid w:val="00BF769A"/>
    <w:rsid w:val="00C00309"/>
    <w:rsid w:val="00C006F7"/>
    <w:rsid w:val="00C0075C"/>
    <w:rsid w:val="00C00AA3"/>
    <w:rsid w:val="00C02B1A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B11"/>
    <w:rsid w:val="00C1068F"/>
    <w:rsid w:val="00C10DD6"/>
    <w:rsid w:val="00C11CD2"/>
    <w:rsid w:val="00C12059"/>
    <w:rsid w:val="00C12086"/>
    <w:rsid w:val="00C12400"/>
    <w:rsid w:val="00C128C3"/>
    <w:rsid w:val="00C12A9D"/>
    <w:rsid w:val="00C130E6"/>
    <w:rsid w:val="00C1379D"/>
    <w:rsid w:val="00C13A21"/>
    <w:rsid w:val="00C13D93"/>
    <w:rsid w:val="00C1414C"/>
    <w:rsid w:val="00C14967"/>
    <w:rsid w:val="00C151C2"/>
    <w:rsid w:val="00C156C5"/>
    <w:rsid w:val="00C15852"/>
    <w:rsid w:val="00C15911"/>
    <w:rsid w:val="00C15F4B"/>
    <w:rsid w:val="00C1626C"/>
    <w:rsid w:val="00C171E7"/>
    <w:rsid w:val="00C17FA7"/>
    <w:rsid w:val="00C21210"/>
    <w:rsid w:val="00C21D8F"/>
    <w:rsid w:val="00C22A24"/>
    <w:rsid w:val="00C23A86"/>
    <w:rsid w:val="00C23DDA"/>
    <w:rsid w:val="00C24E28"/>
    <w:rsid w:val="00C250B6"/>
    <w:rsid w:val="00C2538C"/>
    <w:rsid w:val="00C25426"/>
    <w:rsid w:val="00C25546"/>
    <w:rsid w:val="00C25F4C"/>
    <w:rsid w:val="00C262DD"/>
    <w:rsid w:val="00C26A25"/>
    <w:rsid w:val="00C26EFF"/>
    <w:rsid w:val="00C277FC"/>
    <w:rsid w:val="00C27DB0"/>
    <w:rsid w:val="00C30856"/>
    <w:rsid w:val="00C308AE"/>
    <w:rsid w:val="00C30A77"/>
    <w:rsid w:val="00C310C8"/>
    <w:rsid w:val="00C31468"/>
    <w:rsid w:val="00C31B92"/>
    <w:rsid w:val="00C31BD8"/>
    <w:rsid w:val="00C32773"/>
    <w:rsid w:val="00C33A7F"/>
    <w:rsid w:val="00C34026"/>
    <w:rsid w:val="00C343E7"/>
    <w:rsid w:val="00C3486F"/>
    <w:rsid w:val="00C35A5A"/>
    <w:rsid w:val="00C365F4"/>
    <w:rsid w:val="00C36803"/>
    <w:rsid w:val="00C36DFA"/>
    <w:rsid w:val="00C379F2"/>
    <w:rsid w:val="00C40422"/>
    <w:rsid w:val="00C407F1"/>
    <w:rsid w:val="00C4084E"/>
    <w:rsid w:val="00C40D90"/>
    <w:rsid w:val="00C40F22"/>
    <w:rsid w:val="00C40FFB"/>
    <w:rsid w:val="00C41155"/>
    <w:rsid w:val="00C41157"/>
    <w:rsid w:val="00C428AB"/>
    <w:rsid w:val="00C42A3D"/>
    <w:rsid w:val="00C42C27"/>
    <w:rsid w:val="00C431B1"/>
    <w:rsid w:val="00C43300"/>
    <w:rsid w:val="00C446C4"/>
    <w:rsid w:val="00C44968"/>
    <w:rsid w:val="00C46641"/>
    <w:rsid w:val="00C46B20"/>
    <w:rsid w:val="00C46CA3"/>
    <w:rsid w:val="00C46EC5"/>
    <w:rsid w:val="00C477BA"/>
    <w:rsid w:val="00C47EA5"/>
    <w:rsid w:val="00C5007F"/>
    <w:rsid w:val="00C5093E"/>
    <w:rsid w:val="00C50973"/>
    <w:rsid w:val="00C50F29"/>
    <w:rsid w:val="00C50F63"/>
    <w:rsid w:val="00C510E0"/>
    <w:rsid w:val="00C51534"/>
    <w:rsid w:val="00C51622"/>
    <w:rsid w:val="00C524BC"/>
    <w:rsid w:val="00C52D35"/>
    <w:rsid w:val="00C52E91"/>
    <w:rsid w:val="00C5353B"/>
    <w:rsid w:val="00C53821"/>
    <w:rsid w:val="00C539F5"/>
    <w:rsid w:val="00C53B6B"/>
    <w:rsid w:val="00C54300"/>
    <w:rsid w:val="00C54392"/>
    <w:rsid w:val="00C5441D"/>
    <w:rsid w:val="00C546BD"/>
    <w:rsid w:val="00C54FD6"/>
    <w:rsid w:val="00C553DA"/>
    <w:rsid w:val="00C55ADA"/>
    <w:rsid w:val="00C5697A"/>
    <w:rsid w:val="00C5726D"/>
    <w:rsid w:val="00C57BDA"/>
    <w:rsid w:val="00C57D6F"/>
    <w:rsid w:val="00C60597"/>
    <w:rsid w:val="00C605A3"/>
    <w:rsid w:val="00C60EE9"/>
    <w:rsid w:val="00C61154"/>
    <w:rsid w:val="00C615C5"/>
    <w:rsid w:val="00C61684"/>
    <w:rsid w:val="00C61E22"/>
    <w:rsid w:val="00C6378E"/>
    <w:rsid w:val="00C63851"/>
    <w:rsid w:val="00C6449D"/>
    <w:rsid w:val="00C6546D"/>
    <w:rsid w:val="00C65579"/>
    <w:rsid w:val="00C65696"/>
    <w:rsid w:val="00C661E0"/>
    <w:rsid w:val="00C664EC"/>
    <w:rsid w:val="00C667C2"/>
    <w:rsid w:val="00C67154"/>
    <w:rsid w:val="00C676E7"/>
    <w:rsid w:val="00C676F0"/>
    <w:rsid w:val="00C67944"/>
    <w:rsid w:val="00C706E3"/>
    <w:rsid w:val="00C710FB"/>
    <w:rsid w:val="00C71677"/>
    <w:rsid w:val="00C719DA"/>
    <w:rsid w:val="00C720B2"/>
    <w:rsid w:val="00C72F6E"/>
    <w:rsid w:val="00C73774"/>
    <w:rsid w:val="00C73A53"/>
    <w:rsid w:val="00C742F5"/>
    <w:rsid w:val="00C7497E"/>
    <w:rsid w:val="00C74DFE"/>
    <w:rsid w:val="00C74FEE"/>
    <w:rsid w:val="00C750FE"/>
    <w:rsid w:val="00C75376"/>
    <w:rsid w:val="00C758A8"/>
    <w:rsid w:val="00C75ACB"/>
    <w:rsid w:val="00C75B97"/>
    <w:rsid w:val="00C760E5"/>
    <w:rsid w:val="00C767D9"/>
    <w:rsid w:val="00C7695C"/>
    <w:rsid w:val="00C769F5"/>
    <w:rsid w:val="00C76F5F"/>
    <w:rsid w:val="00C80211"/>
    <w:rsid w:val="00C81823"/>
    <w:rsid w:val="00C8238E"/>
    <w:rsid w:val="00C82B86"/>
    <w:rsid w:val="00C83294"/>
    <w:rsid w:val="00C84024"/>
    <w:rsid w:val="00C845BA"/>
    <w:rsid w:val="00C845CB"/>
    <w:rsid w:val="00C84659"/>
    <w:rsid w:val="00C85C6A"/>
    <w:rsid w:val="00C8612B"/>
    <w:rsid w:val="00C862F8"/>
    <w:rsid w:val="00C8696A"/>
    <w:rsid w:val="00C87E12"/>
    <w:rsid w:val="00C901BE"/>
    <w:rsid w:val="00C90575"/>
    <w:rsid w:val="00C91461"/>
    <w:rsid w:val="00C914F2"/>
    <w:rsid w:val="00C91D0D"/>
    <w:rsid w:val="00C9237F"/>
    <w:rsid w:val="00C92735"/>
    <w:rsid w:val="00C93437"/>
    <w:rsid w:val="00C94D01"/>
    <w:rsid w:val="00C95321"/>
    <w:rsid w:val="00C953E2"/>
    <w:rsid w:val="00C9625A"/>
    <w:rsid w:val="00C97056"/>
    <w:rsid w:val="00C9754B"/>
    <w:rsid w:val="00C97613"/>
    <w:rsid w:val="00C97ACA"/>
    <w:rsid w:val="00CA0E94"/>
    <w:rsid w:val="00CA21FA"/>
    <w:rsid w:val="00CA2D00"/>
    <w:rsid w:val="00CA3605"/>
    <w:rsid w:val="00CA50BE"/>
    <w:rsid w:val="00CA55B5"/>
    <w:rsid w:val="00CA5729"/>
    <w:rsid w:val="00CA5CD1"/>
    <w:rsid w:val="00CA5FBD"/>
    <w:rsid w:val="00CA6A67"/>
    <w:rsid w:val="00CA6DC9"/>
    <w:rsid w:val="00CA729B"/>
    <w:rsid w:val="00CA73AC"/>
    <w:rsid w:val="00CA7FB3"/>
    <w:rsid w:val="00CB05BB"/>
    <w:rsid w:val="00CB13A0"/>
    <w:rsid w:val="00CB1C3E"/>
    <w:rsid w:val="00CB378A"/>
    <w:rsid w:val="00CB38FA"/>
    <w:rsid w:val="00CB3F39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15D"/>
    <w:rsid w:val="00CB61FA"/>
    <w:rsid w:val="00CB74BC"/>
    <w:rsid w:val="00CB75DA"/>
    <w:rsid w:val="00CB7687"/>
    <w:rsid w:val="00CB793B"/>
    <w:rsid w:val="00CB7D7D"/>
    <w:rsid w:val="00CC010B"/>
    <w:rsid w:val="00CC02AC"/>
    <w:rsid w:val="00CC037F"/>
    <w:rsid w:val="00CC1369"/>
    <w:rsid w:val="00CC1A96"/>
    <w:rsid w:val="00CC2974"/>
    <w:rsid w:val="00CC2B2E"/>
    <w:rsid w:val="00CC2CEA"/>
    <w:rsid w:val="00CC32E8"/>
    <w:rsid w:val="00CC354E"/>
    <w:rsid w:val="00CC35EF"/>
    <w:rsid w:val="00CC3C6A"/>
    <w:rsid w:val="00CC400F"/>
    <w:rsid w:val="00CC4688"/>
    <w:rsid w:val="00CC4F89"/>
    <w:rsid w:val="00CC50A1"/>
    <w:rsid w:val="00CC6005"/>
    <w:rsid w:val="00CC60D4"/>
    <w:rsid w:val="00CC6D59"/>
    <w:rsid w:val="00CC7DC6"/>
    <w:rsid w:val="00CD0E56"/>
    <w:rsid w:val="00CD0EA3"/>
    <w:rsid w:val="00CD143E"/>
    <w:rsid w:val="00CD177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4A47"/>
    <w:rsid w:val="00CD53ED"/>
    <w:rsid w:val="00CD5DA4"/>
    <w:rsid w:val="00CD63BB"/>
    <w:rsid w:val="00CD676C"/>
    <w:rsid w:val="00CD6800"/>
    <w:rsid w:val="00CD7407"/>
    <w:rsid w:val="00CD7A5C"/>
    <w:rsid w:val="00CE021B"/>
    <w:rsid w:val="00CE0423"/>
    <w:rsid w:val="00CE0988"/>
    <w:rsid w:val="00CE099A"/>
    <w:rsid w:val="00CE09C3"/>
    <w:rsid w:val="00CE09F7"/>
    <w:rsid w:val="00CE0E79"/>
    <w:rsid w:val="00CE1381"/>
    <w:rsid w:val="00CE1553"/>
    <w:rsid w:val="00CE1859"/>
    <w:rsid w:val="00CE1E85"/>
    <w:rsid w:val="00CE27E1"/>
    <w:rsid w:val="00CE39DE"/>
    <w:rsid w:val="00CE4698"/>
    <w:rsid w:val="00CE4BAA"/>
    <w:rsid w:val="00CE4E38"/>
    <w:rsid w:val="00CE56B8"/>
    <w:rsid w:val="00CE57A9"/>
    <w:rsid w:val="00CE57FF"/>
    <w:rsid w:val="00CE60FE"/>
    <w:rsid w:val="00CF00A8"/>
    <w:rsid w:val="00CF056A"/>
    <w:rsid w:val="00CF0C25"/>
    <w:rsid w:val="00CF0CE1"/>
    <w:rsid w:val="00CF0DBD"/>
    <w:rsid w:val="00CF1392"/>
    <w:rsid w:val="00CF1B52"/>
    <w:rsid w:val="00CF1CAA"/>
    <w:rsid w:val="00CF245C"/>
    <w:rsid w:val="00CF2D10"/>
    <w:rsid w:val="00CF3A8C"/>
    <w:rsid w:val="00CF3DAA"/>
    <w:rsid w:val="00CF4286"/>
    <w:rsid w:val="00CF432A"/>
    <w:rsid w:val="00CF53D3"/>
    <w:rsid w:val="00CF574B"/>
    <w:rsid w:val="00CF5F3F"/>
    <w:rsid w:val="00CF67E2"/>
    <w:rsid w:val="00CF6BEC"/>
    <w:rsid w:val="00CF74F1"/>
    <w:rsid w:val="00CF759C"/>
    <w:rsid w:val="00CF7F7B"/>
    <w:rsid w:val="00D01E3F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3C4"/>
    <w:rsid w:val="00D055D7"/>
    <w:rsid w:val="00D05782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DA2"/>
    <w:rsid w:val="00D10EAC"/>
    <w:rsid w:val="00D11110"/>
    <w:rsid w:val="00D11DBB"/>
    <w:rsid w:val="00D12422"/>
    <w:rsid w:val="00D12FC8"/>
    <w:rsid w:val="00D14277"/>
    <w:rsid w:val="00D154E7"/>
    <w:rsid w:val="00D160BB"/>
    <w:rsid w:val="00D16D33"/>
    <w:rsid w:val="00D171E4"/>
    <w:rsid w:val="00D17F30"/>
    <w:rsid w:val="00D2040C"/>
    <w:rsid w:val="00D21098"/>
    <w:rsid w:val="00D21560"/>
    <w:rsid w:val="00D2226C"/>
    <w:rsid w:val="00D2281C"/>
    <w:rsid w:val="00D22ABE"/>
    <w:rsid w:val="00D22AE6"/>
    <w:rsid w:val="00D230D9"/>
    <w:rsid w:val="00D236FC"/>
    <w:rsid w:val="00D23BC7"/>
    <w:rsid w:val="00D24157"/>
    <w:rsid w:val="00D246F4"/>
    <w:rsid w:val="00D249D5"/>
    <w:rsid w:val="00D24BA1"/>
    <w:rsid w:val="00D251D8"/>
    <w:rsid w:val="00D2538E"/>
    <w:rsid w:val="00D254A9"/>
    <w:rsid w:val="00D25975"/>
    <w:rsid w:val="00D26518"/>
    <w:rsid w:val="00D26B4B"/>
    <w:rsid w:val="00D26B6A"/>
    <w:rsid w:val="00D2708B"/>
    <w:rsid w:val="00D272E7"/>
    <w:rsid w:val="00D27D1F"/>
    <w:rsid w:val="00D27FB9"/>
    <w:rsid w:val="00D304F3"/>
    <w:rsid w:val="00D30B7F"/>
    <w:rsid w:val="00D3129C"/>
    <w:rsid w:val="00D31573"/>
    <w:rsid w:val="00D3213B"/>
    <w:rsid w:val="00D32293"/>
    <w:rsid w:val="00D32410"/>
    <w:rsid w:val="00D32B2E"/>
    <w:rsid w:val="00D33782"/>
    <w:rsid w:val="00D33CFB"/>
    <w:rsid w:val="00D33F3E"/>
    <w:rsid w:val="00D34763"/>
    <w:rsid w:val="00D34B3D"/>
    <w:rsid w:val="00D35642"/>
    <w:rsid w:val="00D35693"/>
    <w:rsid w:val="00D35EEE"/>
    <w:rsid w:val="00D3607C"/>
    <w:rsid w:val="00D36187"/>
    <w:rsid w:val="00D36415"/>
    <w:rsid w:val="00D36697"/>
    <w:rsid w:val="00D37052"/>
    <w:rsid w:val="00D37910"/>
    <w:rsid w:val="00D40519"/>
    <w:rsid w:val="00D40581"/>
    <w:rsid w:val="00D40C13"/>
    <w:rsid w:val="00D40D78"/>
    <w:rsid w:val="00D40F0F"/>
    <w:rsid w:val="00D413FE"/>
    <w:rsid w:val="00D41526"/>
    <w:rsid w:val="00D41667"/>
    <w:rsid w:val="00D41C1B"/>
    <w:rsid w:val="00D41D2D"/>
    <w:rsid w:val="00D41DEA"/>
    <w:rsid w:val="00D424E2"/>
    <w:rsid w:val="00D43466"/>
    <w:rsid w:val="00D435F0"/>
    <w:rsid w:val="00D43A98"/>
    <w:rsid w:val="00D44634"/>
    <w:rsid w:val="00D44779"/>
    <w:rsid w:val="00D44D83"/>
    <w:rsid w:val="00D44DC3"/>
    <w:rsid w:val="00D45111"/>
    <w:rsid w:val="00D46F25"/>
    <w:rsid w:val="00D46FF6"/>
    <w:rsid w:val="00D47C1D"/>
    <w:rsid w:val="00D50A35"/>
    <w:rsid w:val="00D50D03"/>
    <w:rsid w:val="00D50FFD"/>
    <w:rsid w:val="00D5114E"/>
    <w:rsid w:val="00D51452"/>
    <w:rsid w:val="00D53A8A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D6B"/>
    <w:rsid w:val="00D608D7"/>
    <w:rsid w:val="00D60CA2"/>
    <w:rsid w:val="00D613BD"/>
    <w:rsid w:val="00D616E4"/>
    <w:rsid w:val="00D61F59"/>
    <w:rsid w:val="00D62AA6"/>
    <w:rsid w:val="00D62C6F"/>
    <w:rsid w:val="00D6327C"/>
    <w:rsid w:val="00D635BA"/>
    <w:rsid w:val="00D63784"/>
    <w:rsid w:val="00D6422C"/>
    <w:rsid w:val="00D643A1"/>
    <w:rsid w:val="00D64685"/>
    <w:rsid w:val="00D64D95"/>
    <w:rsid w:val="00D6534D"/>
    <w:rsid w:val="00D654CD"/>
    <w:rsid w:val="00D65C60"/>
    <w:rsid w:val="00D65ECB"/>
    <w:rsid w:val="00D662CC"/>
    <w:rsid w:val="00D6665F"/>
    <w:rsid w:val="00D667EB"/>
    <w:rsid w:val="00D674A5"/>
    <w:rsid w:val="00D674C6"/>
    <w:rsid w:val="00D67871"/>
    <w:rsid w:val="00D67916"/>
    <w:rsid w:val="00D67CAB"/>
    <w:rsid w:val="00D7047A"/>
    <w:rsid w:val="00D704DB"/>
    <w:rsid w:val="00D70795"/>
    <w:rsid w:val="00D70E56"/>
    <w:rsid w:val="00D7348A"/>
    <w:rsid w:val="00D7355A"/>
    <w:rsid w:val="00D73817"/>
    <w:rsid w:val="00D74E45"/>
    <w:rsid w:val="00D755FE"/>
    <w:rsid w:val="00D75840"/>
    <w:rsid w:val="00D75A8D"/>
    <w:rsid w:val="00D75B79"/>
    <w:rsid w:val="00D75FD5"/>
    <w:rsid w:val="00D76910"/>
    <w:rsid w:val="00D76F61"/>
    <w:rsid w:val="00D77B9D"/>
    <w:rsid w:val="00D80034"/>
    <w:rsid w:val="00D808A6"/>
    <w:rsid w:val="00D811B6"/>
    <w:rsid w:val="00D81519"/>
    <w:rsid w:val="00D817A3"/>
    <w:rsid w:val="00D8267F"/>
    <w:rsid w:val="00D83CFE"/>
    <w:rsid w:val="00D83DD1"/>
    <w:rsid w:val="00D843C9"/>
    <w:rsid w:val="00D8473F"/>
    <w:rsid w:val="00D8548F"/>
    <w:rsid w:val="00D85EA7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587"/>
    <w:rsid w:val="00D91983"/>
    <w:rsid w:val="00D923EF"/>
    <w:rsid w:val="00D924A3"/>
    <w:rsid w:val="00D927E3"/>
    <w:rsid w:val="00D9294A"/>
    <w:rsid w:val="00D929F9"/>
    <w:rsid w:val="00D92D15"/>
    <w:rsid w:val="00D92F40"/>
    <w:rsid w:val="00D932C6"/>
    <w:rsid w:val="00D9346B"/>
    <w:rsid w:val="00D938BC"/>
    <w:rsid w:val="00D939F2"/>
    <w:rsid w:val="00D93C93"/>
    <w:rsid w:val="00D94F65"/>
    <w:rsid w:val="00D9595C"/>
    <w:rsid w:val="00D9599C"/>
    <w:rsid w:val="00D9635C"/>
    <w:rsid w:val="00D96885"/>
    <w:rsid w:val="00D9739E"/>
    <w:rsid w:val="00D97882"/>
    <w:rsid w:val="00D97C75"/>
    <w:rsid w:val="00D97D61"/>
    <w:rsid w:val="00D97FCA"/>
    <w:rsid w:val="00DA01E6"/>
    <w:rsid w:val="00DA0BF9"/>
    <w:rsid w:val="00DA16E1"/>
    <w:rsid w:val="00DA1DEF"/>
    <w:rsid w:val="00DA2EDE"/>
    <w:rsid w:val="00DA3668"/>
    <w:rsid w:val="00DA37B2"/>
    <w:rsid w:val="00DA3ADC"/>
    <w:rsid w:val="00DA46A9"/>
    <w:rsid w:val="00DA4CD8"/>
    <w:rsid w:val="00DA4EE6"/>
    <w:rsid w:val="00DA56C5"/>
    <w:rsid w:val="00DA6478"/>
    <w:rsid w:val="00DA6EA2"/>
    <w:rsid w:val="00DA78EC"/>
    <w:rsid w:val="00DB06F1"/>
    <w:rsid w:val="00DB0906"/>
    <w:rsid w:val="00DB0CAB"/>
    <w:rsid w:val="00DB115E"/>
    <w:rsid w:val="00DB139C"/>
    <w:rsid w:val="00DB250D"/>
    <w:rsid w:val="00DB2A1F"/>
    <w:rsid w:val="00DB2A45"/>
    <w:rsid w:val="00DB2D3D"/>
    <w:rsid w:val="00DB34A4"/>
    <w:rsid w:val="00DB3A87"/>
    <w:rsid w:val="00DB3BBB"/>
    <w:rsid w:val="00DB4610"/>
    <w:rsid w:val="00DB4C32"/>
    <w:rsid w:val="00DB5152"/>
    <w:rsid w:val="00DB614F"/>
    <w:rsid w:val="00DB684F"/>
    <w:rsid w:val="00DB72F7"/>
    <w:rsid w:val="00DB7A27"/>
    <w:rsid w:val="00DC01CA"/>
    <w:rsid w:val="00DC13D1"/>
    <w:rsid w:val="00DC1657"/>
    <w:rsid w:val="00DC2212"/>
    <w:rsid w:val="00DC241C"/>
    <w:rsid w:val="00DC30C5"/>
    <w:rsid w:val="00DC32FD"/>
    <w:rsid w:val="00DC3A05"/>
    <w:rsid w:val="00DC3CB8"/>
    <w:rsid w:val="00DC3D70"/>
    <w:rsid w:val="00DC3E16"/>
    <w:rsid w:val="00DC4329"/>
    <w:rsid w:val="00DC4713"/>
    <w:rsid w:val="00DC580C"/>
    <w:rsid w:val="00DC5A4B"/>
    <w:rsid w:val="00DC5B0B"/>
    <w:rsid w:val="00DC6356"/>
    <w:rsid w:val="00DC7354"/>
    <w:rsid w:val="00DC74BF"/>
    <w:rsid w:val="00DC7A16"/>
    <w:rsid w:val="00DC7D0D"/>
    <w:rsid w:val="00DD0F7E"/>
    <w:rsid w:val="00DD157D"/>
    <w:rsid w:val="00DD24B9"/>
    <w:rsid w:val="00DD25E7"/>
    <w:rsid w:val="00DD2A77"/>
    <w:rsid w:val="00DD3061"/>
    <w:rsid w:val="00DD341C"/>
    <w:rsid w:val="00DD4519"/>
    <w:rsid w:val="00DD45FE"/>
    <w:rsid w:val="00DD4860"/>
    <w:rsid w:val="00DD4A0D"/>
    <w:rsid w:val="00DD4B9C"/>
    <w:rsid w:val="00DD4C17"/>
    <w:rsid w:val="00DD5130"/>
    <w:rsid w:val="00DD5929"/>
    <w:rsid w:val="00DD5932"/>
    <w:rsid w:val="00DD5C2F"/>
    <w:rsid w:val="00DD601D"/>
    <w:rsid w:val="00DD6222"/>
    <w:rsid w:val="00DD6387"/>
    <w:rsid w:val="00DD64CF"/>
    <w:rsid w:val="00DD6741"/>
    <w:rsid w:val="00DD6A3E"/>
    <w:rsid w:val="00DD6C64"/>
    <w:rsid w:val="00DD6E2C"/>
    <w:rsid w:val="00DD6EBD"/>
    <w:rsid w:val="00DD77EF"/>
    <w:rsid w:val="00DD7B90"/>
    <w:rsid w:val="00DD7B98"/>
    <w:rsid w:val="00DD7D8D"/>
    <w:rsid w:val="00DE02E4"/>
    <w:rsid w:val="00DE0B07"/>
    <w:rsid w:val="00DE137D"/>
    <w:rsid w:val="00DE1804"/>
    <w:rsid w:val="00DE1D40"/>
    <w:rsid w:val="00DE2128"/>
    <w:rsid w:val="00DE28B8"/>
    <w:rsid w:val="00DE2D2C"/>
    <w:rsid w:val="00DE31CD"/>
    <w:rsid w:val="00DE3260"/>
    <w:rsid w:val="00DE35AA"/>
    <w:rsid w:val="00DE3DC3"/>
    <w:rsid w:val="00DE4668"/>
    <w:rsid w:val="00DE4832"/>
    <w:rsid w:val="00DE4B21"/>
    <w:rsid w:val="00DE4C99"/>
    <w:rsid w:val="00DE5D37"/>
    <w:rsid w:val="00DE6315"/>
    <w:rsid w:val="00DE6932"/>
    <w:rsid w:val="00DE6C23"/>
    <w:rsid w:val="00DE77DF"/>
    <w:rsid w:val="00DF029E"/>
    <w:rsid w:val="00DF049B"/>
    <w:rsid w:val="00DF04DC"/>
    <w:rsid w:val="00DF0717"/>
    <w:rsid w:val="00DF0791"/>
    <w:rsid w:val="00DF1248"/>
    <w:rsid w:val="00DF1B71"/>
    <w:rsid w:val="00DF1BCE"/>
    <w:rsid w:val="00DF1D22"/>
    <w:rsid w:val="00DF2143"/>
    <w:rsid w:val="00DF24EB"/>
    <w:rsid w:val="00DF29C8"/>
    <w:rsid w:val="00DF2BA4"/>
    <w:rsid w:val="00DF3469"/>
    <w:rsid w:val="00DF3BAB"/>
    <w:rsid w:val="00DF3CF6"/>
    <w:rsid w:val="00DF3E37"/>
    <w:rsid w:val="00DF5597"/>
    <w:rsid w:val="00DF56A9"/>
    <w:rsid w:val="00DF5CC5"/>
    <w:rsid w:val="00DF5FE4"/>
    <w:rsid w:val="00DF607B"/>
    <w:rsid w:val="00DF61B1"/>
    <w:rsid w:val="00DF6222"/>
    <w:rsid w:val="00DF6416"/>
    <w:rsid w:val="00DF659E"/>
    <w:rsid w:val="00DF7009"/>
    <w:rsid w:val="00DF7185"/>
    <w:rsid w:val="00DF724A"/>
    <w:rsid w:val="00DF7A49"/>
    <w:rsid w:val="00DF7B79"/>
    <w:rsid w:val="00E004DB"/>
    <w:rsid w:val="00E00A77"/>
    <w:rsid w:val="00E01180"/>
    <w:rsid w:val="00E0120C"/>
    <w:rsid w:val="00E02004"/>
    <w:rsid w:val="00E03009"/>
    <w:rsid w:val="00E031E1"/>
    <w:rsid w:val="00E032C2"/>
    <w:rsid w:val="00E033CF"/>
    <w:rsid w:val="00E0495B"/>
    <w:rsid w:val="00E04EC9"/>
    <w:rsid w:val="00E0518C"/>
    <w:rsid w:val="00E05D99"/>
    <w:rsid w:val="00E05DCD"/>
    <w:rsid w:val="00E06684"/>
    <w:rsid w:val="00E06AFB"/>
    <w:rsid w:val="00E071ED"/>
    <w:rsid w:val="00E07723"/>
    <w:rsid w:val="00E105F7"/>
    <w:rsid w:val="00E10A77"/>
    <w:rsid w:val="00E1108B"/>
    <w:rsid w:val="00E11977"/>
    <w:rsid w:val="00E13539"/>
    <w:rsid w:val="00E13FDA"/>
    <w:rsid w:val="00E14F2B"/>
    <w:rsid w:val="00E157A2"/>
    <w:rsid w:val="00E164A2"/>
    <w:rsid w:val="00E1691B"/>
    <w:rsid w:val="00E16CE6"/>
    <w:rsid w:val="00E170DF"/>
    <w:rsid w:val="00E17A02"/>
    <w:rsid w:val="00E20343"/>
    <w:rsid w:val="00E20B25"/>
    <w:rsid w:val="00E20D6E"/>
    <w:rsid w:val="00E20EAA"/>
    <w:rsid w:val="00E21415"/>
    <w:rsid w:val="00E21956"/>
    <w:rsid w:val="00E2215F"/>
    <w:rsid w:val="00E22E90"/>
    <w:rsid w:val="00E230DD"/>
    <w:rsid w:val="00E2368F"/>
    <w:rsid w:val="00E23B63"/>
    <w:rsid w:val="00E241EF"/>
    <w:rsid w:val="00E24984"/>
    <w:rsid w:val="00E270DA"/>
    <w:rsid w:val="00E27752"/>
    <w:rsid w:val="00E27EEE"/>
    <w:rsid w:val="00E30244"/>
    <w:rsid w:val="00E3025A"/>
    <w:rsid w:val="00E30B91"/>
    <w:rsid w:val="00E30CDD"/>
    <w:rsid w:val="00E3180C"/>
    <w:rsid w:val="00E32FAD"/>
    <w:rsid w:val="00E32FB0"/>
    <w:rsid w:val="00E3318D"/>
    <w:rsid w:val="00E334A4"/>
    <w:rsid w:val="00E3369E"/>
    <w:rsid w:val="00E33C4C"/>
    <w:rsid w:val="00E352DA"/>
    <w:rsid w:val="00E354AC"/>
    <w:rsid w:val="00E355C5"/>
    <w:rsid w:val="00E35B7D"/>
    <w:rsid w:val="00E360AF"/>
    <w:rsid w:val="00E400A7"/>
    <w:rsid w:val="00E40552"/>
    <w:rsid w:val="00E4070F"/>
    <w:rsid w:val="00E40A63"/>
    <w:rsid w:val="00E40A98"/>
    <w:rsid w:val="00E40CAD"/>
    <w:rsid w:val="00E41015"/>
    <w:rsid w:val="00E423D3"/>
    <w:rsid w:val="00E42E84"/>
    <w:rsid w:val="00E42F38"/>
    <w:rsid w:val="00E4375C"/>
    <w:rsid w:val="00E44B36"/>
    <w:rsid w:val="00E44BBD"/>
    <w:rsid w:val="00E44C1D"/>
    <w:rsid w:val="00E453F7"/>
    <w:rsid w:val="00E45E37"/>
    <w:rsid w:val="00E460E9"/>
    <w:rsid w:val="00E46B59"/>
    <w:rsid w:val="00E46CF9"/>
    <w:rsid w:val="00E46E7F"/>
    <w:rsid w:val="00E476C8"/>
    <w:rsid w:val="00E47D90"/>
    <w:rsid w:val="00E501BF"/>
    <w:rsid w:val="00E50A15"/>
    <w:rsid w:val="00E50A5B"/>
    <w:rsid w:val="00E5112D"/>
    <w:rsid w:val="00E511AE"/>
    <w:rsid w:val="00E51504"/>
    <w:rsid w:val="00E51A19"/>
    <w:rsid w:val="00E522A7"/>
    <w:rsid w:val="00E52E45"/>
    <w:rsid w:val="00E53005"/>
    <w:rsid w:val="00E53291"/>
    <w:rsid w:val="00E5364A"/>
    <w:rsid w:val="00E536A2"/>
    <w:rsid w:val="00E53E89"/>
    <w:rsid w:val="00E5433F"/>
    <w:rsid w:val="00E5488A"/>
    <w:rsid w:val="00E54AB9"/>
    <w:rsid w:val="00E550C1"/>
    <w:rsid w:val="00E5566C"/>
    <w:rsid w:val="00E55C07"/>
    <w:rsid w:val="00E56914"/>
    <w:rsid w:val="00E56B7C"/>
    <w:rsid w:val="00E56CC6"/>
    <w:rsid w:val="00E56FCF"/>
    <w:rsid w:val="00E5711F"/>
    <w:rsid w:val="00E57380"/>
    <w:rsid w:val="00E57EFE"/>
    <w:rsid w:val="00E60517"/>
    <w:rsid w:val="00E62158"/>
    <w:rsid w:val="00E622F9"/>
    <w:rsid w:val="00E63272"/>
    <w:rsid w:val="00E63727"/>
    <w:rsid w:val="00E63796"/>
    <w:rsid w:val="00E65824"/>
    <w:rsid w:val="00E6624A"/>
    <w:rsid w:val="00E6688A"/>
    <w:rsid w:val="00E6701C"/>
    <w:rsid w:val="00E6704B"/>
    <w:rsid w:val="00E67956"/>
    <w:rsid w:val="00E67EE6"/>
    <w:rsid w:val="00E67FDA"/>
    <w:rsid w:val="00E704E8"/>
    <w:rsid w:val="00E70869"/>
    <w:rsid w:val="00E70DD5"/>
    <w:rsid w:val="00E710CD"/>
    <w:rsid w:val="00E716D0"/>
    <w:rsid w:val="00E71979"/>
    <w:rsid w:val="00E725CA"/>
    <w:rsid w:val="00E726E4"/>
    <w:rsid w:val="00E7288A"/>
    <w:rsid w:val="00E72A91"/>
    <w:rsid w:val="00E72D97"/>
    <w:rsid w:val="00E72E23"/>
    <w:rsid w:val="00E73384"/>
    <w:rsid w:val="00E73782"/>
    <w:rsid w:val="00E74730"/>
    <w:rsid w:val="00E74875"/>
    <w:rsid w:val="00E74AA0"/>
    <w:rsid w:val="00E74F0C"/>
    <w:rsid w:val="00E7672A"/>
    <w:rsid w:val="00E76838"/>
    <w:rsid w:val="00E76DB3"/>
    <w:rsid w:val="00E77167"/>
    <w:rsid w:val="00E772E2"/>
    <w:rsid w:val="00E773DB"/>
    <w:rsid w:val="00E77CAD"/>
    <w:rsid w:val="00E806F0"/>
    <w:rsid w:val="00E8114F"/>
    <w:rsid w:val="00E81187"/>
    <w:rsid w:val="00E81315"/>
    <w:rsid w:val="00E81411"/>
    <w:rsid w:val="00E81960"/>
    <w:rsid w:val="00E822FA"/>
    <w:rsid w:val="00E8235F"/>
    <w:rsid w:val="00E82924"/>
    <w:rsid w:val="00E82EA6"/>
    <w:rsid w:val="00E837DE"/>
    <w:rsid w:val="00E83DBB"/>
    <w:rsid w:val="00E83EA9"/>
    <w:rsid w:val="00E84480"/>
    <w:rsid w:val="00E8592F"/>
    <w:rsid w:val="00E85E95"/>
    <w:rsid w:val="00E860EB"/>
    <w:rsid w:val="00E8646E"/>
    <w:rsid w:val="00E86A8A"/>
    <w:rsid w:val="00E86B6C"/>
    <w:rsid w:val="00E86E3D"/>
    <w:rsid w:val="00E87442"/>
    <w:rsid w:val="00E87B92"/>
    <w:rsid w:val="00E90219"/>
    <w:rsid w:val="00E91EA4"/>
    <w:rsid w:val="00E925D6"/>
    <w:rsid w:val="00E92F26"/>
    <w:rsid w:val="00E935B3"/>
    <w:rsid w:val="00E936F6"/>
    <w:rsid w:val="00E945C1"/>
    <w:rsid w:val="00E94C0A"/>
    <w:rsid w:val="00E94E72"/>
    <w:rsid w:val="00E958AB"/>
    <w:rsid w:val="00E95CE6"/>
    <w:rsid w:val="00E96D29"/>
    <w:rsid w:val="00E96ECF"/>
    <w:rsid w:val="00E972A3"/>
    <w:rsid w:val="00E977C0"/>
    <w:rsid w:val="00E977FA"/>
    <w:rsid w:val="00E97853"/>
    <w:rsid w:val="00EA0298"/>
    <w:rsid w:val="00EA0C7A"/>
    <w:rsid w:val="00EA1643"/>
    <w:rsid w:val="00EA1B2F"/>
    <w:rsid w:val="00EA34AE"/>
    <w:rsid w:val="00EA4647"/>
    <w:rsid w:val="00EA58F3"/>
    <w:rsid w:val="00EA59A8"/>
    <w:rsid w:val="00EA5DF8"/>
    <w:rsid w:val="00EA6AC3"/>
    <w:rsid w:val="00EA6D76"/>
    <w:rsid w:val="00EA785B"/>
    <w:rsid w:val="00EA7E1A"/>
    <w:rsid w:val="00EA7FD1"/>
    <w:rsid w:val="00EB0036"/>
    <w:rsid w:val="00EB00FA"/>
    <w:rsid w:val="00EB0381"/>
    <w:rsid w:val="00EB0FB7"/>
    <w:rsid w:val="00EB1664"/>
    <w:rsid w:val="00EB1943"/>
    <w:rsid w:val="00EB2024"/>
    <w:rsid w:val="00EB36A1"/>
    <w:rsid w:val="00EB5777"/>
    <w:rsid w:val="00EB5D03"/>
    <w:rsid w:val="00EB5EBF"/>
    <w:rsid w:val="00EB614B"/>
    <w:rsid w:val="00EB6175"/>
    <w:rsid w:val="00EB6227"/>
    <w:rsid w:val="00EB6F13"/>
    <w:rsid w:val="00EB7302"/>
    <w:rsid w:val="00EB7D40"/>
    <w:rsid w:val="00EC03DD"/>
    <w:rsid w:val="00EC1130"/>
    <w:rsid w:val="00EC15C9"/>
    <w:rsid w:val="00EC1D56"/>
    <w:rsid w:val="00EC206B"/>
    <w:rsid w:val="00EC3192"/>
    <w:rsid w:val="00EC33FA"/>
    <w:rsid w:val="00EC4170"/>
    <w:rsid w:val="00EC4CE3"/>
    <w:rsid w:val="00EC4EFB"/>
    <w:rsid w:val="00EC55B9"/>
    <w:rsid w:val="00EC762D"/>
    <w:rsid w:val="00EC7D69"/>
    <w:rsid w:val="00EC7E94"/>
    <w:rsid w:val="00ED00C6"/>
    <w:rsid w:val="00ED0488"/>
    <w:rsid w:val="00ED0988"/>
    <w:rsid w:val="00ED110A"/>
    <w:rsid w:val="00ED138F"/>
    <w:rsid w:val="00ED1AE9"/>
    <w:rsid w:val="00ED1D70"/>
    <w:rsid w:val="00ED35D6"/>
    <w:rsid w:val="00ED38BD"/>
    <w:rsid w:val="00ED395F"/>
    <w:rsid w:val="00ED3B1C"/>
    <w:rsid w:val="00ED3F11"/>
    <w:rsid w:val="00ED404A"/>
    <w:rsid w:val="00ED520B"/>
    <w:rsid w:val="00ED6489"/>
    <w:rsid w:val="00ED6774"/>
    <w:rsid w:val="00ED6E59"/>
    <w:rsid w:val="00ED753B"/>
    <w:rsid w:val="00ED75AD"/>
    <w:rsid w:val="00ED7E67"/>
    <w:rsid w:val="00EE001D"/>
    <w:rsid w:val="00EE0959"/>
    <w:rsid w:val="00EE0A81"/>
    <w:rsid w:val="00EE0ED4"/>
    <w:rsid w:val="00EE20FB"/>
    <w:rsid w:val="00EE2252"/>
    <w:rsid w:val="00EE29CE"/>
    <w:rsid w:val="00EE2D34"/>
    <w:rsid w:val="00EE2DCA"/>
    <w:rsid w:val="00EE3088"/>
    <w:rsid w:val="00EE325F"/>
    <w:rsid w:val="00EE3460"/>
    <w:rsid w:val="00EE4144"/>
    <w:rsid w:val="00EE41E3"/>
    <w:rsid w:val="00EE42A5"/>
    <w:rsid w:val="00EE45FF"/>
    <w:rsid w:val="00EE55B5"/>
    <w:rsid w:val="00EE5677"/>
    <w:rsid w:val="00EE5B4B"/>
    <w:rsid w:val="00EE7382"/>
    <w:rsid w:val="00EE7AD4"/>
    <w:rsid w:val="00EF03F2"/>
    <w:rsid w:val="00EF0931"/>
    <w:rsid w:val="00EF1166"/>
    <w:rsid w:val="00EF1624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3C2"/>
    <w:rsid w:val="00EF53B4"/>
    <w:rsid w:val="00EF7006"/>
    <w:rsid w:val="00EF727E"/>
    <w:rsid w:val="00EF76B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00D"/>
    <w:rsid w:val="00F03687"/>
    <w:rsid w:val="00F0404A"/>
    <w:rsid w:val="00F040A5"/>
    <w:rsid w:val="00F0427D"/>
    <w:rsid w:val="00F04C72"/>
    <w:rsid w:val="00F04CF5"/>
    <w:rsid w:val="00F05189"/>
    <w:rsid w:val="00F05391"/>
    <w:rsid w:val="00F05A5A"/>
    <w:rsid w:val="00F05DD0"/>
    <w:rsid w:val="00F05EDC"/>
    <w:rsid w:val="00F060BE"/>
    <w:rsid w:val="00F063E1"/>
    <w:rsid w:val="00F066CA"/>
    <w:rsid w:val="00F06EFD"/>
    <w:rsid w:val="00F07375"/>
    <w:rsid w:val="00F07684"/>
    <w:rsid w:val="00F07CBE"/>
    <w:rsid w:val="00F10541"/>
    <w:rsid w:val="00F106A2"/>
    <w:rsid w:val="00F11087"/>
    <w:rsid w:val="00F11215"/>
    <w:rsid w:val="00F11723"/>
    <w:rsid w:val="00F12C33"/>
    <w:rsid w:val="00F12E2F"/>
    <w:rsid w:val="00F13305"/>
    <w:rsid w:val="00F145A0"/>
    <w:rsid w:val="00F160FF"/>
    <w:rsid w:val="00F16926"/>
    <w:rsid w:val="00F17B17"/>
    <w:rsid w:val="00F20FDD"/>
    <w:rsid w:val="00F217D7"/>
    <w:rsid w:val="00F222B1"/>
    <w:rsid w:val="00F23C63"/>
    <w:rsid w:val="00F24071"/>
    <w:rsid w:val="00F24321"/>
    <w:rsid w:val="00F24983"/>
    <w:rsid w:val="00F24E6F"/>
    <w:rsid w:val="00F25069"/>
    <w:rsid w:val="00F2615F"/>
    <w:rsid w:val="00F27550"/>
    <w:rsid w:val="00F27C69"/>
    <w:rsid w:val="00F3063D"/>
    <w:rsid w:val="00F30676"/>
    <w:rsid w:val="00F31278"/>
    <w:rsid w:val="00F315EF"/>
    <w:rsid w:val="00F318D5"/>
    <w:rsid w:val="00F319A1"/>
    <w:rsid w:val="00F31C27"/>
    <w:rsid w:val="00F31DBB"/>
    <w:rsid w:val="00F32E74"/>
    <w:rsid w:val="00F33941"/>
    <w:rsid w:val="00F33C1E"/>
    <w:rsid w:val="00F3452B"/>
    <w:rsid w:val="00F34871"/>
    <w:rsid w:val="00F34CBE"/>
    <w:rsid w:val="00F36C0F"/>
    <w:rsid w:val="00F36CA2"/>
    <w:rsid w:val="00F37396"/>
    <w:rsid w:val="00F373BC"/>
    <w:rsid w:val="00F3740F"/>
    <w:rsid w:val="00F37B79"/>
    <w:rsid w:val="00F402E1"/>
    <w:rsid w:val="00F40BD5"/>
    <w:rsid w:val="00F40C71"/>
    <w:rsid w:val="00F40E0D"/>
    <w:rsid w:val="00F418F2"/>
    <w:rsid w:val="00F41A33"/>
    <w:rsid w:val="00F41FAA"/>
    <w:rsid w:val="00F42227"/>
    <w:rsid w:val="00F42BB7"/>
    <w:rsid w:val="00F42FC7"/>
    <w:rsid w:val="00F435FD"/>
    <w:rsid w:val="00F444F4"/>
    <w:rsid w:val="00F4599A"/>
    <w:rsid w:val="00F45AFB"/>
    <w:rsid w:val="00F45FB0"/>
    <w:rsid w:val="00F46F26"/>
    <w:rsid w:val="00F47704"/>
    <w:rsid w:val="00F50112"/>
    <w:rsid w:val="00F509D9"/>
    <w:rsid w:val="00F51AD4"/>
    <w:rsid w:val="00F51C2D"/>
    <w:rsid w:val="00F52127"/>
    <w:rsid w:val="00F5273E"/>
    <w:rsid w:val="00F52CB1"/>
    <w:rsid w:val="00F530AD"/>
    <w:rsid w:val="00F532F1"/>
    <w:rsid w:val="00F53378"/>
    <w:rsid w:val="00F53CEC"/>
    <w:rsid w:val="00F54204"/>
    <w:rsid w:val="00F5475A"/>
    <w:rsid w:val="00F55C88"/>
    <w:rsid w:val="00F55DEE"/>
    <w:rsid w:val="00F568BB"/>
    <w:rsid w:val="00F56AD2"/>
    <w:rsid w:val="00F56CC0"/>
    <w:rsid w:val="00F57003"/>
    <w:rsid w:val="00F57521"/>
    <w:rsid w:val="00F575C7"/>
    <w:rsid w:val="00F57EFF"/>
    <w:rsid w:val="00F60B0A"/>
    <w:rsid w:val="00F60C1A"/>
    <w:rsid w:val="00F60C4B"/>
    <w:rsid w:val="00F60FE7"/>
    <w:rsid w:val="00F61631"/>
    <w:rsid w:val="00F61B02"/>
    <w:rsid w:val="00F628E1"/>
    <w:rsid w:val="00F639F9"/>
    <w:rsid w:val="00F64009"/>
    <w:rsid w:val="00F65910"/>
    <w:rsid w:val="00F65D76"/>
    <w:rsid w:val="00F6690C"/>
    <w:rsid w:val="00F6692D"/>
    <w:rsid w:val="00F67167"/>
    <w:rsid w:val="00F6750F"/>
    <w:rsid w:val="00F67C89"/>
    <w:rsid w:val="00F67CF8"/>
    <w:rsid w:val="00F70075"/>
    <w:rsid w:val="00F705D8"/>
    <w:rsid w:val="00F70A90"/>
    <w:rsid w:val="00F71D55"/>
    <w:rsid w:val="00F71F2E"/>
    <w:rsid w:val="00F7221B"/>
    <w:rsid w:val="00F732C7"/>
    <w:rsid w:val="00F73430"/>
    <w:rsid w:val="00F74E12"/>
    <w:rsid w:val="00F75CD0"/>
    <w:rsid w:val="00F75E5B"/>
    <w:rsid w:val="00F760EE"/>
    <w:rsid w:val="00F76466"/>
    <w:rsid w:val="00F76615"/>
    <w:rsid w:val="00F76732"/>
    <w:rsid w:val="00F769ED"/>
    <w:rsid w:val="00F7759D"/>
    <w:rsid w:val="00F77A8D"/>
    <w:rsid w:val="00F80683"/>
    <w:rsid w:val="00F80DC3"/>
    <w:rsid w:val="00F81D64"/>
    <w:rsid w:val="00F81E43"/>
    <w:rsid w:val="00F822EC"/>
    <w:rsid w:val="00F82E54"/>
    <w:rsid w:val="00F831CC"/>
    <w:rsid w:val="00F83404"/>
    <w:rsid w:val="00F8387D"/>
    <w:rsid w:val="00F838B7"/>
    <w:rsid w:val="00F84E60"/>
    <w:rsid w:val="00F85C13"/>
    <w:rsid w:val="00F85FCC"/>
    <w:rsid w:val="00F863CC"/>
    <w:rsid w:val="00F872D5"/>
    <w:rsid w:val="00F87DED"/>
    <w:rsid w:val="00F907CB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4D13"/>
    <w:rsid w:val="00F95546"/>
    <w:rsid w:val="00F957B7"/>
    <w:rsid w:val="00F96847"/>
    <w:rsid w:val="00F978A0"/>
    <w:rsid w:val="00FA0745"/>
    <w:rsid w:val="00FA1044"/>
    <w:rsid w:val="00FA190E"/>
    <w:rsid w:val="00FA2712"/>
    <w:rsid w:val="00FA2720"/>
    <w:rsid w:val="00FA29A8"/>
    <w:rsid w:val="00FA2BC0"/>
    <w:rsid w:val="00FA3355"/>
    <w:rsid w:val="00FA363F"/>
    <w:rsid w:val="00FA3677"/>
    <w:rsid w:val="00FA3998"/>
    <w:rsid w:val="00FA4A5A"/>
    <w:rsid w:val="00FA53A2"/>
    <w:rsid w:val="00FA5802"/>
    <w:rsid w:val="00FA6366"/>
    <w:rsid w:val="00FA63D6"/>
    <w:rsid w:val="00FA7061"/>
    <w:rsid w:val="00FA7C6C"/>
    <w:rsid w:val="00FB061B"/>
    <w:rsid w:val="00FB06C3"/>
    <w:rsid w:val="00FB0942"/>
    <w:rsid w:val="00FB0B40"/>
    <w:rsid w:val="00FB0CF2"/>
    <w:rsid w:val="00FB0D13"/>
    <w:rsid w:val="00FB10A9"/>
    <w:rsid w:val="00FB13C3"/>
    <w:rsid w:val="00FB1697"/>
    <w:rsid w:val="00FB2391"/>
    <w:rsid w:val="00FB2A82"/>
    <w:rsid w:val="00FB3ADA"/>
    <w:rsid w:val="00FB3BA7"/>
    <w:rsid w:val="00FB568C"/>
    <w:rsid w:val="00FB5E06"/>
    <w:rsid w:val="00FB6B15"/>
    <w:rsid w:val="00FB6E56"/>
    <w:rsid w:val="00FB7ABC"/>
    <w:rsid w:val="00FC0E9B"/>
    <w:rsid w:val="00FC1956"/>
    <w:rsid w:val="00FC1DDF"/>
    <w:rsid w:val="00FC26A7"/>
    <w:rsid w:val="00FC2D2C"/>
    <w:rsid w:val="00FC2E2E"/>
    <w:rsid w:val="00FC349D"/>
    <w:rsid w:val="00FC3ACA"/>
    <w:rsid w:val="00FC3CC2"/>
    <w:rsid w:val="00FC4B72"/>
    <w:rsid w:val="00FC5130"/>
    <w:rsid w:val="00FC5B74"/>
    <w:rsid w:val="00FC5D00"/>
    <w:rsid w:val="00FC694F"/>
    <w:rsid w:val="00FC6B88"/>
    <w:rsid w:val="00FC6D09"/>
    <w:rsid w:val="00FC7182"/>
    <w:rsid w:val="00FC74AE"/>
    <w:rsid w:val="00FC7623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4097"/>
    <w:rsid w:val="00FD4763"/>
    <w:rsid w:val="00FD4B81"/>
    <w:rsid w:val="00FD4DB6"/>
    <w:rsid w:val="00FD5789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147D"/>
    <w:rsid w:val="00FE1EFA"/>
    <w:rsid w:val="00FE2016"/>
    <w:rsid w:val="00FE2481"/>
    <w:rsid w:val="00FE271A"/>
    <w:rsid w:val="00FE2B21"/>
    <w:rsid w:val="00FE3704"/>
    <w:rsid w:val="00FE397D"/>
    <w:rsid w:val="00FE39F7"/>
    <w:rsid w:val="00FE46BB"/>
    <w:rsid w:val="00FE4FFA"/>
    <w:rsid w:val="00FE6235"/>
    <w:rsid w:val="00FE6347"/>
    <w:rsid w:val="00FE7249"/>
    <w:rsid w:val="00FE7996"/>
    <w:rsid w:val="00FF025B"/>
    <w:rsid w:val="00FF1D9A"/>
    <w:rsid w:val="00FF28A2"/>
    <w:rsid w:val="00FF2916"/>
    <w:rsid w:val="00FF3A69"/>
    <w:rsid w:val="00FF3CD5"/>
    <w:rsid w:val="00FF3EBB"/>
    <w:rsid w:val="00FF4087"/>
    <w:rsid w:val="00FF45C5"/>
    <w:rsid w:val="00FF490A"/>
    <w:rsid w:val="00FF4999"/>
    <w:rsid w:val="00FF4F21"/>
    <w:rsid w:val="00FF596C"/>
    <w:rsid w:val="00FF5983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2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6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43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3641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14609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package" Target="embeddings/Microsoft_Excel_Worksheet10.xlsx"/><Relationship Id="rId39" Type="http://schemas.openxmlformats.org/officeDocument/2006/relationships/chart" Target="charts/chart9.xml"/><Relationship Id="rId21" Type="http://schemas.openxmlformats.org/officeDocument/2006/relationships/chart" Target="charts/chart3.xml"/><Relationship Id="rId34" Type="http://schemas.openxmlformats.org/officeDocument/2006/relationships/image" Target="media/image11.emf"/><Relationship Id="rId42" Type="http://schemas.openxmlformats.org/officeDocument/2006/relationships/chart" Target="charts/chart10.xml"/><Relationship Id="rId47" Type="http://schemas.openxmlformats.org/officeDocument/2006/relationships/package" Target="embeddings/Microsoft_Excel_Worksheet24.xlsx"/><Relationship Id="rId50" Type="http://schemas.openxmlformats.org/officeDocument/2006/relationships/package" Target="embeddings/Microsoft_Excel_Worksheet26.xlsx"/><Relationship Id="rId55" Type="http://schemas.openxmlformats.org/officeDocument/2006/relationships/chart" Target="charts/chart13.xml"/><Relationship Id="rId63" Type="http://schemas.openxmlformats.org/officeDocument/2006/relationships/chart" Target="charts/chart15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package" Target="embeddings/Microsoft_Excel_Worksheet12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chart" Target="charts/chart4.xml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chart" Target="charts/chart11.xml"/><Relationship Id="rId53" Type="http://schemas.openxmlformats.org/officeDocument/2006/relationships/image" Target="media/image18.emf"/><Relationship Id="rId58" Type="http://schemas.openxmlformats.org/officeDocument/2006/relationships/image" Target="media/image20.emf"/><Relationship Id="rId66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chart" Target="charts/chart8.xml"/><Relationship Id="rId49" Type="http://schemas.openxmlformats.org/officeDocument/2006/relationships/image" Target="media/image16.emf"/><Relationship Id="rId57" Type="http://schemas.openxmlformats.org/officeDocument/2006/relationships/package" Target="embeddings/Microsoft_Excel_Worksheet30.xlsx"/><Relationship Id="rId61" Type="http://schemas.openxmlformats.org/officeDocument/2006/relationships/image" Target="media/image21.emf"/><Relationship Id="rId10" Type="http://schemas.openxmlformats.org/officeDocument/2006/relationships/image" Target="media/image2.wmf"/><Relationship Id="rId19" Type="http://schemas.openxmlformats.org/officeDocument/2006/relationships/image" Target="media/image6.emf"/><Relationship Id="rId31" Type="http://schemas.openxmlformats.org/officeDocument/2006/relationships/image" Target="media/image10.emf"/><Relationship Id="rId44" Type="http://schemas.openxmlformats.org/officeDocument/2006/relationships/package" Target="embeddings/Microsoft_Excel_Worksheet22.xlsx"/><Relationship Id="rId52" Type="http://schemas.openxmlformats.org/officeDocument/2006/relationships/package" Target="embeddings/Microsoft_Excel_Worksheet27.xlsx"/><Relationship Id="rId60" Type="http://schemas.openxmlformats.org/officeDocument/2006/relationships/chart" Target="charts/chart14.xml"/><Relationship Id="rId65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image" Target="media/image7.emf"/><Relationship Id="rId27" Type="http://schemas.openxmlformats.org/officeDocument/2006/relationships/chart" Target="charts/chart5.xml"/><Relationship Id="rId30" Type="http://schemas.openxmlformats.org/officeDocument/2006/relationships/chart" Target="charts/chart6.xml"/><Relationship Id="rId35" Type="http://schemas.openxmlformats.org/officeDocument/2006/relationships/package" Target="embeddings/Microsoft_Excel_Worksheet16.xlsx"/><Relationship Id="rId43" Type="http://schemas.openxmlformats.org/officeDocument/2006/relationships/image" Target="media/image14.emf"/><Relationship Id="rId48" Type="http://schemas.openxmlformats.org/officeDocument/2006/relationships/chart" Target="charts/chart12.xml"/><Relationship Id="rId56" Type="http://schemas.openxmlformats.org/officeDocument/2006/relationships/image" Target="media/image19.emf"/><Relationship Id="rId64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image" Target="media/image17.emf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image" Target="media/image8.emf"/><Relationship Id="rId33" Type="http://schemas.openxmlformats.org/officeDocument/2006/relationships/chart" Target="charts/chart7.xml"/><Relationship Id="rId38" Type="http://schemas.openxmlformats.org/officeDocument/2006/relationships/package" Target="embeddings/Microsoft_Excel_Worksheet18.xlsx"/><Relationship Id="rId46" Type="http://schemas.openxmlformats.org/officeDocument/2006/relationships/image" Target="media/image15.emf"/><Relationship Id="rId59" Type="http://schemas.openxmlformats.org/officeDocument/2006/relationships/package" Target="embeddings/Microsoft_Excel_Worksheet31.xlsx"/><Relationship Id="rId67" Type="http://schemas.openxmlformats.org/officeDocument/2006/relationships/theme" Target="theme/theme1.xml"/><Relationship Id="rId20" Type="http://schemas.openxmlformats.org/officeDocument/2006/relationships/package" Target="embeddings/Microsoft_Excel_Worksheet6.xlsx"/><Relationship Id="rId41" Type="http://schemas.openxmlformats.org/officeDocument/2006/relationships/package" Target="embeddings/Microsoft_Excel_Worksheet20.xlsx"/><Relationship Id="rId54" Type="http://schemas.openxmlformats.org/officeDocument/2006/relationships/package" Target="embeddings/Microsoft_Excel_Worksheet28.xlsx"/><Relationship Id="rId62" Type="http://schemas.openxmlformats.org/officeDocument/2006/relationships/package" Target="embeddings/Microsoft_Excel_Worksheet33.xlsx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3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4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5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6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7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8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9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10.xm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9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2.xlsx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4.xlsx"/><Relationship Id="rId1" Type="http://schemas.openxmlformats.org/officeDocument/2006/relationships/themeOverride" Target="../theme/themeOverride1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0.79</c:v>
                </c:pt>
                <c:pt idx="1">
                  <c:v>0.21</c:v>
                </c:pt>
                <c:pt idx="2" formatCode="0.0%">
                  <c:v>3.0000000000000001E-3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0.79</c:v>
                </c:pt>
                <c:pt idx="1">
                  <c:v>0.21</c:v>
                </c:pt>
                <c:pt idx="2" formatCode="0.0%">
                  <c:v>2E-3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0.75</c:v>
                </c:pt>
                <c:pt idx="1">
                  <c:v>0.25</c:v>
                </c:pt>
                <c:pt idx="2" formatCode="General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4025344"/>
        <c:axId val="234026880"/>
      </c:barChart>
      <c:catAx>
        <c:axId val="23402534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4026880"/>
        <c:crosses val="autoZero"/>
        <c:auto val="1"/>
        <c:lblAlgn val="ctr"/>
        <c:lblOffset val="100"/>
        <c:noMultiLvlLbl val="0"/>
      </c:catAx>
      <c:valAx>
        <c:axId val="2340268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40253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1552752785545193"/>
          <c:y val="6.1059317585301837E-2"/>
          <c:w val="0.25635283702464384"/>
          <c:h val="0.3855181102362204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0.72</c:v>
                </c:pt>
                <c:pt idx="1">
                  <c:v>0.2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0.74</c:v>
                </c:pt>
                <c:pt idx="1">
                  <c:v>0.21</c:v>
                </c:pt>
                <c:pt idx="2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</c:v>
                </c:pt>
                <c:pt idx="1">
                  <c:v>0.24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4091264"/>
        <c:axId val="234092800"/>
      </c:barChart>
      <c:catAx>
        <c:axId val="23409126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4092800"/>
        <c:crosses val="autoZero"/>
        <c:auto val="1"/>
        <c:lblAlgn val="ctr"/>
        <c:lblOffset val="100"/>
        <c:noMultiLvlLbl val="0"/>
      </c:catAx>
      <c:valAx>
        <c:axId val="2340928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40912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958399145129147"/>
          <c:y val="7.9782878204054275E-2"/>
          <c:w val="0.25635283702464384"/>
          <c:h val="0.32810051934997486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да / скорее да</c:v>
                </c:pt>
                <c:pt idx="1">
                  <c:v>Скорее нет / 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0.34</c:v>
                </c:pt>
                <c:pt idx="1">
                  <c:v>0.61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да / скорее да</c:v>
                </c:pt>
                <c:pt idx="1">
                  <c:v>Скорее нет / 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0.26</c:v>
                </c:pt>
                <c:pt idx="1">
                  <c:v>0.69</c:v>
                </c:pt>
                <c:pt idx="2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да / скорее да</c:v>
                </c:pt>
                <c:pt idx="1">
                  <c:v>Скорее нет / 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0.26</c:v>
                </c:pt>
                <c:pt idx="1">
                  <c:v>0.7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3993728"/>
        <c:axId val="233995264"/>
      </c:barChart>
      <c:catAx>
        <c:axId val="23399372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3995264"/>
        <c:crosses val="autoZero"/>
        <c:auto val="1"/>
        <c:lblAlgn val="ctr"/>
        <c:lblOffset val="100"/>
        <c:noMultiLvlLbl val="0"/>
      </c:catAx>
      <c:valAx>
        <c:axId val="2339952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39937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62163384851784"/>
          <c:y val="9.6804154799798953E-2"/>
          <c:w val="0.25635283702464384"/>
          <c:h val="0.3636963304115287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Целиком положительно / скорее положительно</c:v>
                </c:pt>
                <c:pt idx="1">
                  <c:v>Скорее отрицательно / резко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0.39</c:v>
                </c:pt>
                <c:pt idx="1">
                  <c:v>0.52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Целиком положительно / скорее положительно</c:v>
                </c:pt>
                <c:pt idx="1">
                  <c:v>Скорее отрицательно / резко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0.44</c:v>
                </c:pt>
                <c:pt idx="1">
                  <c:v>0.44</c:v>
                </c:pt>
                <c:pt idx="2">
                  <c:v>0.12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Целиком положительно / скорее положительно</c:v>
                </c:pt>
                <c:pt idx="1">
                  <c:v>Скорее отрицательно / резко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0.44</c:v>
                </c:pt>
                <c:pt idx="1">
                  <c:v>0.44</c:v>
                </c:pt>
                <c:pt idx="2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4555264"/>
        <c:axId val="234556800"/>
      </c:barChart>
      <c:catAx>
        <c:axId val="23455526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4556800"/>
        <c:crosses val="autoZero"/>
        <c:auto val="1"/>
        <c:lblAlgn val="ctr"/>
        <c:lblOffset val="100"/>
        <c:noMultiLvlLbl val="0"/>
      </c:catAx>
      <c:valAx>
        <c:axId val="2345568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45552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62163384851784"/>
          <c:y val="9.6804154799798953E-2"/>
          <c:w val="0.25635283702464384"/>
          <c:h val="0.312160413146737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6560961719407715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0.25</c:v>
                </c:pt>
                <c:pt idx="1">
                  <c:v>0.67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</c:v>
                </c:pt>
                <c:pt idx="1">
                  <c:v>0.47</c:v>
                </c:pt>
                <c:pt idx="2">
                  <c:v>0.06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0.43</c:v>
                </c:pt>
                <c:pt idx="1">
                  <c:v>0.52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4301696"/>
        <c:axId val="234328064"/>
      </c:barChart>
      <c:catAx>
        <c:axId val="23430169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4328064"/>
        <c:crosses val="autoZero"/>
        <c:auto val="1"/>
        <c:lblAlgn val="ctr"/>
        <c:lblOffset val="100"/>
        <c:noMultiLvlLbl val="0"/>
      </c:catAx>
      <c:valAx>
        <c:axId val="2343280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43016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34522430609992"/>
          <c:y val="5.9068489080374389E-2"/>
          <c:w val="0.25635283702464384"/>
          <c:h val="0.3186100084596863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86328755417200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Март 2014 года 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Рост и развитие</c:v>
                </c:pt>
                <c:pt idx="1">
                  <c:v>Стабилизация </c:v>
                </c:pt>
                <c:pt idx="2">
                  <c:v>Торможение и застой 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0.17</c:v>
                </c:pt>
                <c:pt idx="1">
                  <c:v>0.21</c:v>
                </c:pt>
                <c:pt idx="2">
                  <c:v>0.56999999999999995</c:v>
                </c:pt>
                <c:pt idx="3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Рост и развитие</c:v>
                </c:pt>
                <c:pt idx="1">
                  <c:v>Стабилизация </c:v>
                </c:pt>
                <c:pt idx="2">
                  <c:v>Торможение и застой 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0.23</c:v>
                </c:pt>
                <c:pt idx="1">
                  <c:v>0.22</c:v>
                </c:pt>
                <c:pt idx="2">
                  <c:v>0.49</c:v>
                </c:pt>
                <c:pt idx="3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4833408"/>
        <c:axId val="234834944"/>
      </c:barChart>
      <c:catAx>
        <c:axId val="23483340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4834944"/>
        <c:crosses val="autoZero"/>
        <c:auto val="1"/>
        <c:lblAlgn val="ctr"/>
        <c:lblOffset val="100"/>
        <c:noMultiLvlLbl val="0"/>
      </c:catAx>
      <c:valAx>
        <c:axId val="2348349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48334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128285227348067"/>
          <c:y val="5.9068566842367845E-2"/>
          <c:w val="0.24647658270056511"/>
          <c:h val="0.2390809985961056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86328755417200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Март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Становление авторитарного режима</c:v>
                </c:pt>
                <c:pt idx="1">
                  <c:v>Наведение порядка</c:v>
                </c:pt>
                <c:pt idx="2">
                  <c:v>Нарастание беспорядка, анархии </c:v>
                </c:pt>
                <c:pt idx="3">
                  <c:v>Становление демократии</c:v>
                </c:pt>
                <c:pt idx="4">
                  <c:v>Затрудняюсь ответить 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0.18</c:v>
                </c:pt>
                <c:pt idx="1">
                  <c:v>0.26</c:v>
                </c:pt>
                <c:pt idx="2">
                  <c:v>0.33</c:v>
                </c:pt>
                <c:pt idx="3">
                  <c:v>0.16</c:v>
                </c:pt>
                <c:pt idx="4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Февраль 2015 года 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Становление авторитарного режима</c:v>
                </c:pt>
                <c:pt idx="1">
                  <c:v>Наведение порядка</c:v>
                </c:pt>
                <c:pt idx="2">
                  <c:v>Нарастание беспорядка, анархии </c:v>
                </c:pt>
                <c:pt idx="3">
                  <c:v>Становление демократии</c:v>
                </c:pt>
                <c:pt idx="4">
                  <c:v>Затрудняюсь ответить 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0.09</c:v>
                </c:pt>
                <c:pt idx="1">
                  <c:v>0.44</c:v>
                </c:pt>
                <c:pt idx="2">
                  <c:v>0.16</c:v>
                </c:pt>
                <c:pt idx="3">
                  <c:v>0.19</c:v>
                </c:pt>
                <c:pt idx="4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4803968"/>
        <c:axId val="234805504"/>
      </c:barChart>
      <c:catAx>
        <c:axId val="23480396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4805504"/>
        <c:crosses val="autoZero"/>
        <c:auto val="1"/>
        <c:lblAlgn val="ctr"/>
        <c:lblOffset val="100"/>
        <c:noMultiLvlLbl val="0"/>
      </c:catAx>
      <c:valAx>
        <c:axId val="2348055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48039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128285227348067"/>
          <c:y val="5.9068566842367845E-2"/>
          <c:w val="0.24647658270056511"/>
          <c:h val="0.2390809985961056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687103949215650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Март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укреплении власти </c:v>
                </c:pt>
                <c:pt idx="1">
                  <c:v>В том, чтобы власть была поставлена под контроль общества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0.28999999999999998</c:v>
                </c:pt>
                <c:pt idx="1">
                  <c:v>0.66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укреплении власти </c:v>
                </c:pt>
                <c:pt idx="1">
                  <c:v>В том, чтобы власть была поставлена под контроль общества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0.49</c:v>
                </c:pt>
                <c:pt idx="1">
                  <c:v>0.44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0365568"/>
        <c:axId val="240367104"/>
      </c:barChart>
      <c:catAx>
        <c:axId val="24036556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40367104"/>
        <c:crosses val="autoZero"/>
        <c:auto val="1"/>
        <c:lblAlgn val="ctr"/>
        <c:lblOffset val="100"/>
        <c:noMultiLvlLbl val="0"/>
      </c:catAx>
      <c:valAx>
        <c:axId val="2403671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403655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128285227348067"/>
          <c:y val="5.9068566842367845E-2"/>
          <c:w val="0.24647658270056511"/>
          <c:h val="0.2390809985961056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0.65</c:v>
                </c:pt>
                <c:pt idx="1">
                  <c:v>0.33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0.52</c:v>
                </c:pt>
                <c:pt idx="1">
                  <c:v>0.41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40212992"/>
        <c:axId val="240325376"/>
      </c:barChart>
      <c:catAx>
        <c:axId val="2402129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40325376"/>
        <c:crosses val="autoZero"/>
        <c:auto val="1"/>
        <c:lblAlgn val="ctr"/>
        <c:lblOffset val="100"/>
        <c:noMultiLvlLbl val="0"/>
      </c:catAx>
      <c:valAx>
        <c:axId val="24032537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402129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С приближающимися выборами в ГосДуму и Президента России</c:v>
                </c:pt>
                <c:pt idx="1">
                  <c:v>С ростом неприязни между людьми</c:v>
                </c:pt>
                <c:pt idx="2">
                  <c:v>С обострением национальных проблем</c:v>
                </c:pt>
                <c:pt idx="3">
                  <c:v>С обострением международной обстановки</c:v>
                </c:pt>
                <c:pt idx="4">
                  <c:v>С экономическими проблемами, стоящими перед страной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0.02</c:v>
                </c:pt>
                <c:pt idx="1">
                  <c:v>0.18</c:v>
                </c:pt>
                <c:pt idx="2">
                  <c:v>0.18</c:v>
                </c:pt>
                <c:pt idx="3">
                  <c:v>0.49</c:v>
                </c:pt>
                <c:pt idx="4">
                  <c:v>0.74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С приближающимися выборами в ГосДуму и Президента России</c:v>
                </c:pt>
                <c:pt idx="1">
                  <c:v>С ростом неприязни между людьми</c:v>
                </c:pt>
                <c:pt idx="2">
                  <c:v>С обострением национальных проблем</c:v>
                </c:pt>
                <c:pt idx="3">
                  <c:v>С обострением международной обстановки</c:v>
                </c:pt>
                <c:pt idx="4">
                  <c:v>С экономическими проблемами, стоящими перед страной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0.04</c:v>
                </c:pt>
                <c:pt idx="1">
                  <c:v>0.13</c:v>
                </c:pt>
                <c:pt idx="2">
                  <c:v>0.19</c:v>
                </c:pt>
                <c:pt idx="3">
                  <c:v>0.42</c:v>
                </c:pt>
                <c:pt idx="4">
                  <c:v>0.74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42363008"/>
        <c:axId val="242397568"/>
      </c:barChart>
      <c:catAx>
        <c:axId val="2423630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42397568"/>
        <c:crosses val="autoZero"/>
        <c:auto val="1"/>
        <c:lblAlgn val="ctr"/>
        <c:lblOffset val="100"/>
        <c:noMultiLvlLbl val="0"/>
      </c:catAx>
      <c:valAx>
        <c:axId val="242397568"/>
        <c:scaling>
          <c:orientation val="minMax"/>
        </c:scaling>
        <c:delete val="0"/>
        <c:axPos val="b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423630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0.84</c:v>
                </c:pt>
                <c:pt idx="1">
                  <c:v>7.0000000000000007E-2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0.91</c:v>
                </c:pt>
                <c:pt idx="1">
                  <c:v>0.04</c:v>
                </c:pt>
                <c:pt idx="2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0.79</c:v>
                </c:pt>
                <c:pt idx="1">
                  <c:v>0.18</c:v>
                </c:pt>
                <c:pt idx="2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0.51</c:v>
                </c:pt>
                <c:pt idx="1">
                  <c:v>0.46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40488832"/>
        <c:axId val="240490368"/>
      </c:barChart>
      <c:catAx>
        <c:axId val="240488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40490368"/>
        <c:crosses val="autoZero"/>
        <c:auto val="1"/>
        <c:lblAlgn val="ctr"/>
        <c:lblOffset val="100"/>
        <c:noMultiLvlLbl val="0"/>
      </c:catAx>
      <c:valAx>
        <c:axId val="24049036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404888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0.45</c:v>
                </c:pt>
                <c:pt idx="1">
                  <c:v>0.09</c:v>
                </c:pt>
                <c:pt idx="2">
                  <c:v>0.28999999999999998</c:v>
                </c:pt>
                <c:pt idx="3">
                  <c:v>0.17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0.48</c:v>
                </c:pt>
                <c:pt idx="1">
                  <c:v>0.1</c:v>
                </c:pt>
                <c:pt idx="2">
                  <c:v>0.38</c:v>
                </c:pt>
                <c:pt idx="3">
                  <c:v>0.04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0.32</c:v>
                </c:pt>
                <c:pt idx="1">
                  <c:v>0.24</c:v>
                </c:pt>
                <c:pt idx="2">
                  <c:v>0.37</c:v>
                </c:pt>
                <c:pt idx="3">
                  <c:v>7.0000000000000007E-2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0.21</c:v>
                </c:pt>
                <c:pt idx="1">
                  <c:v>0.31</c:v>
                </c:pt>
                <c:pt idx="2">
                  <c:v>0.42</c:v>
                </c:pt>
                <c:pt idx="3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44582272"/>
        <c:axId val="244583808"/>
      </c:barChart>
      <c:catAx>
        <c:axId val="244582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44583808"/>
        <c:crosses val="autoZero"/>
        <c:auto val="1"/>
        <c:lblAlgn val="ctr"/>
        <c:lblOffset val="100"/>
        <c:noMultiLvlLbl val="0"/>
      </c:catAx>
      <c:valAx>
        <c:axId val="24458380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445822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Март 2010 года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Есть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0.72</c:v>
                </c:pt>
                <c:pt idx="1">
                  <c:v>0.13</c:v>
                </c:pt>
                <c:pt idx="2">
                  <c:v>0.15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Есть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0.74</c:v>
                </c:pt>
                <c:pt idx="1">
                  <c:v>0.13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44643712"/>
        <c:axId val="244645248"/>
      </c:barChart>
      <c:catAx>
        <c:axId val="244643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44645248"/>
        <c:crosses val="autoZero"/>
        <c:auto val="1"/>
        <c:lblAlgn val="ctr"/>
        <c:lblOffset val="100"/>
        <c:noMultiLvlLbl val="0"/>
      </c:catAx>
      <c:valAx>
        <c:axId val="24464524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44643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68813354948278527"/>
          <c:y val="5.8224163027656477E-2"/>
          <c:w val="0.2786348618187432"/>
          <c:h val="0.24032550516338294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715641767954972E-2"/>
          <c:y val="0.18210134213572648"/>
          <c:w val="0.90930200248574078"/>
          <c:h val="0.3403151898589095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Март 2010 года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Лист1!$B$1:$J$1</c:f>
              <c:strCache>
                <c:ptCount val="9"/>
                <c:pt idx="0">
                  <c:v>Промышленное производство</c:v>
                </c:pt>
                <c:pt idx="1">
                  <c:v>Сельское хозяйство</c:v>
                </c:pt>
                <c:pt idx="2">
                  <c:v>Строительство</c:v>
                </c:pt>
                <c:pt idx="3">
                  <c:v>Силовые структуры</c:v>
                </c:pt>
                <c:pt idx="4">
                  <c:v>Криминальные структуры</c:v>
                </c:pt>
                <c:pt idx="5">
                  <c:v>Судейский корпус</c:v>
                </c:pt>
                <c:pt idx="6">
                  <c:v>Властные структуры</c:v>
                </c:pt>
                <c:pt idx="7">
                  <c:v>Торгово-посредническая деятельность</c:v>
                </c:pt>
                <c:pt idx="8">
                  <c:v>Социальная сфера</c:v>
                </c:pt>
              </c:strCache>
            </c:strRef>
          </c:cat>
          <c:val>
            <c:numRef>
              <c:f>Лист1!$B$2:$J$2</c:f>
              <c:numCache>
                <c:formatCode>0%</c:formatCode>
                <c:ptCount val="9"/>
                <c:pt idx="0">
                  <c:v>0.19</c:v>
                </c:pt>
                <c:pt idx="1">
                  <c:v>0.11</c:v>
                </c:pt>
                <c:pt idx="2">
                  <c:v>0.28000000000000003</c:v>
                </c:pt>
                <c:pt idx="3">
                  <c:v>0.3</c:v>
                </c:pt>
                <c:pt idx="4">
                  <c:v>0.33</c:v>
                </c:pt>
                <c:pt idx="5">
                  <c:v>0.26</c:v>
                </c:pt>
                <c:pt idx="6">
                  <c:v>0.51</c:v>
                </c:pt>
                <c:pt idx="7">
                  <c:v>0.28999999999999998</c:v>
                </c:pt>
                <c:pt idx="8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Лист1!$B$1:$J$1</c:f>
              <c:strCache>
                <c:ptCount val="9"/>
                <c:pt idx="0">
                  <c:v>Промышленное производство</c:v>
                </c:pt>
                <c:pt idx="1">
                  <c:v>Сельское хозяйство</c:v>
                </c:pt>
                <c:pt idx="2">
                  <c:v>Строительство</c:v>
                </c:pt>
                <c:pt idx="3">
                  <c:v>Силовые структуры</c:v>
                </c:pt>
                <c:pt idx="4">
                  <c:v>Криминальные структуры</c:v>
                </c:pt>
                <c:pt idx="5">
                  <c:v>Судейский корпус</c:v>
                </c:pt>
                <c:pt idx="6">
                  <c:v>Властные структуры</c:v>
                </c:pt>
                <c:pt idx="7">
                  <c:v>Торгово-посредническая деятельность</c:v>
                </c:pt>
                <c:pt idx="8">
                  <c:v>Социальная сфера</c:v>
                </c:pt>
              </c:strCache>
            </c:strRef>
          </c:cat>
          <c:val>
            <c:numRef>
              <c:f>Лист1!$B$3:$J$3</c:f>
              <c:numCache>
                <c:formatCode>0%</c:formatCode>
                <c:ptCount val="9"/>
                <c:pt idx="0">
                  <c:v>0.18</c:v>
                </c:pt>
                <c:pt idx="1">
                  <c:v>0.22</c:v>
                </c:pt>
                <c:pt idx="2">
                  <c:v>0.45</c:v>
                </c:pt>
                <c:pt idx="3">
                  <c:v>0.25</c:v>
                </c:pt>
                <c:pt idx="4">
                  <c:v>0.25</c:v>
                </c:pt>
                <c:pt idx="5">
                  <c:v>0.21</c:v>
                </c:pt>
                <c:pt idx="6">
                  <c:v>0.26</c:v>
                </c:pt>
                <c:pt idx="7">
                  <c:v>0.31</c:v>
                </c:pt>
                <c:pt idx="8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45036544"/>
        <c:axId val="245038080"/>
      </c:barChart>
      <c:catAx>
        <c:axId val="245036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54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45038080"/>
        <c:crosses val="autoZero"/>
        <c:auto val="1"/>
        <c:lblAlgn val="ctr"/>
        <c:lblOffset val="100"/>
        <c:noMultiLvlLbl val="0"/>
      </c:catAx>
      <c:valAx>
        <c:axId val="24503808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45036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14640727848933047"/>
          <c:y val="2.3289665211062592E-2"/>
          <c:w val="0.53614559982577281"/>
          <c:h val="0.11805476280530437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Март 2010 года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Будет эффективна/оказалась эффективна </c:v>
                </c:pt>
                <c:pt idx="1">
                  <c:v>Будет неэффективна/оказалась неэффективна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0.31</c:v>
                </c:pt>
                <c:pt idx="1">
                  <c:v>0.35</c:v>
                </c:pt>
                <c:pt idx="2">
                  <c:v>0.33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Февраль 2015 года 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Будет эффективна/оказалась эффективна </c:v>
                </c:pt>
                <c:pt idx="1">
                  <c:v>Будет неэффективна/оказалась неэффективна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0.24</c:v>
                </c:pt>
                <c:pt idx="1">
                  <c:v>0.51</c:v>
                </c:pt>
                <c:pt idx="2">
                  <c:v>0.25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44761344"/>
        <c:axId val="244762880"/>
      </c:barChart>
      <c:catAx>
        <c:axId val="244761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44762880"/>
        <c:crosses val="autoZero"/>
        <c:auto val="1"/>
        <c:lblAlgn val="ctr"/>
        <c:lblOffset val="100"/>
        <c:noMultiLvlLbl val="0"/>
      </c:catAx>
      <c:valAx>
        <c:axId val="24476288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44761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8487E-6CBE-4734-9D71-86F8441C0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5144</Words>
  <Characters>29323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34399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Wizard</cp:lastModifiedBy>
  <cp:revision>5</cp:revision>
  <cp:lastPrinted>2015-03-06T06:30:00Z</cp:lastPrinted>
  <dcterms:created xsi:type="dcterms:W3CDTF">2015-03-06T08:15:00Z</dcterms:created>
  <dcterms:modified xsi:type="dcterms:W3CDTF">2016-03-01T14:38:00Z</dcterms:modified>
</cp:coreProperties>
</file>